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电力企业集体合同范本</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以下是万书范文网为大家整理的关于《电力企业集体合同范本》，供大家学习参考！　第一章　总则　　第一条 为了维护职工和企业的合法权益，促进企业的健康发展，建立和谐稳定的劳动关系。依据《中华人民共和国劳动法》、《中华人民共和国工会法》、《内蒙古...</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以下是万书范文网为大家整理的关于《电力企业集体合同范本》，供大家学习参考！</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了维护职工和企业的合法权益，促进企业的健康发展，建立和谐稳定的劳动关系。依据《中华人民共和国劳动法》、《中华人民共和国工会法》、《内蒙古自治区企业集体合同条例》及其他有关法律、法规，结合___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　　第二条 本合同的主体是巴彦淖尔电业局和该企业的全体职工。____________电业局（以下简称企业）由该企业法定代表人代表，该企业的全体职工由 ____________电业工会（以下简称工会）主席代表，签订本合同。在本合同有效期间，企业法定代表人的更换和工会组织的换届，不影响本合同的执行。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　　第三条 本合同草案应提交____________局职工（代表）大会审议通过后，方可签订。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　　第四条 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　　第二章 企业用工</w:t>
      </w:r>
    </w:p>
    <w:p>
      <w:pPr>
        <w:ind w:left="0" w:right="0" w:firstLine="560"/>
        <w:spacing w:before="450" w:after="450" w:line="312" w:lineRule="auto"/>
      </w:pPr>
      <w:r>
        <w:rPr>
          <w:rFonts w:ascii="宋体" w:hAnsi="宋体" w:eastAsia="宋体" w:cs="宋体"/>
          <w:color w:val="000"/>
          <w:sz w:val="28"/>
          <w:szCs w:val="28"/>
        </w:rPr>
        <w:t xml:space="preserve">　　第五条 ____________的企业用工制度以国家法律、法规和_________电力（集团）有限责任公司的相关人事劳动管理制度为依据。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　　第六条 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　　第七条 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　　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第八条 根据劳社部发[202_]8号文件《关于职工全年月平均工作时间和工资折算问题的通知》精神，职工全年月平均工作的天数和工作时间调整为20.92天和 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　　第九条 工作时间具体按《______电力集团公司关于职工工作时间的实施意见》执行。如在本合同期限内国家或有关部门对工作时间的规定进行调整，按新规定执行。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　　第十条 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第十一条 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　　第十二条 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　　第四章 劳动报酬</w:t>
      </w:r>
    </w:p>
    <w:p>
      <w:pPr>
        <w:ind w:left="0" w:right="0" w:firstLine="560"/>
        <w:spacing w:before="450" w:after="450" w:line="312" w:lineRule="auto"/>
      </w:pPr>
      <w:r>
        <w:rPr>
          <w:rFonts w:ascii="宋体" w:hAnsi="宋体" w:eastAsia="宋体" w:cs="宋体"/>
          <w:color w:val="000"/>
          <w:sz w:val="28"/>
          <w:szCs w:val="28"/>
        </w:rPr>
        <w:t xml:space="preserve">　　第十三条 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　　第十四条 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　　第十五条 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　　第五章　保险与福利</w:t>
      </w:r>
    </w:p>
    <w:p>
      <w:pPr>
        <w:ind w:left="0" w:right="0" w:firstLine="560"/>
        <w:spacing w:before="450" w:after="450" w:line="312" w:lineRule="auto"/>
      </w:pPr>
      <w:r>
        <w:rPr>
          <w:rFonts w:ascii="宋体" w:hAnsi="宋体" w:eastAsia="宋体" w:cs="宋体"/>
          <w:color w:val="000"/>
          <w:sz w:val="28"/>
          <w:szCs w:val="28"/>
        </w:rPr>
        <w:t xml:space="preserve">　　第十六条 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　　第十七条 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　　第十八条　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　　第十九条　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　　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　　第二十条　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　　第六章 劳动保护与职业卫生</w:t>
      </w:r>
    </w:p>
    <w:p>
      <w:pPr>
        <w:ind w:left="0" w:right="0" w:firstLine="560"/>
        <w:spacing w:before="450" w:after="450" w:line="312" w:lineRule="auto"/>
      </w:pPr>
      <w:r>
        <w:rPr>
          <w:rFonts w:ascii="宋体" w:hAnsi="宋体" w:eastAsia="宋体" w:cs="宋体"/>
          <w:color w:val="000"/>
          <w:sz w:val="28"/>
          <w:szCs w:val="28"/>
        </w:rPr>
        <w:t xml:space="preserve">　　第二十一条　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　　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　　第二十二条　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　　第二十三条　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　　第二十四条　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　　第二十五条　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　　第二十六条　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 。</w:t>
      </w:r>
    </w:p>
    <w:p>
      <w:pPr>
        <w:ind w:left="0" w:right="0" w:firstLine="560"/>
        <w:spacing w:before="450" w:after="450" w:line="312" w:lineRule="auto"/>
      </w:pPr>
      <w:r>
        <w:rPr>
          <w:rFonts w:ascii="宋体" w:hAnsi="宋体" w:eastAsia="宋体" w:cs="宋体"/>
          <w:color w:val="000"/>
          <w:sz w:val="28"/>
          <w:szCs w:val="28"/>
        </w:rPr>
        <w:t xml:space="preserve">　　第二十七条　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　　第七章 职业培训</w:t>
      </w:r>
    </w:p>
    <w:p>
      <w:pPr>
        <w:ind w:left="0" w:right="0" w:firstLine="560"/>
        <w:spacing w:before="450" w:after="450" w:line="312" w:lineRule="auto"/>
      </w:pPr>
      <w:r>
        <w:rPr>
          <w:rFonts w:ascii="宋体" w:hAnsi="宋体" w:eastAsia="宋体" w:cs="宋体"/>
          <w:color w:val="000"/>
          <w:sz w:val="28"/>
          <w:szCs w:val="28"/>
        </w:rPr>
        <w:t xml:space="preserve">　　第二十八条　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　　第二十九条　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　　第八章 纪律与奖惩</w:t>
      </w:r>
    </w:p>
    <w:p>
      <w:pPr>
        <w:ind w:left="0" w:right="0" w:firstLine="560"/>
        <w:spacing w:before="450" w:after="450" w:line="312" w:lineRule="auto"/>
      </w:pPr>
      <w:r>
        <w:rPr>
          <w:rFonts w:ascii="宋体" w:hAnsi="宋体" w:eastAsia="宋体" w:cs="宋体"/>
          <w:color w:val="000"/>
          <w:sz w:val="28"/>
          <w:szCs w:val="28"/>
        </w:rPr>
        <w:t xml:space="preserve">　　第三十条　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　　第三十一条　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　　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　　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　　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　　第三十二条　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企业给予职工行政处分和经济处罚，必须弄清事实，取得证据，由企业行政会议讨论⒄髑蠊せ嵋饧??谔?≈肮け救松瓯婧缶龆ā?BR&gt; 　　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 企业行政提出处理意见；</w:t>
      </w:r>
    </w:p>
    <w:p>
      <w:pPr>
        <w:ind w:left="0" w:right="0" w:firstLine="560"/>
        <w:spacing w:before="450" w:after="450" w:line="312" w:lineRule="auto"/>
      </w:pPr>
      <w:r>
        <w:rPr>
          <w:rFonts w:ascii="宋体" w:hAnsi="宋体" w:eastAsia="宋体" w:cs="宋体"/>
          <w:color w:val="000"/>
          <w:sz w:val="28"/>
          <w:szCs w:val="28"/>
        </w:rPr>
        <w:t xml:space="preserve">2、 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　　第九章　监督检查及争议的解决</w:t>
      </w:r>
    </w:p>
    <w:p>
      <w:pPr>
        <w:ind w:left="0" w:right="0" w:firstLine="560"/>
        <w:spacing w:before="450" w:after="450" w:line="312" w:lineRule="auto"/>
      </w:pPr>
      <w:r>
        <w:rPr>
          <w:rFonts w:ascii="宋体" w:hAnsi="宋体" w:eastAsia="宋体" w:cs="宋体"/>
          <w:color w:val="000"/>
          <w:sz w:val="28"/>
          <w:szCs w:val="28"/>
        </w:rPr>
        <w:t xml:space="preserve">　　第三十三条　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　　第三十四条　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　　第三十五条 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　　第三十六条　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　　第十章 合同履行及变更</w:t>
      </w:r>
    </w:p>
    <w:p>
      <w:pPr>
        <w:ind w:left="0" w:right="0" w:firstLine="560"/>
        <w:spacing w:before="450" w:after="450" w:line="312" w:lineRule="auto"/>
      </w:pPr>
      <w:r>
        <w:rPr>
          <w:rFonts w:ascii="宋体" w:hAnsi="宋体" w:eastAsia="宋体" w:cs="宋体"/>
          <w:color w:val="000"/>
          <w:sz w:val="28"/>
          <w:szCs w:val="28"/>
        </w:rPr>
        <w:t xml:space="preserve">　　第三十七条　本合同自正式订立之日起，履行期为3年。时间由202_年1月1 日起至202_年 12 月31日止。 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　　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　　第三十八条　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第十一章 附则</w:t>
      </w:r>
    </w:p>
    <w:p>
      <w:pPr>
        <w:ind w:left="0" w:right="0" w:firstLine="560"/>
        <w:spacing w:before="450" w:after="450" w:line="312" w:lineRule="auto"/>
      </w:pPr>
      <w:r>
        <w:rPr>
          <w:rFonts w:ascii="宋体" w:hAnsi="宋体" w:eastAsia="宋体" w:cs="宋体"/>
          <w:color w:val="000"/>
          <w:sz w:val="28"/>
          <w:szCs w:val="28"/>
        </w:rPr>
        <w:t xml:space="preserve">　　第三十九条　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　　第四十条　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　　第四十一条　本合同签字后应于7日内分别报送地方劳动行政主管部门和内蒙古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　　合同生效后，企业和工会应及时以适当的形式分别向各自代表的全体成员公布。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2025-01-18T19:09:20+08:00</dcterms:created>
  <dcterms:modified xsi:type="dcterms:W3CDTF">2025-01-18T19:09:20+08:00</dcterms:modified>
</cp:coreProperties>
</file>

<file path=docProps/custom.xml><?xml version="1.0" encoding="utf-8"?>
<Properties xmlns="http://schemas.openxmlformats.org/officeDocument/2006/custom-properties" xmlns:vt="http://schemas.openxmlformats.org/officeDocument/2006/docPropsVTypes"/>
</file>