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202_职工代表简短发言【3篇】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以下是为大家整理的关于20_职工代表简短发言的文章3篇 , 欢迎大家参考查阅！【篇一】20_职工代表简短发言　　公司全体同仁、工友们：　　你们好！首先给大家拜个早年：祝大家新春欢乐，合家幸福，身体健康，万事如意。　　回首不平凡的20xx年，...</w:t>
      </w:r>
    </w:p>
    <w:p>
      <w:pPr>
        <w:ind w:left="0" w:right="0" w:firstLine="560"/>
        <w:spacing w:before="450" w:after="450" w:line="312" w:lineRule="auto"/>
      </w:pPr>
      <w:r>
        <w:rPr>
          <w:rFonts w:ascii="宋体" w:hAnsi="宋体" w:eastAsia="宋体" w:cs="宋体"/>
          <w:color w:val="000"/>
          <w:sz w:val="28"/>
          <w:szCs w:val="28"/>
        </w:rPr>
        <w:t xml:space="preserve">以下是为大家整理的关于20_职工代表简短发言的文章3篇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【篇一】20_职工代表简短发言</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你们好！首先给大家拜个早年：祝大家新春欢乐，合家幸福，身体健康，万事如意。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职责心和饱满的工作热情与公司共同应对困难，战胜困难，不辞辛劳加班加点如期交货，涌现出一批优秀员工代表，使公司以诚信赢得客户的更加青睐，坚持订单的稳定。在大家的努力下，20xx年我们突破一次又一次的销售目标，这是我们全体xx人奉献智慧和付出辛劳的成果。值此我再一次向大家表示最衷心的感激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期望共存。我们站在20xx年新的起跑线看到了期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　　我们坚信，有我们全体员工的众志成城，我们的目标必须会实现，我们必须会不断发展壮大，向着更高远的目标奋进，去续写明天全新的灿烂与辉煌！最终，在新的一年里，愿我们大展宏图。走在创新路上，点燃灵感的火花。躺在功劳簿上，分享成功的喜悦。祝福公司在20xx年再创辉煌，前景无限。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【篇二】20_职工代表简短发言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6"/>
          <w:szCs w:val="36"/>
          <w:b w:val="1"/>
          <w:bCs w:val="1"/>
        </w:rPr>
        <w:t xml:space="preserve">【篇三】20_职工代表简短发言</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&gt;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&gt;二、积极学习，主动去问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&gt;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&gt;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2024-11-22T16:37:19+08:00</dcterms:created>
  <dcterms:modified xsi:type="dcterms:W3CDTF">2024-11-22T16:37:19+08:00</dcterms:modified>
</cp:coreProperties>
</file>

<file path=docProps/custom.xml><?xml version="1.0" encoding="utf-8"?>
<Properties xmlns="http://schemas.openxmlformats.org/officeDocument/2006/custom-properties" xmlns:vt="http://schemas.openxmlformats.org/officeDocument/2006/docPropsVTypes"/>
</file>