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202_年119消防宣传讲话稿5篇范文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w:t>
      </w:r>
    </w:p>
    <w:p>
      <w:pPr>
        <w:ind w:left="0" w:right="0" w:firstLine="560"/>
        <w:spacing w:before="450" w:after="450" w:line="312" w:lineRule="auto"/>
      </w:pPr>
      <w:r>
        <w:rPr>
          <w:rFonts w:ascii="宋体" w:hAnsi="宋体" w:eastAsia="宋体" w:cs="宋体"/>
          <w:color w:val="000"/>
          <w:sz w:val="28"/>
          <w:szCs w:val="28"/>
        </w:rPr>
        <w:t xml:space="preserve">11月份进入冬季，天气比较干燥，是火灾的高发期，在这个季节里，需要特别提醒市民和社会各个单位要做好火灾的防控工作，为了搞好冬季防火工作，以“119消防宣传日”为契机，拉开冬防序幕，下面给大家分享一些关于20_年119消防宣传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w:t>
      </w:r>
    </w:p>
    <w:p>
      <w:pPr>
        <w:ind w:left="0" w:right="0" w:firstLine="560"/>
        <w:spacing w:before="450" w:after="450" w:line="312" w:lineRule="auto"/>
      </w:pPr>
      <w:r>
        <w:rPr>
          <w:rFonts w:ascii="宋体" w:hAnsi="宋体" w:eastAsia="宋体" w:cs="宋体"/>
          <w:color w:val="000"/>
          <w:sz w:val="28"/>
          <w:szCs w:val="28"/>
        </w:rPr>
        <w:t xml:space="preserve">增加全民的消防安全意识，公安部于1992年发起，将每年的11月9日定为全国的“消防宣传日”今年公安部确定的119消防日的主题是“关注消防安全，共筑和谐家园。”。</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__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今天，我们给每个班的班主任下发了一本《__市消防安全知识漫画读本》，上面就介绍了很多消防知识、防火知识，希望班主任能利用午会课时间为大家进行详细地讲解，让大家学到更多的防火自救逃生知识，</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1.会报警(1)大声呼救报警;(2)使用手动报警设备报警;(3)拨打“119”火警电话向当地公安消防机构报警;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4.会逃生自救。(1)按疏散预案组织人员疏散;(2)酌情通报情况，防止混乱;(3)分组实施引导。</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20_年119消防宣传讲话稿(5)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我今天的演讲题目是《火灾无情，预防先行》。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中的一个转折点，历史考古证明：原始人群首先是以篝火为中心的洞穴居住环境条件下，才改变了那种风餐露宿，茹毛饮血的自然生存方式的，火是继石器制作后，在人类获取自由的征途上又一件划时代的大事，它开创了人类进一步征服自然的新纪元。</w:t>
      </w:r>
    </w:p>
    <w:p>
      <w:pPr>
        <w:ind w:left="0" w:right="0" w:firstLine="560"/>
        <w:spacing w:before="450" w:after="450" w:line="312" w:lineRule="auto"/>
      </w:pPr>
      <w:r>
        <w:rPr>
          <w:rFonts w:ascii="宋体" w:hAnsi="宋体" w:eastAsia="宋体" w:cs="宋体"/>
          <w:color w:val="000"/>
          <w:sz w:val="28"/>
          <w:szCs w:val="28"/>
        </w:rPr>
        <w:t xml:space="preserve">但，当一场场熊熊的烈火，肆无忌惮的吞噬一切，将希望燃为灰烬，归于尘土时，我们不由的扪心自问，我们利用火取得进步的同时，我们真的掌控了它吗?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答案是否定的，我们无法控制肆虐的火舌，但我们可以在一切可以挽回的时候，将危险扼杀在摇篮里。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一次又一次的特大火灾事件，一幕又一幕触目惊心的画面，一场又一场催人泪下的生死离别，在其背后我们不难发现起因大多是人为的疏忽。</w:t>
      </w:r>
    </w:p>
    <w:p>
      <w:pPr>
        <w:ind w:left="0" w:right="0" w:firstLine="560"/>
        <w:spacing w:before="450" w:after="450" w:line="312" w:lineRule="auto"/>
      </w:pPr>
      <w:r>
        <w:rPr>
          <w:rFonts w:ascii="宋体" w:hAnsi="宋体" w:eastAsia="宋体" w:cs="宋体"/>
          <w:color w:val="000"/>
          <w:sz w:val="28"/>
          <w:szCs w:val="28"/>
        </w:rPr>
        <w:t xml:space="preserve">火灾的起因有很多，首先最主要的要数电器使用不当引发的火灾，预防电器火灾包括四个方面：</w:t>
      </w:r>
    </w:p>
    <w:p>
      <w:pPr>
        <w:ind w:left="0" w:right="0" w:firstLine="560"/>
        <w:spacing w:before="450" w:after="450" w:line="312" w:lineRule="auto"/>
      </w:pPr>
      <w:r>
        <w:rPr>
          <w:rFonts w:ascii="宋体" w:hAnsi="宋体" w:eastAsia="宋体" w:cs="宋体"/>
          <w:color w:val="000"/>
          <w:sz w:val="28"/>
          <w:szCs w:val="28"/>
        </w:rPr>
        <w:t xml:space="preserve">一是电器选择，二是导线选择，三是安装和使用，四是不要擅自使用大功率电器。电器因使用名牌厂家生产的合格产品，安装要符合规定，使用要按说明书的要求，不乱拉电线，必须使用较大功率的用电器时，要请专业电工人员安装专用线路，不得与其他电器混用，平时不用电时因切断电源。</w:t>
      </w:r>
    </w:p>
    <w:p>
      <w:pPr>
        <w:ind w:left="0" w:right="0" w:firstLine="560"/>
        <w:spacing w:before="450" w:after="450" w:line="312" w:lineRule="auto"/>
      </w:pPr>
      <w:r>
        <w:rPr>
          <w:rFonts w:ascii="宋体" w:hAnsi="宋体" w:eastAsia="宋体" w:cs="宋体"/>
          <w:color w:val="000"/>
          <w:sz w:val="28"/>
          <w:szCs w:val="28"/>
        </w:rPr>
        <w:t xml:space="preserve">其次吸烟引发的火灾，烟头虽小，但危害极大，它的表面温度在200度到300度之间，中心温度更是达700到800摄氏度左右，因此点燃一般可燃物可谓是轻而易举，所以在吸完烟后应将烟头“掐死”，放在烟灰缸或金属，玻璃等不易燃器具内，不要随意乱扔，更不能在禁烟场所吸烟。</w:t>
      </w:r>
    </w:p>
    <w:p>
      <w:pPr>
        <w:ind w:left="0" w:right="0" w:firstLine="560"/>
        <w:spacing w:before="450" w:after="450" w:line="312" w:lineRule="auto"/>
      </w:pPr>
      <w:r>
        <w:rPr>
          <w:rFonts w:ascii="宋体" w:hAnsi="宋体" w:eastAsia="宋体" w:cs="宋体"/>
          <w:color w:val="000"/>
          <w:sz w:val="28"/>
          <w:szCs w:val="28"/>
        </w:rPr>
        <w:t xml:space="preserve">其三，思想上的懈怠也是造成火灾的原因之一，我们平时应树立预防火灾的意识，防患于未然，例如居家时主动熟悉所住楼层的逃生路线，与家人预先模拟火灾发生时的逃生途径，了解所在楼层内的消防设备及其使用方法。</w:t>
      </w:r>
    </w:p>
    <w:p>
      <w:pPr>
        <w:ind w:left="0" w:right="0" w:firstLine="560"/>
        <w:spacing w:before="450" w:after="450" w:line="312" w:lineRule="auto"/>
      </w:pPr>
      <w:r>
        <w:rPr>
          <w:rFonts w:ascii="宋体" w:hAnsi="宋体" w:eastAsia="宋体" w:cs="宋体"/>
          <w:color w:val="000"/>
          <w:sz w:val="28"/>
          <w:szCs w:val="28"/>
        </w:rPr>
        <w:t xml:space="preserve">火灾无情，人有情，为了减少亲人朋友的离别之痛。我们应学会保护自己，保护他人，预防火灾，从我做起。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2025-01-19T08:04:28+08:00</dcterms:created>
  <dcterms:modified xsi:type="dcterms:W3CDTF">2025-01-19T08:04:28+08:00</dcterms:modified>
</cp:coreProperties>
</file>

<file path=docProps/custom.xml><?xml version="1.0" encoding="utf-8"?>
<Properties xmlns="http://schemas.openxmlformats.org/officeDocument/2006/custom-properties" xmlns:vt="http://schemas.openxmlformats.org/officeDocument/2006/docPropsVTypes"/>
</file>