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组织生活会党员个人发言材料【6篇】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全体党员认真写好个人发言提纲，查摆自身存在的问题，写好组织生活会个人发言提纲，提高组织生活会的质量。以下是小编为大家收集的组织生活会党员个人发言材料【6篇】，仅供参考，欢迎大家阅读。组织生活会党员个人发言材料篇1　　按照会议要求，现就存在的...</w:t>
      </w:r>
    </w:p>
    <w:p>
      <w:pPr>
        <w:ind w:left="0" w:right="0" w:firstLine="560"/>
        <w:spacing w:before="450" w:after="450" w:line="312" w:lineRule="auto"/>
      </w:pPr>
      <w:r>
        <w:rPr>
          <w:rFonts w:ascii="宋体" w:hAnsi="宋体" w:eastAsia="宋体" w:cs="宋体"/>
          <w:color w:val="000"/>
          <w:sz w:val="28"/>
          <w:szCs w:val="28"/>
        </w:rPr>
        <w:t xml:space="preserve">全体党员认真写好个人发言提纲，查摆自身存在的问题，写好组织生活会个人发言提纲，提高组织生活会的质量。以下是小编为大家收集的组织生活会党员个人发言材料【6篇】，仅供参考，欢迎大家阅读。[_TAG_h2]组织生活会党员个人发言材料篇1</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坚定理想信念方面:中华民族伟大复兴离不开中国共产党的领导，离不开习近平新时代中国特色社会主义思想指导，离不开马克思主义的哲学基础辩证唯物主义。我始终坚信，共产党员是坚定的无神论者，不得信仰宗教，不得参加宗教活动。十九大报告中，习近平总书记开宗明义,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强化党性意识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　　(四)发挥先锋模范作用方面: 在日常的教育教学工作中，能够认真对待每一项公务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w:t>
      </w:r>
    </w:p>
    <w:p>
      <w:pPr>
        <w:ind w:left="0" w:right="0" w:firstLine="560"/>
        <w:spacing w:before="450" w:after="450" w:line="312" w:lineRule="auto"/>
      </w:pPr>
      <w:r>
        <w:rPr>
          <w:rFonts w:ascii="宋体" w:hAnsi="宋体" w:eastAsia="宋体" w:cs="宋体"/>
          <w:color w:val="000"/>
          <w:sz w:val="28"/>
          <w:szCs w:val="28"/>
        </w:rPr>
        <w:t xml:space="preserve">　　平新时代中国特色社会主义思想及习近平总书记来宁视察重要</w:t>
      </w:r>
    </w:p>
    <w:p>
      <w:pPr>
        <w:ind w:left="0" w:right="0" w:firstLine="560"/>
        <w:spacing w:before="450" w:after="450" w:line="312" w:lineRule="auto"/>
      </w:pPr>
      <w:r>
        <w:rPr>
          <w:rFonts w:ascii="宋体" w:hAnsi="宋体" w:eastAsia="宋体" w:cs="宋体"/>
          <w:color w:val="000"/>
          <w:sz w:val="28"/>
          <w:szCs w:val="28"/>
        </w:rPr>
        <w:t xml:space="preserve">　　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w:t>
      </w:r>
    </w:p>
    <w:p>
      <w:pPr>
        <w:ind w:left="0" w:right="0" w:firstLine="560"/>
        <w:spacing w:before="450" w:after="450" w:line="312" w:lineRule="auto"/>
      </w:pPr>
      <w:r>
        <w:rPr>
          <w:rFonts w:ascii="宋体" w:hAnsi="宋体" w:eastAsia="宋体" w:cs="宋体"/>
          <w:color w:val="000"/>
          <w:sz w:val="28"/>
          <w:szCs w:val="28"/>
        </w:rPr>
        <w:t xml:space="preserve">　　部集中学习和网络课程学习，利用业余时间学习习近平新时代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中国特色社会主义思想很有限，没有经常读原文、看原著、悟</w:t>
      </w:r>
    </w:p>
    <w:p>
      <w:pPr>
        <w:ind w:left="0" w:right="0" w:firstLine="560"/>
        <w:spacing w:before="450" w:after="450" w:line="312" w:lineRule="auto"/>
      </w:pPr>
      <w:r>
        <w:rPr>
          <w:rFonts w:ascii="宋体" w:hAnsi="宋体" w:eastAsia="宋体" w:cs="宋体"/>
          <w:color w:val="000"/>
          <w:sz w:val="28"/>
          <w:szCs w:val="28"/>
        </w:rPr>
        <w:t xml:space="preserve">　　原理，许多时候浅尝辄止，没有完全达到“入脑、入心”的效</w:t>
      </w:r>
    </w:p>
    <w:p>
      <w:pPr>
        <w:ind w:left="0" w:right="0" w:firstLine="560"/>
        <w:spacing w:before="450" w:after="450" w:line="312" w:lineRule="auto"/>
      </w:pPr>
      <w:r>
        <w:rPr>
          <w:rFonts w:ascii="宋体" w:hAnsi="宋体" w:eastAsia="宋体" w:cs="宋体"/>
          <w:color w:val="000"/>
          <w:sz w:val="28"/>
          <w:szCs w:val="28"/>
        </w:rPr>
        <w:t xml:space="preserve">　　果。在“学懂、弄通、做实”上存在差距，指导实践时也就不.</w:t>
      </w:r>
    </w:p>
    <w:p>
      <w:pPr>
        <w:ind w:left="0" w:right="0" w:firstLine="560"/>
        <w:spacing w:before="450" w:after="450" w:line="312" w:lineRule="auto"/>
      </w:pPr>
      <w:r>
        <w:rPr>
          <w:rFonts w:ascii="宋体" w:hAnsi="宋体" w:eastAsia="宋体" w:cs="宋体"/>
          <w:color w:val="000"/>
          <w:sz w:val="28"/>
          <w:szCs w:val="28"/>
        </w:rPr>
        <w:t xml:space="preserve">　　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w:t>
      </w:r>
    </w:p>
    <w:p>
      <w:pPr>
        <w:ind w:left="0" w:right="0" w:firstLine="560"/>
        <w:spacing w:before="450" w:after="450" w:line="312" w:lineRule="auto"/>
      </w:pPr>
      <w:r>
        <w:rPr>
          <w:rFonts w:ascii="宋体" w:hAnsi="宋体" w:eastAsia="宋体" w:cs="宋体"/>
          <w:color w:val="000"/>
          <w:sz w:val="28"/>
          <w:szCs w:val="28"/>
        </w:rPr>
        <w:t xml:space="preserve">　　部会议、党小组会议等集体组织生活时，对一些集中通报的党</w:t>
      </w:r>
    </w:p>
    <w:p>
      <w:pPr>
        <w:ind w:left="0" w:right="0" w:firstLine="560"/>
        <w:spacing w:before="450" w:after="450" w:line="312" w:lineRule="auto"/>
      </w:pPr>
      <w:r>
        <w:rPr>
          <w:rFonts w:ascii="宋体" w:hAnsi="宋体" w:eastAsia="宋体" w:cs="宋体"/>
          <w:color w:val="000"/>
          <w:sz w:val="28"/>
          <w:szCs w:val="28"/>
        </w:rPr>
        <w:t xml:space="preserve">　　员信仰宗教、参与宗教活动的典型案例的学习上，有时还停留</w:t>
      </w:r>
    </w:p>
    <w:p>
      <w:pPr>
        <w:ind w:left="0" w:right="0" w:firstLine="560"/>
        <w:spacing w:before="450" w:after="450" w:line="312" w:lineRule="auto"/>
      </w:pPr>
      <w:r>
        <w:rPr>
          <w:rFonts w:ascii="宋体" w:hAnsi="宋体" w:eastAsia="宋体" w:cs="宋体"/>
          <w:color w:val="000"/>
          <w:sz w:val="28"/>
          <w:szCs w:val="28"/>
        </w:rPr>
        <w:t xml:space="preserve">　　在“浅尝辄止”的程度上，认为这些行为与自己的日常生活相</w:t>
      </w:r>
    </w:p>
    <w:p>
      <w:pPr>
        <w:ind w:left="0" w:right="0" w:firstLine="560"/>
        <w:spacing w:before="450" w:after="450" w:line="312" w:lineRule="auto"/>
      </w:pPr>
      <w:r>
        <w:rPr>
          <w:rFonts w:ascii="宋体" w:hAnsi="宋体" w:eastAsia="宋体" w:cs="宋体"/>
          <w:color w:val="000"/>
          <w:sz w:val="28"/>
          <w:szCs w:val="28"/>
        </w:rPr>
        <w:t xml:space="preserve">　　离较远，缺乏将典型案例作为镜鉴，紧密联系工作岗位，切实</w:t>
      </w:r>
    </w:p>
    <w:p>
      <w:pPr>
        <w:ind w:left="0" w:right="0" w:firstLine="560"/>
        <w:spacing w:before="450" w:after="450" w:line="312" w:lineRule="auto"/>
      </w:pPr>
      <w:r>
        <w:rPr>
          <w:rFonts w:ascii="宋体" w:hAnsi="宋体" w:eastAsia="宋体" w:cs="宋体"/>
          <w:color w:val="000"/>
          <w:sz w:val="28"/>
          <w:szCs w:val="28"/>
        </w:rPr>
        <w:t xml:space="preserve">　　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一是在工作上和学习上要严格要求自己，不能得过且过。为</w:t>
      </w:r>
    </w:p>
    <w:p>
      <w:pPr>
        <w:ind w:left="0" w:right="0" w:firstLine="560"/>
        <w:spacing w:before="450" w:after="450" w:line="312" w:lineRule="auto"/>
      </w:pPr>
      <w:r>
        <w:rPr>
          <w:rFonts w:ascii="宋体" w:hAnsi="宋体" w:eastAsia="宋体" w:cs="宋体"/>
          <w:color w:val="000"/>
          <w:sz w:val="28"/>
          <w:szCs w:val="28"/>
        </w:rPr>
        <w:t xml:space="preserve">　　自己制定长期、中期、短期的教育工作目标、学习目标，并根据目标扎实开展好教育教学工作和学习，不懈怠、不放松、不放弃。工作中多向同事学习、向学科带头人学习，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三是强化纪律意识，树牢理想信念。始终把“党员干部不能</w:t>
      </w:r>
    </w:p>
    <w:p>
      <w:pPr>
        <w:ind w:left="0" w:right="0" w:firstLine="560"/>
        <w:spacing w:before="450" w:after="450" w:line="312" w:lineRule="auto"/>
      </w:pPr>
      <w:r>
        <w:rPr>
          <w:rFonts w:ascii="宋体" w:hAnsi="宋体" w:eastAsia="宋体" w:cs="宋体"/>
          <w:color w:val="000"/>
          <w:sz w:val="28"/>
          <w:szCs w:val="28"/>
        </w:rPr>
        <w:t xml:space="preserve">　　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四是加强作风建设，树立良好形象。认真参加各项组织活动, 继续巩固“大学习大讨论学习成果，坚持以优秀共产党员标准要求自己，不断转变工作作风、提高工作效率、严肃工作纪律。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组织生活会党员个人发言材料篇2</w:t>
      </w:r>
    </w:p>
    <w:p>
      <w:pPr>
        <w:ind w:left="0" w:right="0" w:firstLine="560"/>
        <w:spacing w:before="450" w:after="450" w:line="312" w:lineRule="auto"/>
      </w:pPr>
      <w:r>
        <w:rPr>
          <w:rFonts w:ascii="宋体" w:hAnsi="宋体" w:eastAsia="宋体" w:cs="宋体"/>
          <w:color w:val="000"/>
          <w:sz w:val="28"/>
          <w:szCs w:val="28"/>
        </w:rPr>
        <w:t xml:space="preserve">根据支部区教工委印发的《XXX区教育系统党员信教和涉黑涉恶问题专项整治实施方案》的通知精神，今天我们在这里召以“坚定理想信念、严守党纪党规”为主题的组织生活会。前期，我认真学习了党的有关理论法规，特别对党员信教和涉黑涉恶方面的内容进行了深入学习。《中国共产党章程》规定，“中国共产党以马克思列宁主义、毛泽东思想、邓小平理论“三个代表”重要思想、科学发展观、习近平新时代中国特色社会主义思想作为自己的行动指南。”《中共中央关于新形势下党内政治生活的若干准则》中要求，“党员不准搞封建迷信,不准信仰宗教,不准参与那教,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　　习近平总书记在20_年全国宗教工作会议上的讲话中强调，“共产党员要做坚定的马克思主义无神论者,严守党章规定,坚定理想信念,牢记党的宗旨,绝不能在宗教中寻找自己的价值和信念。”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《中共中央、国务院关于加强宗教工作的决定》中要求，“共产党员不得信仰宗教,要教育党员、干部坚定共产主义信念。对笃信宗教丧失党员条件、利用职权助长宗教狂热的要严肃处理。”</w:t>
      </w:r>
    </w:p>
    <w:p>
      <w:pPr>
        <w:ind w:left="0" w:right="0" w:firstLine="560"/>
        <w:spacing w:before="450" w:after="450" w:line="312" w:lineRule="auto"/>
      </w:pPr>
      <w:r>
        <w:rPr>
          <w:rFonts w:ascii="宋体" w:hAnsi="宋体" w:eastAsia="宋体" w:cs="宋体"/>
          <w:color w:val="000"/>
          <w:sz w:val="28"/>
          <w:szCs w:val="28"/>
        </w:rPr>
        <w:t xml:space="preserve">　　对照党员信教的“四种情形”，我从没有公开宣扬宗教、传播教义、发展教徒现象,不是宗教教职人员，从未担任宗教活动场所管理人员;从未组织、参与宗教活动,按照宗教仪轨受戒、持戒或经常性参与拜佛、诵经、转经、摸顶讲经、法会、祈祷、弥撒、礼拜、朝覲等活动;从未主动为修建宗教活动场所和开展宗教活动募集资金、捐款捐物;从未参加邪教组织或参与邪教活动等问题。</w:t>
      </w:r>
    </w:p>
    <w:p>
      <w:pPr>
        <w:ind w:left="0" w:right="0" w:firstLine="560"/>
        <w:spacing w:before="450" w:after="450" w:line="312" w:lineRule="auto"/>
      </w:pPr>
      <w:r>
        <w:rPr>
          <w:rFonts w:ascii="宋体" w:hAnsi="宋体" w:eastAsia="宋体" w:cs="宋体"/>
          <w:color w:val="000"/>
          <w:sz w:val="28"/>
          <w:szCs w:val="28"/>
        </w:rPr>
        <w:t xml:space="preserve">　　在涉黑涉恶方面，我从未组织参与威胁政治安全活动;从未把持基层政权、操纵破坏基层换届选举、垄断农村资源、侵吞集体资产;从未利用家族、宗族势力横行乡里、称霸一方、欺压残害百姓;从未在征地、租地拆迁、工程项目建设等过程中煽动闹事;从未在建筑工程、交通运输、矿产资源、渔业捕捞等行业、领域强揽工程、恶意竞标、非法占地、滥开滥采;从未在集贸市场、批发市场、车站码头、旅游景点等场所欺行霸市、强买强卖、收保护费;从未操纵、经营“黄赌毒”等违法犯罪活动;从未非法高利放贷、非法集资、暴力讨债;从未插手民间纠纷、充当“地下执法队”;从未组织或雇佣网络“水军”在网上威胁、恐吓、侮辱、诽谤、滋扰;</w:t>
      </w:r>
    </w:p>
    <w:p>
      <w:pPr>
        <w:ind w:left="0" w:right="0" w:firstLine="560"/>
        <w:spacing w:before="450" w:after="450" w:line="312" w:lineRule="auto"/>
      </w:pPr>
      <w:r>
        <w:rPr>
          <w:rFonts w:ascii="宋体" w:hAnsi="宋体" w:eastAsia="宋体" w:cs="宋体"/>
          <w:color w:val="000"/>
          <w:sz w:val="28"/>
          <w:szCs w:val="28"/>
        </w:rPr>
        <w:t xml:space="preserve">　　从未参与境外黑社会入境发展渗透活动;从未充当黑恶势力“关系网”“保护伞”等其他涉黑涉恶违法犯罪问题。</w:t>
      </w:r>
    </w:p>
    <w:p>
      <w:pPr>
        <w:ind w:left="0" w:right="0" w:firstLine="560"/>
        <w:spacing w:before="450" w:after="450" w:line="312" w:lineRule="auto"/>
      </w:pPr>
      <w:r>
        <w:rPr>
          <w:rFonts w:ascii="宋体" w:hAnsi="宋体" w:eastAsia="宋体" w:cs="宋体"/>
          <w:color w:val="000"/>
          <w:sz w:val="28"/>
          <w:szCs w:val="28"/>
        </w:rPr>
        <w:t xml:space="preserve">　　今天我在此庄重承诺，作为一名中国共产党党员,本人将自觉尊崇党章,坚定共产主义理想信念,牢记党的宗旨,履行党员义务,按时足额缴纳党费,主动参加党组织活动。儆坚定的马克思主义无神论者,不信仰宗教,不传播宗教教义,不发展教徒,不进宗教活动场所参加宗教活动,不担任教职和在宗教场所担任管理职务。如有违反,积极配合组织调查,并接受组织处理，也敬请大家对我本人进行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组织生活会党员个人发言材料篇3</w:t>
      </w:r>
    </w:p>
    <w:p>
      <w:pPr>
        <w:ind w:left="0" w:right="0" w:firstLine="560"/>
        <w:spacing w:before="450" w:after="450" w:line="312" w:lineRule="auto"/>
      </w:pPr>
      <w:r>
        <w:rPr>
          <w:rFonts w:ascii="宋体" w:hAnsi="宋体" w:eastAsia="宋体" w:cs="宋体"/>
          <w:color w:val="000"/>
          <w:sz w:val="28"/>
          <w:szCs w:val="28"/>
        </w:rPr>
        <w:t xml:space="preserve">　&gt;　一、关于“坚定理想信念</w:t>
      </w:r>
    </w:p>
    <w:p>
      <w:pPr>
        <w:ind w:left="0" w:right="0" w:firstLine="560"/>
        <w:spacing w:before="450" w:after="450" w:line="312" w:lineRule="auto"/>
      </w:pPr>
      <w:r>
        <w:rPr>
          <w:rFonts w:ascii="宋体" w:hAnsi="宋体" w:eastAsia="宋体" w:cs="宋体"/>
          <w:color w:val="000"/>
          <w:sz w:val="28"/>
          <w:szCs w:val="28"/>
        </w:rPr>
        <w:t xml:space="preserve">严守党纪党规”专题组织生活会的部署要求，深入查找自己在对照党章党规找差距、坚守政治纪律政治规矩、发挥先锋模范作用、不信仰宗教、不参与宗教活动和不涉黑涉恶方面的突出问题，现按照要求，查摆自身问题如下。</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作为一名党员，要严格遵守党的政治纪律、组织纪律和工作纪律，进一步坚定理想信念， ___。要有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传播一切与宗教、涉黑涉恶有关的。以不骄不躁、谦虚谨慎的的精神投入到支部发展工作中，切实做到大处着眼，小处着手，、尽职尽责，全面落实三会一课、党员管理等工作，确保支部工作取得实际成效。</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对照党章党规找差距方面。对党章党规的学习花的心思少，常常是“临阵磨枪”，很多时候流于形式，学习囫囵吞枣，学习浮于表面，在常新和学懂、弄通、做实上功夫不够，理论指导实践的能力不强，政策法规吃得不透，导致对工作的思考不够，对涉及群众切身利益的各项惠策理解不深，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对照党章党规，深感自己在严格遵守党的政治纪律，强化党性修炼、强化工作作风方面，与党章党规和上级的要求还有一定的差距。在求真务实和真抓实干上，标准不高，力度不大，辐射面较窄，还没有从讲政治的高度去服务群众，缺乏责任担当、用于直面矛盾的精神还需要强化。</w:t>
      </w:r>
    </w:p>
    <w:p>
      <w:pPr>
        <w:ind w:left="0" w:right="0" w:firstLine="560"/>
        <w:spacing w:before="450" w:after="450" w:line="312" w:lineRule="auto"/>
      </w:pPr>
      <w:r>
        <w:rPr>
          <w:rFonts w:ascii="宋体" w:hAnsi="宋体" w:eastAsia="宋体" w:cs="宋体"/>
          <w:color w:val="000"/>
          <w:sz w:val="28"/>
          <w:szCs w:val="28"/>
        </w:rPr>
        <w:t xml:space="preserve">　　(三)理论学习的自觉性还不高。虽然能按照要求，认真学习党的十，大精神及党的理论和指导思想，但总体来说，理论学习还不够深入，系统性不强，深度广度把握不够，缺乏全面系统的知识升华。存在实用主义的做法，以干代学，急用现学，不用少学，疲于应付，忙于具体。理论联系实际不够，学用脱节，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(四)工作作风不够扎实。对上级的要求和群众的呼声，往往是布置多、过问少;要求多、督查少，没有很好地将雷厉风行的工作作风根植在思想里，落实在行动中。</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组织生活会党员个人发言材料篇4</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组织生活会党员个人发言材料篇5</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_TAG_h2]组织生活会党员个人发言材料篇6</w:t>
      </w:r>
    </w:p>
    <w:p>
      <w:pPr>
        <w:ind w:left="0" w:right="0" w:firstLine="560"/>
        <w:spacing w:before="450" w:after="450" w:line="312" w:lineRule="auto"/>
      </w:pPr>
      <w:r>
        <w:rPr>
          <w:rFonts w:ascii="宋体" w:hAnsi="宋体" w:eastAsia="宋体" w:cs="宋体"/>
          <w:color w:val="000"/>
          <w:sz w:val="28"/>
          <w:szCs w:val="28"/>
        </w:rPr>
        <w:t xml:space="preserve">　　根据县委组织部关于召开“坚定理想信念，严守党纪党规”专题组织生活会的部署要求，我认真学习了关于扫黑除恶专项斗争重要指示精神等内容，进一步提高了思想觉悟和党性修养，同时，深入查找自已在学习党的宗教政策和党纪党规、坚定理想信念、马克思主义信仰和社会主义信念、严守党的政治纪律和政治规矩、违规违纪和错误言行前面敢于抵制、敢于斗争方面的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(一)在学习党的宗教政策和党纪党规方面：</w:t>
      </w:r>
    </w:p>
    <w:p>
      <w:pPr>
        <w:ind w:left="0" w:right="0" w:firstLine="560"/>
        <w:spacing w:before="450" w:after="450" w:line="312" w:lineRule="auto"/>
      </w:pPr>
      <w:r>
        <w:rPr>
          <w:rFonts w:ascii="宋体" w:hAnsi="宋体" w:eastAsia="宋体" w:cs="宋体"/>
          <w:color w:val="000"/>
          <w:sz w:val="28"/>
          <w:szCs w:val="28"/>
        </w:rPr>
        <w:t xml:space="preserve">　　始终坚定正确的政治方向，坚定中国共产党的领导，遵从《党章》，严格贯彻落实所党支部安排部署的各项工作，认真学习党的宗教政策和党纪党规方面的各项规定。但存在学的不透，理解不深，融会贯通到工作中不够的问题。</w:t>
      </w:r>
    </w:p>
    <w:p>
      <w:pPr>
        <w:ind w:left="0" w:right="0" w:firstLine="560"/>
        <w:spacing w:before="450" w:after="450" w:line="312" w:lineRule="auto"/>
      </w:pPr>
      <w:r>
        <w:rPr>
          <w:rFonts w:ascii="宋体" w:hAnsi="宋体" w:eastAsia="宋体" w:cs="宋体"/>
          <w:color w:val="000"/>
          <w:sz w:val="28"/>
          <w:szCs w:val="28"/>
        </w:rPr>
        <w:t xml:space="preserve">　　(二)在坚定理想信念、马克思主义信仰和社会主义信念方面：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　　长期坚持理论学习，坚定马克思主义信仰和社会主义信念，尽自己能力帮助群众。这方面还需进一步加强学习，不断提高思想认识。</w:t>
      </w:r>
    </w:p>
    <w:p>
      <w:pPr>
        <w:ind w:left="0" w:right="0" w:firstLine="560"/>
        <w:spacing w:before="450" w:after="450" w:line="312" w:lineRule="auto"/>
      </w:pPr>
      <w:r>
        <w:rPr>
          <w:rFonts w:ascii="宋体" w:hAnsi="宋体" w:eastAsia="宋体" w:cs="宋体"/>
          <w:color w:val="000"/>
          <w:sz w:val="28"/>
          <w:szCs w:val="28"/>
        </w:rPr>
        <w:t xml:space="preserve">　　(三)在严守党的政治纪律和政治规矩方面：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始终保持清醒头脑，坚持把党的政治纪律和政治规矩摆在首位，党中央提倡的坚决响应、党中央决定的坚决执行、党中央禁止的坚决不做。坚决贯彻落实所党支部安排部署，但工作中存在粗心大意，落细落小落实方面还需要不断提高。</w:t>
      </w:r>
    </w:p>
    <w:p>
      <w:pPr>
        <w:ind w:left="0" w:right="0" w:firstLine="560"/>
        <w:spacing w:before="450" w:after="450" w:line="312" w:lineRule="auto"/>
      </w:pPr>
      <w:r>
        <w:rPr>
          <w:rFonts w:ascii="宋体" w:hAnsi="宋体" w:eastAsia="宋体" w:cs="宋体"/>
          <w:color w:val="000"/>
          <w:sz w:val="28"/>
          <w:szCs w:val="28"/>
        </w:rPr>
        <w:t xml:space="preserve">　　(四)在违规违纪和错误言行前面敢于抵制、敢于斗争方面：</w:t>
      </w:r>
    </w:p>
    <w:p>
      <w:pPr>
        <w:ind w:left="0" w:right="0" w:firstLine="560"/>
        <w:spacing w:before="450" w:after="450" w:line="312" w:lineRule="auto"/>
      </w:pPr>
      <w:r>
        <w:rPr>
          <w:rFonts w:ascii="宋体" w:hAnsi="宋体" w:eastAsia="宋体" w:cs="宋体"/>
          <w:color w:val="000"/>
          <w:sz w:val="28"/>
          <w:szCs w:val="28"/>
        </w:rPr>
        <w:t xml:space="preserve">　　坚定不移贯彻党的基本路线，严守党纪党规，做好本质工作，在大是大非面前，始终保持清醒头脑,政治立场坚定。对社会上的谣言，自己从来不信，但缺乏主动站出来与错误言论做斗争的勇气。</w:t>
      </w:r>
    </w:p>
    <w:p>
      <w:pPr>
        <w:ind w:left="0" w:right="0" w:firstLine="560"/>
        <w:spacing w:before="450" w:after="450" w:line="312" w:lineRule="auto"/>
      </w:pPr>
      <w:r>
        <w:rPr>
          <w:rFonts w:ascii="宋体" w:hAnsi="宋体" w:eastAsia="宋体" w:cs="宋体"/>
          <w:color w:val="000"/>
          <w:sz w:val="28"/>
          <w:szCs w:val="28"/>
        </w:rPr>
        <w:t xml:space="preserve">　　(五)对是否存在信教和涉黑涉恶问题作出说明：</w:t>
      </w:r>
    </w:p>
    <w:p>
      <w:pPr>
        <w:ind w:left="0" w:right="0" w:firstLine="560"/>
        <w:spacing w:before="450" w:after="450" w:line="312" w:lineRule="auto"/>
      </w:pPr>
      <w:r>
        <w:rPr>
          <w:rFonts w:ascii="宋体" w:hAnsi="宋体" w:eastAsia="宋体" w:cs="宋体"/>
          <w:color w:val="000"/>
          <w:sz w:val="28"/>
          <w:szCs w:val="28"/>
        </w:rPr>
        <w:t xml:space="preserve">　　本人没有信教和涉黑涉恶问题。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学习的广度和深度还不够。政治理论学习仅仅满足于完成“规定动作”，没有真正把学习作为一种精神追求，特别是对习近平新时代中国特色社会主义思想、党的十九大精神和党的宗教政策学习不够系统、深入，在学懂弄通做实上用功不够，理论武装头脑、指导实践、推动工作上还要下更大功夫。</w:t>
      </w:r>
    </w:p>
    <w:p>
      <w:pPr>
        <w:ind w:left="0" w:right="0" w:firstLine="560"/>
        <w:spacing w:before="450" w:after="450" w:line="312" w:lineRule="auto"/>
      </w:pPr>
      <w:r>
        <w:rPr>
          <w:rFonts w:ascii="宋体" w:hAnsi="宋体" w:eastAsia="宋体" w:cs="宋体"/>
          <w:color w:val="000"/>
          <w:sz w:val="28"/>
          <w:szCs w:val="28"/>
        </w:rPr>
        <w:t xml:space="preserve">　　二是党性修养有所放松。参加工作以来，工作中兢兢业业，没有发生过什么问题，不自觉的放松了党性锻炼，对主观世界的改造抓得不严，对世界观、人生观、价值观这个“总开关”拧得不紧，党性修养、党性锻炼的主动性、自觉性不强，对照党章党规党纪自我检查、自我反省的经常性、深刻性不够。</w:t>
      </w:r>
    </w:p>
    <w:p>
      <w:pPr>
        <w:ind w:left="0" w:right="0" w:firstLine="560"/>
        <w:spacing w:before="450" w:after="450" w:line="312" w:lineRule="auto"/>
      </w:pPr>
      <w:r>
        <w:rPr>
          <w:rFonts w:ascii="宋体" w:hAnsi="宋体" w:eastAsia="宋体" w:cs="宋体"/>
          <w:color w:val="000"/>
          <w:sz w:val="28"/>
          <w:szCs w:val="28"/>
        </w:rPr>
        <w:t xml:space="preserve">　　三是宗旨意识有所淡化。深入群众不够，群众观念和宗旨意识有所淡化，以人民为中心的发展思想树的不够牢固。身为市政人，忙于具体事务工作，主动和群众面对面交流少，对群众的所思、所想、所盼、所需了解不够。</w:t>
      </w:r>
    </w:p>
    <w:p>
      <w:pPr>
        <w:ind w:left="0" w:right="0" w:firstLine="560"/>
        <w:spacing w:before="450" w:after="450" w:line="312" w:lineRule="auto"/>
      </w:pPr>
      <w:r>
        <w:rPr>
          <w:rFonts w:ascii="宋体" w:hAnsi="宋体" w:eastAsia="宋体" w:cs="宋体"/>
          <w:color w:val="000"/>
          <w:sz w:val="28"/>
          <w:szCs w:val="28"/>
        </w:rPr>
        <w:t xml:space="preserve">　　四是缺乏必要的担当精神。对本职工作，有时有自己的看法，但由于多一事不如少一事思想的作祟，不了了之，工作中抓细、抓实的实干精神还不够强，缺乏担当精神，只满足于完成任务，满足于不出问题。</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作为生活工作中的必修课，通过学习补足精神之钙。进一步加强对党的宗教政策和党纪党规方面等学习，学深学透，提高政治站位，提升政治理论素养，做马克思主义的坚定信仰者。</w:t>
      </w:r>
    </w:p>
    <w:p>
      <w:pPr>
        <w:ind w:left="0" w:right="0" w:firstLine="560"/>
        <w:spacing w:before="450" w:after="450" w:line="312" w:lineRule="auto"/>
      </w:pPr>
      <w:r>
        <w:rPr>
          <w:rFonts w:ascii="宋体" w:hAnsi="宋体" w:eastAsia="宋体" w:cs="宋体"/>
          <w:color w:val="000"/>
          <w:sz w:val="28"/>
          <w:szCs w:val="28"/>
        </w:rPr>
        <w:t xml:space="preserve">　　(二)增强宗旨意识，密切联系群众。牢固树立全心全意为人民服务的思想，树立为党为人民无私奉献的精神，把个人的追求融入党的事业之中，坚持党的事业第一、人民的利益第一。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三)强化责任担当，抓好工作落实。以敢做就要敢担当的精神，真正把心思和精力用到抓落实上。不折不扣贯彻执行所党支部的决策部署，不搞上有政策、下有对策，敢于坚持原则，顾全大局、服务大局、维护大局，始终坚持在重大问题上立场坚定，在大是大非面前旗帜鲜明，自觉做到面对困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四)严守政治纪律，保持清正廉洁。严格执行党风廉政建设的各项规定要求，把政治纪律、政治规矩、组织纪律作为红线，严格要求，自觉遵守。牢记“两个务必”，自觉做到防微杜渐，堂堂正正做人，踏踏实实做事。在生活上做到艰苦朴素，勤俭节约，不奢侈浪费，不追求享受。时刻牢记习近平新时代中国特色社会主义思想、严守政治纪律、政治规矩，拥护中央权威，始终与党中央 保持一致。</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以上对照检查，请同志们批评指正，我将虚心接受，认真整改。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2024-11-26T16:10:01+08:00</dcterms:created>
  <dcterms:modified xsi:type="dcterms:W3CDTF">2024-11-26T16:10:01+08:00</dcterms:modified>
</cp:coreProperties>
</file>

<file path=docProps/custom.xml><?xml version="1.0" encoding="utf-8"?>
<Properties xmlns="http://schemas.openxmlformats.org/officeDocument/2006/custom-properties" xmlns:vt="http://schemas.openxmlformats.org/officeDocument/2006/docPropsVTypes"/>
</file>