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一线城市餐饮业劳动合同大全</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线城市餐饮业劳动合同大全5篇朋友们，连续订立二次固定期限劳动合同，且劳动者没有本法第三十九条和第四十条第一项、第二项规定的情形，续订劳动合同的。小编在这里给大家分享一些一线城市餐饮业劳动合同大全，希望对大家能有所帮助。一线城市餐饮业劳动合...</w:t>
      </w:r>
    </w:p>
    <w:p>
      <w:pPr>
        <w:ind w:left="0" w:right="0" w:firstLine="560"/>
        <w:spacing w:before="450" w:after="450" w:line="312" w:lineRule="auto"/>
      </w:pPr>
      <w:r>
        <w:rPr>
          <w:rFonts w:ascii="宋体" w:hAnsi="宋体" w:eastAsia="宋体" w:cs="宋体"/>
          <w:color w:val="000"/>
          <w:sz w:val="28"/>
          <w:szCs w:val="28"/>
        </w:rPr>
        <w:t xml:space="preserve">一线城市餐饮业劳动合同大全5篇</w:t>
      </w:r>
    </w:p>
    <w:p>
      <w:pPr>
        <w:ind w:left="0" w:right="0" w:firstLine="560"/>
        <w:spacing w:before="450" w:after="450" w:line="312" w:lineRule="auto"/>
      </w:pPr>
      <w:r>
        <w:rPr>
          <w:rFonts w:ascii="宋体" w:hAnsi="宋体" w:eastAsia="宋体" w:cs="宋体"/>
          <w:color w:val="000"/>
          <w:sz w:val="28"/>
          <w:szCs w:val="28"/>
        </w:rPr>
        <w:t xml:space="preserve">朋友们，连续订立二次固定期限劳动合同，且劳动者没有本法第三十九条和第四十条第一项、第二项规定的情形，续订劳动合同的。小编在这里给大家分享一些一线城市餐饮业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一线城市餐饮业劳动合同大全（篇1）</w:t>
      </w:r>
    </w:p>
    <w:p>
      <w:pPr>
        <w:ind w:left="0" w:right="0" w:firstLine="560"/>
        <w:spacing w:before="450" w:after="450" w:line="312" w:lineRule="auto"/>
      </w:pPr>
      <w:r>
        <w:rPr>
          <w:rFonts w:ascii="宋体" w:hAnsi="宋体" w:eastAsia="宋体" w:cs="宋体"/>
          <w:color w:val="000"/>
          <w:sz w:val="28"/>
          <w:szCs w:val="28"/>
        </w:rPr>
        <w:t xml:space="preserve">甲方：(用人单位)(签约代表)</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1. 自_____ 年____ 月____ 日起至_____ 年____ 月____ 日止。其中试用期一个月。</w:t>
      </w:r>
    </w:p>
    <w:p>
      <w:pPr>
        <w:ind w:left="0" w:right="0" w:firstLine="560"/>
        <w:spacing w:before="450" w:after="450" w:line="312" w:lineRule="auto"/>
      </w:pPr>
      <w:r>
        <w:rPr>
          <w:rFonts w:ascii="宋体" w:hAnsi="宋体" w:eastAsia="宋体" w:cs="宋体"/>
          <w:color w:val="000"/>
          <w:sz w:val="28"/>
          <w:szCs w:val="28"/>
        </w:rPr>
        <w:t xml:space="preserve">2. 自_____ 年____ 月____ 日起至_____ 年____ 月____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乙方同意服从甲方的工作需要：在___________部门，承担__________工作。乙方的工作职责、事项由甲方依乙方的职务或工种，并视乙方能力及甲方需要进行分派。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乙方严格遵守国家的法律，法规和本单位制定的各项规章制度，服从管理，积极做好各项工作。甲方有权对乙方履行职责和执行各项规章制度的情况检查、督促、考核和奖惩。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1、甲方实行全日制工作制度，乙方应服从甲方的安排。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3、1).乙方工资按试用期______ 元/月，试用期满甲方根据乙方所从事的工作表现，由甲方给予乙方加薪。</w:t>
      </w:r>
    </w:p>
    <w:p>
      <w:pPr>
        <w:ind w:left="0" w:right="0" w:firstLine="560"/>
        <w:spacing w:before="450" w:after="450" w:line="312" w:lineRule="auto"/>
      </w:pPr>
      <w:r>
        <w:rPr>
          <w:rFonts w:ascii="宋体" w:hAnsi="宋体" w:eastAsia="宋体" w:cs="宋体"/>
          <w:color w:val="000"/>
          <w:sz w:val="28"/>
          <w:szCs w:val="28"/>
        </w:rPr>
        <w:t xml:space="preserve">2). 乙方工资按基本工资______ 元/月，甲方根据乙方所从事的工作表现，给予乙方调薪</w:t>
      </w:r>
    </w:p>
    <w:p>
      <w:pPr>
        <w:ind w:left="0" w:right="0" w:firstLine="560"/>
        <w:spacing w:before="450" w:after="450" w:line="312" w:lineRule="auto"/>
      </w:pPr>
      <w:r>
        <w:rPr>
          <w:rFonts w:ascii="宋体" w:hAnsi="宋体" w:eastAsia="宋体" w:cs="宋体"/>
          <w:color w:val="000"/>
          <w:sz w:val="28"/>
          <w:szCs w:val="28"/>
        </w:rPr>
        <w:t xml:space="preserve">4、甲方每月15日如期发放工资，若工资发放日适逢周日或假日，甲方可提前或推后一日或几日发放。</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1、每月绩效考核评比结果与年终奖一次性挂钩.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乙方有权拒绝甲方的违法指挥，对甲方及其管理人员漠视乙方安全和健康的行为，有权提出批评.</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2、有一方提出解除劳动合同的，应提前最少30天书面通知另一方。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1、合同期内提出辞职未得到批准离开者,甲方有权不发放当月工资。</w:t>
      </w:r>
    </w:p>
    <w:p>
      <w:pPr>
        <w:ind w:left="0" w:right="0" w:firstLine="560"/>
        <w:spacing w:before="450" w:after="450" w:line="312" w:lineRule="auto"/>
      </w:pPr>
      <w:r>
        <w:rPr>
          <w:rFonts w:ascii="宋体" w:hAnsi="宋体" w:eastAsia="宋体" w:cs="宋体"/>
          <w:color w:val="000"/>
          <w:sz w:val="28"/>
          <w:szCs w:val="28"/>
        </w:rPr>
        <w:t xml:space="preserve">2、在合同期内乙方严重违反劳动纪律被甲方开除的，甲方不发放当月工资。</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甲乙双方经平等协商同意，自愿签订本合同，乙方在签署本合同时，业已获得员工手册及公司管理制度，并知悉全文，愿意遵守各项规定。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 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 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2025-02-01T01:01:16+08:00</dcterms:created>
  <dcterms:modified xsi:type="dcterms:W3CDTF">2025-02-01T01:01:16+08:00</dcterms:modified>
</cp:coreProperties>
</file>

<file path=docProps/custom.xml><?xml version="1.0" encoding="utf-8"?>
<Properties xmlns="http://schemas.openxmlformats.org/officeDocument/2006/custom-properties" xmlns:vt="http://schemas.openxmlformats.org/officeDocument/2006/docPropsVTypes"/>
</file>