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校园读书节书籍文化活动长篇总结</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读书节书籍文化活动长篇总结五篇写总结有利于我们学习和工作能力的提高，也能更好的回顾活动，不妨坐下来好好写写总结吧。那么，我们该怎么写总结呢？下面就是小编给大家带来的校园读书节书籍文化活动长篇总结五篇，欢迎查阅！&gt;校园读书节书籍文化活动长...</w:t>
      </w:r>
    </w:p>
    <w:p>
      <w:pPr>
        <w:ind w:left="0" w:right="0" w:firstLine="560"/>
        <w:spacing w:before="450" w:after="450" w:line="312" w:lineRule="auto"/>
      </w:pPr>
      <w:r>
        <w:rPr>
          <w:rFonts w:ascii="宋体" w:hAnsi="宋体" w:eastAsia="宋体" w:cs="宋体"/>
          <w:color w:val="000"/>
          <w:sz w:val="28"/>
          <w:szCs w:val="28"/>
        </w:rPr>
        <w:t xml:space="preserve">校园读书节书籍文化活动长篇总结五篇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写总结有利于我们学习和工作能力的提高，也能更好的回顾活动，不妨坐下来好好写写总结吧。那么，我们该怎么写总结呢？下面就是小编给大家带来的校园读书节书籍文化活动长篇总结五篇，欢迎查阅！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2024-11-22T10:26:09+08:00</dcterms:created>
  <dcterms:modified xsi:type="dcterms:W3CDTF">2024-11-22T10:26:09+08:00</dcterms:modified>
</cp:coreProperties>
</file>

<file path=docProps/custom.xml><?xml version="1.0" encoding="utf-8"?>
<Properties xmlns="http://schemas.openxmlformats.org/officeDocument/2006/custom-properties" xmlns:vt="http://schemas.openxmlformats.org/officeDocument/2006/docPropsVTypes"/>
</file>