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企业年报工作总结</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年报是每年出版一次的定期刊物。又称年刊。根据证券交易委员会规定，必须提交股东的公司年度财务报表。报表包括描述公司经营状况，以及资产负债和收入的报告、年报长表称为10－K，其中的财务信息更为详尽，可以向公司秘书处索取。今天为大家精心准备了企业...</w:t>
      </w:r>
    </w:p>
    <w:p>
      <w:pPr>
        <w:ind w:left="0" w:right="0" w:firstLine="560"/>
        <w:spacing w:before="450" w:after="450" w:line="312" w:lineRule="auto"/>
      </w:pPr>
      <w:r>
        <w:rPr>
          <w:rFonts w:ascii="宋体" w:hAnsi="宋体" w:eastAsia="宋体" w:cs="宋体"/>
          <w:color w:val="000"/>
          <w:sz w:val="28"/>
          <w:szCs w:val="28"/>
        </w:rPr>
        <w:t xml:space="preserve">年报是每年出版一次的定期刊物。又称年刊。根据证券交易委员会规定，必须提交股东的公司年度财务报表。报表包括描述公司经营状况，以及资产负债和收入的报告、年报长表称为10－K，其中的财务信息更为详尽，可以向公司秘书处索取。今天为大家精心准备了企业年报工作总结，希望对大家有所帮助![_TAG_h2]　　企业年报工作总结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_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一、对202_年工作的总结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自工程公司8月份注册以来，在集团公司的领导大力支持下，全体干部员工围绕公司最初所制定的目标，同心同德，开拓进取，在大家的共同努力下，我们取得了基本令人满意的成绩：202_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　　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1、工程公司于202_年8月份注册成立</w:t>
      </w:r>
    </w:p>
    <w:p>
      <w:pPr>
        <w:ind w:left="0" w:right="0" w:firstLine="560"/>
        <w:spacing w:before="450" w:after="450" w:line="312" w:lineRule="auto"/>
      </w:pPr>
      <w:r>
        <w:rPr>
          <w:rFonts w:ascii="宋体" w:hAnsi="宋体" w:eastAsia="宋体" w:cs="宋体"/>
          <w:color w:val="000"/>
          <w:sz w:val="28"/>
          <w:szCs w:val="28"/>
        </w:rPr>
        <w:t xml:space="preserve">　　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　　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　　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体现了工程公司一直狠抓的“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1、工程全方面人力严重的不足，致使管理工程出现捉襟见肘的表</w:t>
      </w:r>
    </w:p>
    <w:p>
      <w:pPr>
        <w:ind w:left="0" w:right="0" w:firstLine="560"/>
        <w:spacing w:before="450" w:after="450" w:line="312" w:lineRule="auto"/>
      </w:pPr>
      <w:r>
        <w:rPr>
          <w:rFonts w:ascii="宋体" w:hAnsi="宋体" w:eastAsia="宋体" w:cs="宋体"/>
          <w:color w:val="000"/>
          <w:sz w:val="28"/>
          <w:szCs w:val="28"/>
        </w:rPr>
        <w:t xml:space="preserve">　　现</w:t>
      </w:r>
    </w:p>
    <w:p>
      <w:pPr>
        <w:ind w:left="0" w:right="0" w:firstLine="560"/>
        <w:spacing w:before="450" w:after="450" w:line="312" w:lineRule="auto"/>
      </w:pPr>
      <w:r>
        <w:rPr>
          <w:rFonts w:ascii="宋体" w:hAnsi="宋体" w:eastAsia="宋体" w:cs="宋体"/>
          <w:color w:val="000"/>
          <w:sz w:val="28"/>
          <w:szCs w:val="28"/>
        </w:rPr>
        <w:t xml:space="preserve">　　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　　3、公司管理结构不明确无法对应专业责任人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　　4、工程初步成立部门人员不健全，部门设立不明确，导致公司无</w:t>
      </w:r>
    </w:p>
    <w:p>
      <w:pPr>
        <w:ind w:left="0" w:right="0" w:firstLine="560"/>
        <w:spacing w:before="450" w:after="450" w:line="312" w:lineRule="auto"/>
      </w:pPr>
      <w:r>
        <w:rPr>
          <w:rFonts w:ascii="宋体" w:hAnsi="宋体" w:eastAsia="宋体" w:cs="宋体"/>
          <w:color w:val="000"/>
          <w:sz w:val="28"/>
          <w:szCs w:val="28"/>
        </w:rPr>
        <w:t xml:space="preserve">　　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　　5、项目预算成本与实际成本的无有效对比数据，无法对项目进行</w:t>
      </w:r>
    </w:p>
    <w:p>
      <w:pPr>
        <w:ind w:left="0" w:right="0" w:firstLine="560"/>
        <w:spacing w:before="450" w:after="450" w:line="312" w:lineRule="auto"/>
      </w:pPr>
      <w:r>
        <w:rPr>
          <w:rFonts w:ascii="宋体" w:hAnsi="宋体" w:eastAsia="宋体" w:cs="宋体"/>
          <w:color w:val="000"/>
          <w:sz w:val="28"/>
          <w:szCs w:val="28"/>
        </w:rPr>
        <w:t xml:space="preserve">　　跟踪有效控制</w:t>
      </w:r>
    </w:p>
    <w:p>
      <w:pPr>
        <w:ind w:left="0" w:right="0" w:firstLine="560"/>
        <w:spacing w:before="450" w:after="450" w:line="312" w:lineRule="auto"/>
      </w:pPr>
      <w:r>
        <w:rPr>
          <w:rFonts w:ascii="宋体" w:hAnsi="宋体" w:eastAsia="宋体" w:cs="宋体"/>
          <w:color w:val="000"/>
          <w:sz w:val="28"/>
          <w:szCs w:val="28"/>
        </w:rPr>
        <w:t xml:space="preserve">　　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　　回顾我们过来这一年的工作，成绩确实不小，但是有成绩的同时也要正视我们的不足，善于查找和发现自身的缺点，以求把我们的工作做得更好。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　　（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（2）、加强培训，力求打造一支高素质员工队伍。我公司始终坚持对新员工的培训制度，总之通过多种手段，力求提高广大员工的综合</w:t>
      </w:r>
    </w:p>
    <w:p>
      <w:pPr>
        <w:ind w:left="0" w:right="0" w:firstLine="560"/>
        <w:spacing w:before="450" w:after="450" w:line="312" w:lineRule="auto"/>
      </w:pPr>
      <w:r>
        <w:rPr>
          <w:rFonts w:ascii="宋体" w:hAnsi="宋体" w:eastAsia="宋体" w:cs="宋体"/>
          <w:color w:val="000"/>
          <w:sz w:val="28"/>
          <w:szCs w:val="28"/>
        </w:rPr>
        <w:t xml:space="preserve">　　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　　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　　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　　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　　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　　20**年项目展望</w:t>
      </w:r>
    </w:p>
    <w:p>
      <w:pPr>
        <w:ind w:left="0" w:right="0" w:firstLine="560"/>
        <w:spacing w:before="450" w:after="450" w:line="312" w:lineRule="auto"/>
      </w:pPr>
      <w:r>
        <w:rPr>
          <w:rFonts w:ascii="宋体" w:hAnsi="宋体" w:eastAsia="宋体" w:cs="宋体"/>
          <w:color w:val="000"/>
          <w:sz w:val="28"/>
          <w:szCs w:val="28"/>
        </w:rPr>
        <w:t xml:space="preserve">　　1、针对202_年我公司的项目继续发挥202_年未完成的项目《门</w:t>
      </w:r>
    </w:p>
    <w:p>
      <w:pPr>
        <w:ind w:left="0" w:right="0" w:firstLine="560"/>
        <w:spacing w:before="450" w:after="450" w:line="312" w:lineRule="auto"/>
      </w:pPr>
      <w:r>
        <w:rPr>
          <w:rFonts w:ascii="宋体" w:hAnsi="宋体" w:eastAsia="宋体" w:cs="宋体"/>
          <w:color w:val="000"/>
          <w:sz w:val="28"/>
          <w:szCs w:val="28"/>
        </w:rPr>
        <w:t xml:space="preserve">　　克庆至图克人工湖输水管线施工项目》项目截止202_年1月15日以完成总工程量的20%，后续项目施工要发挥202_年工程公司的优点避免缺点与不足争取在此项目上再创辉煌再创佳绩。</w:t>
      </w:r>
    </w:p>
    <w:p>
      <w:pPr>
        <w:ind w:left="0" w:right="0" w:firstLine="560"/>
        <w:spacing w:before="450" w:after="450" w:line="312" w:lineRule="auto"/>
      </w:pPr>
      <w:r>
        <w:rPr>
          <w:rFonts w:ascii="宋体" w:hAnsi="宋体" w:eastAsia="宋体" w:cs="宋体"/>
          <w:color w:val="000"/>
          <w:sz w:val="28"/>
          <w:szCs w:val="28"/>
        </w:rPr>
        <w:t xml:space="preserve">　　2、20**年巴图湾乌审旗政府输水工程（168.7公里输水管线）现</w:t>
      </w:r>
    </w:p>
    <w:p>
      <w:pPr>
        <w:ind w:left="0" w:right="0" w:firstLine="560"/>
        <w:spacing w:before="450" w:after="450" w:line="312" w:lineRule="auto"/>
      </w:pPr>
      <w:r>
        <w:rPr>
          <w:rFonts w:ascii="宋体" w:hAnsi="宋体" w:eastAsia="宋体" w:cs="宋体"/>
          <w:color w:val="000"/>
          <w:sz w:val="28"/>
          <w:szCs w:val="28"/>
        </w:rPr>
        <w:t xml:space="preserve">　　在正在筹备前期设计规划阶段，年前有望开始招投标的程序，此项目总概算约为16.28亿元，我们以及集团公司领导一直积极关注此项目的动态，此项目正式挂网招标，我公司将积极推进项目的投标等各项工作，如果中标，我们将以此工程为重点目标工程，保证完成成本目标的前提下重新改写历史，再创佳绩，再创辉煌！</w:t>
      </w:r>
    </w:p>
    <w:p>
      <w:pPr>
        <w:ind w:left="0" w:right="0" w:firstLine="560"/>
        <w:spacing w:before="450" w:after="450" w:line="312" w:lineRule="auto"/>
      </w:pPr>
      <w:r>
        <w:rPr>
          <w:rFonts w:ascii="宋体" w:hAnsi="宋体" w:eastAsia="宋体" w:cs="宋体"/>
          <w:color w:val="000"/>
          <w:sz w:val="28"/>
          <w:szCs w:val="28"/>
        </w:rPr>
        <w:t xml:space="preserve">　　3、2**年中煤能化公司规划建立高位水池，总投资概算额约为</w:t>
      </w:r>
    </w:p>
    <w:p>
      <w:pPr>
        <w:ind w:left="0" w:right="0" w:firstLine="560"/>
        <w:spacing w:before="450" w:after="450" w:line="312" w:lineRule="auto"/>
      </w:pPr>
      <w:r>
        <w:rPr>
          <w:rFonts w:ascii="宋体" w:hAnsi="宋体" w:eastAsia="宋体" w:cs="宋体"/>
          <w:color w:val="000"/>
          <w:sz w:val="28"/>
          <w:szCs w:val="28"/>
        </w:rPr>
        <w:t xml:space="preserve">　　2.47亿元，我们将关注此项目招投标的实时动态，积极跟进，努力确保该项目正常上马。</w:t>
      </w:r>
    </w:p>
    <w:p>
      <w:pPr>
        <w:ind w:left="0" w:right="0" w:firstLine="560"/>
        <w:spacing w:before="450" w:after="450" w:line="312" w:lineRule="auto"/>
      </w:pPr>
      <w:r>
        <w:rPr>
          <w:rFonts w:ascii="宋体" w:hAnsi="宋体" w:eastAsia="宋体" w:cs="宋体"/>
          <w:color w:val="000"/>
          <w:sz w:val="28"/>
          <w:szCs w:val="28"/>
        </w:rPr>
        <w:t xml:space="preserve">　　20**年已经过去，机遇与挑战并存、风险与收益同在的202_年也已向我们走来。新的一年，万象更新，我公司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企业年报工作总结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　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　&gt;　二、配电值班工作看似简便，但实际上，要求配电值班人员具有较高的职责心和配电值班经验，才能保证发现隐患后，及时有效的做来源理，保证系统正常运行，为设备运转、业主办公供给电力保障。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　　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　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&gt;　四、在技术培训方面。</w:t>
      </w:r>
    </w:p>
    <w:p>
      <w:pPr>
        <w:ind w:left="0" w:right="0" w:firstLine="560"/>
        <w:spacing w:before="450" w:after="450" w:line="312" w:lineRule="auto"/>
      </w:pPr>
      <w:r>
        <w:rPr>
          <w:rFonts w:ascii="宋体" w:hAnsi="宋体" w:eastAsia="宋体" w:cs="宋体"/>
          <w:color w:val="000"/>
          <w:sz w:val="28"/>
          <w:szCs w:val="28"/>
        </w:rPr>
        <w:t xml:space="preserve">　　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　　企业年报工作总结</w:t>
      </w:r>
    </w:p>
    <w:p>
      <w:pPr>
        <w:ind w:left="0" w:right="0" w:firstLine="560"/>
        <w:spacing w:before="450" w:after="450" w:line="312" w:lineRule="auto"/>
      </w:pPr>
      <w:r>
        <w:rPr>
          <w:rFonts w:ascii="宋体" w:hAnsi="宋体" w:eastAsia="宋体" w:cs="宋体"/>
          <w:color w:val="000"/>
          <w:sz w:val="28"/>
          <w:szCs w:val="28"/>
        </w:rPr>
        <w:t xml:space="preserve">　　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　&gt;　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　　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　　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　　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　　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　　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　　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　&gt;　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　　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　　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　　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　　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　　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　　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　　2、安全生产平稳进行</w:t>
      </w:r>
    </w:p>
    <w:p>
      <w:pPr>
        <w:ind w:left="0" w:right="0" w:firstLine="560"/>
        <w:spacing w:before="450" w:after="450" w:line="312" w:lineRule="auto"/>
      </w:pPr>
      <w:r>
        <w:rPr>
          <w:rFonts w:ascii="宋体" w:hAnsi="宋体" w:eastAsia="宋体" w:cs="宋体"/>
          <w:color w:val="000"/>
          <w:sz w:val="28"/>
          <w:szCs w:val="28"/>
        </w:rPr>
        <w:t xml:space="preserve">　　(1)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　　(2)对在建工程进行地毯式安全质量大检查，对检查督查发现的各类隐患，特别是重大隐患，排查一处整改一处，一抓到底，隐患整改率达100%。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　　(3)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　　3、进一步加强人力资源管理</w:t>
      </w:r>
    </w:p>
    <w:p>
      <w:pPr>
        <w:ind w:left="0" w:right="0" w:firstLine="560"/>
        <w:spacing w:before="450" w:after="450" w:line="312" w:lineRule="auto"/>
      </w:pPr>
      <w:r>
        <w:rPr>
          <w:rFonts w:ascii="宋体" w:hAnsi="宋体" w:eastAsia="宋体" w:cs="宋体"/>
          <w:color w:val="000"/>
          <w:sz w:val="28"/>
          <w:szCs w:val="28"/>
        </w:rPr>
        <w:t xml:space="preserve">　　(1)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　　(2)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　　(3)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　　4、进一步加强财务管理</w:t>
      </w:r>
    </w:p>
    <w:p>
      <w:pPr>
        <w:ind w:left="0" w:right="0" w:firstLine="560"/>
        <w:spacing w:before="450" w:after="450" w:line="312" w:lineRule="auto"/>
      </w:pPr>
      <w:r>
        <w:rPr>
          <w:rFonts w:ascii="宋体" w:hAnsi="宋体" w:eastAsia="宋体" w:cs="宋体"/>
          <w:color w:val="000"/>
          <w:sz w:val="28"/>
          <w:szCs w:val="28"/>
        </w:rPr>
        <w:t xml:space="preserve">　　(1)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　　(2)开展财务大检查，对各子分公司、项目部的会计基础工作、会计纪律、对公司下达的财务制度执行情况、生产经营的盈亏等情况进行检查，对存在的问题，及时采取有效措施予以整改。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　　(3)面对公司各项应收账款居高不下的情况，公司特制定了《应收账款回收工作管理办法》，并成立了应收账款回收工作领导小组，由公司总经理担任组长，全面开展应收账款回收工作。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　　(4)加强与税务部门沟通，营造了一个和谐、融洽的税企关系，充分利用各种税收优惠政策和各种社会资源，为合理避税做了大量工作并取得了显著成绩。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　　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　　(1)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　　(2)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　　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　　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　&gt;　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　　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　　(二)加强领导班子建设，发挥党组织政治核心作用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　　(三)加强基层党组织建设，推动党建工作上水平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　　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　　(四)加强党风廉政建设，提高领导干部拒腐防变能力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　　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　　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　　(五)充分发挥群团组织作用，营造企业和谐发展氛围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　　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2025-04-05T11:14:31+08:00</dcterms:created>
  <dcterms:modified xsi:type="dcterms:W3CDTF">2025-04-05T11:14:31+08:00</dcterms:modified>
</cp:coreProperties>
</file>

<file path=docProps/custom.xml><?xml version="1.0" encoding="utf-8"?>
<Properties xmlns="http://schemas.openxmlformats.org/officeDocument/2006/custom-properties" xmlns:vt="http://schemas.openxmlformats.org/officeDocument/2006/docPropsVTypes"/>
</file>