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意识形态工作总结讲稿(优选7篇)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总结讲稿1在20_年交通运输意识形态工作中，在县委的正确领导下，全局干部职工群策群力、开拓进取、团结协作，紧紧围绕县委县政府中心工作，突出“抓业务必须抓意识形态”工作主题，把握好“经济建设是党的工作重心，意识形态工作是党的一项极...</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意识形态工作总结讲稿1</w:t>
      </w:r>
    </w:p>
    <w:p>
      <w:pPr>
        <w:ind w:left="0" w:right="0" w:firstLine="560"/>
        <w:spacing w:before="450" w:after="450" w:line="312" w:lineRule="auto"/>
      </w:pPr>
      <w:r>
        <w:rPr>
          <w:rFonts w:ascii="宋体" w:hAnsi="宋体" w:eastAsia="宋体" w:cs="宋体"/>
          <w:color w:val="000"/>
          <w:sz w:val="28"/>
          <w:szCs w:val="28"/>
        </w:rPr>
        <w:t xml:space="preserve">在20_年交通运输意识形态工作中，在县委的正确领导下，全局干部职工群策群力、开拓进取、团结协作，紧紧围绕县委县政府中心工作，突出“抓业务必须抓意识形态”工作主题，把握好“经济建设是党的工作重心，意识形态工作是党的一项极其重要的工作”的内涵，找准立足点，发挥思想引领、舆论推动、精神激励的重要作用，深入做好意识形态工作。现将意识形态工作总结如下：</w:t>
      </w:r>
    </w:p>
    <w:p>
      <w:pPr>
        <w:ind w:left="0" w:right="0" w:firstLine="560"/>
        <w:spacing w:before="450" w:after="450" w:line="312" w:lineRule="auto"/>
      </w:pPr>
      <w:r>
        <w:rPr>
          <w:rFonts w:ascii="宋体" w:hAnsi="宋体" w:eastAsia="宋体" w:cs="宋体"/>
          <w:color w:val="000"/>
          <w:sz w:val="28"/>
          <w:szCs w:val="28"/>
        </w:rPr>
        <w:t xml:space="preserve">一、积极开展意识形态工作</w:t>
      </w:r>
    </w:p>
    <w:p>
      <w:pPr>
        <w:ind w:left="0" w:right="0" w:firstLine="560"/>
        <w:spacing w:before="450" w:after="450" w:line="312" w:lineRule="auto"/>
      </w:pPr>
      <w:r>
        <w:rPr>
          <w:rFonts w:ascii="宋体" w:hAnsi="宋体" w:eastAsia="宋体" w:cs="宋体"/>
          <w:color w:val="000"/>
          <w:sz w:val="28"/>
          <w:szCs w:val="28"/>
        </w:rPr>
        <w:t xml:space="preserve">局党组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w:t>
      </w:r>
    </w:p>
    <w:p>
      <w:pPr>
        <w:ind w:left="0" w:right="0" w:firstLine="560"/>
        <w:spacing w:before="450" w:after="450" w:line="312" w:lineRule="auto"/>
      </w:pPr>
      <w:r>
        <w:rPr>
          <w:rFonts w:ascii="宋体" w:hAnsi="宋体" w:eastAsia="宋体" w:cs="宋体"/>
          <w:color w:val="000"/>
          <w:sz w:val="28"/>
          <w:szCs w:val="28"/>
        </w:rPr>
        <w:t xml:space="preserve">局党组在以发展的战略高度，深刻认识意识形态工作的重要性，对全局意识形态工作领导小组进行调整，主要责任人亲自抓，分管领导各负其责，形成上下统一领导，共抓管理的格局，努力健全完善党的统一领导、党政齐抓共管、宣传工作分工明确、各相关科室积极配合，共同提高意识形态工作的新格局，认真和各分管领导和单位签定《意识态责任书》，落实责任制，落实责任人，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(二)建设好意识形态工作队伍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(三)抓党建促进意识形态工作</w:t>
      </w:r>
    </w:p>
    <w:p>
      <w:pPr>
        <w:ind w:left="0" w:right="0" w:firstLine="560"/>
        <w:spacing w:before="450" w:after="450" w:line="312" w:lineRule="auto"/>
      </w:pPr>
      <w:r>
        <w:rPr>
          <w:rFonts w:ascii="宋体" w:hAnsi="宋体" w:eastAsia="宋体" w:cs="宋体"/>
          <w:color w:val="000"/>
          <w:sz w:val="28"/>
          <w:szCs w:val="28"/>
        </w:rPr>
        <w:t xml:space="preserve">一是科学部署党建工作。年初，组织全局党员干部围绕新形势、新要求下党建工作的重点，制定了全年的党建工作计划。从建立党建工作协调制度、完善党建工作例会、从开展“不忘初心、牢记使命”主题教育等方面入手，制定了组织、宣传、监察等工作计划，致力于促进党建工作规范化、制度化。一年来，我局的党建工作取得了良好效果。</w:t>
      </w:r>
    </w:p>
    <w:p>
      <w:pPr>
        <w:ind w:left="0" w:right="0" w:firstLine="560"/>
        <w:spacing w:before="450" w:after="450" w:line="312" w:lineRule="auto"/>
      </w:pPr>
      <w:r>
        <w:rPr>
          <w:rFonts w:ascii="宋体" w:hAnsi="宋体" w:eastAsia="宋体" w:cs="宋体"/>
          <w:color w:val="000"/>
          <w:sz w:val="28"/>
          <w:szCs w:val="28"/>
        </w:rPr>
        <w:t xml:space="preserve">二是详细分解工作责任。明确党建工作分工，一把手负总责，班子其他成员结合分工抓好分管工作范围内的党建工作，用党建工作不断带动意识形态工作的开展。</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建立了工作纪律、对出现问题以及任务完成不及时、不达标的党员干部及时进行批评和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二、加强正确思想理论武装</w:t>
      </w:r>
    </w:p>
    <w:p>
      <w:pPr>
        <w:ind w:left="0" w:right="0" w:firstLine="560"/>
        <w:spacing w:before="450" w:after="450" w:line="312" w:lineRule="auto"/>
      </w:pPr>
      <w:r>
        <w:rPr>
          <w:rFonts w:ascii="宋体" w:hAnsi="宋体" w:eastAsia="宋体" w:cs="宋体"/>
          <w:color w:val="000"/>
          <w:sz w:val="28"/>
          <w:szCs w:val="28"/>
        </w:rPr>
        <w:t xml:space="preserve">一是以各种学习活动为载体，通过领导干部上党课，警示教育等方式，不断加强党员干部思想建设工作力度，为交通运输工作提供理论保障。</w:t>
      </w:r>
    </w:p>
    <w:p>
      <w:pPr>
        <w:ind w:left="0" w:right="0" w:firstLine="560"/>
        <w:spacing w:before="450" w:after="450" w:line="312" w:lineRule="auto"/>
      </w:pPr>
      <w:r>
        <w:rPr>
          <w:rFonts w:ascii="宋体" w:hAnsi="宋体" w:eastAsia="宋体" w:cs="宋体"/>
          <w:color w:val="000"/>
          <w:sz w:val="28"/>
          <w:szCs w:val="28"/>
        </w:rPr>
        <w:t xml:space="preserve">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三是多次开展学习活动，如开展有关答题和测试活动，学习重要讲话和党的精神，为全局干部职工紧跟上级步伐提供了重要保障。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三、注重舆论引导和人才培养</w:t>
      </w:r>
    </w:p>
    <w:p>
      <w:pPr>
        <w:ind w:left="0" w:right="0" w:firstLine="560"/>
        <w:spacing w:before="450" w:after="450" w:line="312" w:lineRule="auto"/>
      </w:pPr>
      <w:r>
        <w:rPr>
          <w:rFonts w:ascii="宋体" w:hAnsi="宋体" w:eastAsia="宋体" w:cs="宋体"/>
          <w:color w:val="000"/>
          <w:sz w:val="28"/>
          <w:szCs w:val="28"/>
        </w:rPr>
        <w:t xml:space="preserve">一是发表宣传稿件和工作信息，以理念政策为引导，把握理念阵地，以透明公开的态度让群众了解我们的工作，提升社会公信力，提升群众对安全监管工作的信任度。</w:t>
      </w:r>
    </w:p>
    <w:p>
      <w:pPr>
        <w:ind w:left="0" w:right="0" w:firstLine="560"/>
        <w:spacing w:before="450" w:after="450" w:line="312" w:lineRule="auto"/>
      </w:pPr>
      <w:r>
        <w:rPr>
          <w:rFonts w:ascii="宋体" w:hAnsi="宋体" w:eastAsia="宋体" w:cs="宋体"/>
          <w:color w:val="000"/>
          <w:sz w:val="28"/>
          <w:szCs w:val="28"/>
        </w:rPr>
        <w:t xml:space="preserve">二是多次组织学习廉政宣传片、共和国的精神宣传片等教育活动，如观看警示教育片《永远在路上》、参观战役纪念馆等活动，着力于促进全局干部职工自律自爱，提高干部职工的荣誉感和归属感，要培养德才兼备的人才。</w:t>
      </w:r>
    </w:p>
    <w:p>
      <w:pPr>
        <w:ind w:left="0" w:right="0" w:firstLine="560"/>
        <w:spacing w:before="450" w:after="450" w:line="312" w:lineRule="auto"/>
      </w:pPr>
      <w:r>
        <w:rPr>
          <w:rFonts w:ascii="宋体" w:hAnsi="宋体" w:eastAsia="宋体" w:cs="宋体"/>
          <w:color w:val="000"/>
          <w:sz w:val="28"/>
          <w:szCs w:val="28"/>
        </w:rPr>
        <w:t xml:space="preserve">三是多次开展向楷模学习的活动，以榜样的力量激发干事创业的热情，以崇高的理念唤起负责奉献的党性，以培德强才干，以楷模促学习，以思想促发展。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20_年意识形态工作中，我们虽取得了一定成绩，年内没有负面舆情，牢牢把握了意识形态这一主阵地，但仍需进一步加强，还存在部分干部意识形态有待进一步提高的问题。在今后的工作中，一是继续高效开展意识形态工作，加强领导，树立楷模，积极倡导正能量，强化责任书的签订和责任落实制度，开展向楷模学习活动;二是努力塑造正确的价值观和正确的舆论导向，坚持意识形态主阵地，定期开展意识形态学习教育，宣传党的主张和政策;三是以宣传工作促发展，以意识形态强监管、强措施、强整改，对意识形态工作开展情况进行检查和督导，提高交通运输干部的思想高度和行动自觉，围绕如何做好意识形态工作，抓好交通运输各项工作，努力为我县经济社会全面、协调、可持续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意识形态工作总结讲稿2</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意识形态工作总结讲稿3</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党员的理论素质和政治觉悟稳步提升。</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意识形态工作总结讲稿4</w:t>
      </w:r>
    </w:p>
    <w:p>
      <w:pPr>
        <w:ind w:left="0" w:right="0" w:firstLine="560"/>
        <w:spacing w:before="450" w:after="450" w:line="312" w:lineRule="auto"/>
      </w:pPr>
      <w:r>
        <w:rPr>
          <w:rFonts w:ascii="宋体" w:hAnsi="宋体" w:eastAsia="宋体" w:cs="宋体"/>
          <w:color w:val="000"/>
          <w:sz w:val="28"/>
          <w:szCs w:val="28"/>
        </w:rPr>
        <w:t xml:space="preserve">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意识形态工作总结讲稿5</w:t>
      </w:r>
    </w:p>
    <w:p>
      <w:pPr>
        <w:ind w:left="0" w:right="0" w:firstLine="560"/>
        <w:spacing w:before="450" w:after="450" w:line="312" w:lineRule="auto"/>
      </w:pPr>
      <w:r>
        <w:rPr>
          <w:rFonts w:ascii="宋体" w:hAnsi="宋体" w:eastAsia="宋体" w:cs="宋体"/>
          <w:color w:val="000"/>
          <w:sz w:val="28"/>
          <w:szCs w:val="28"/>
        </w:rPr>
        <w:t xml:space="preserve">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四要发扬优点、克服不足。不断转变工作作风，改进工作方法，推进安丰塘镇宣传思想工作上台阶上水平。</w:t>
      </w:r>
    </w:p>
    <w:p>
      <w:pPr>
        <w:ind w:left="0" w:right="0" w:firstLine="560"/>
        <w:spacing w:before="450" w:after="450" w:line="312" w:lineRule="auto"/>
      </w:pPr>
      <w:r>
        <w:rPr>
          <w:rFonts w:ascii="宋体" w:hAnsi="宋体" w:eastAsia="宋体" w:cs="宋体"/>
          <w:color w:val="000"/>
          <w:sz w:val="28"/>
          <w:szCs w:val="28"/>
        </w:rPr>
        <w:t xml:space="preserve">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意识形态工作总结讲稿6</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五是举办文化、体育活动不多，切实丰富群众节日文化生活。以秧歌、运动会、联欢会、茶话会等方式文艺演出不多。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意识形态工作总结讲稿7</w:t>
      </w:r>
    </w:p>
    <w:p>
      <w:pPr>
        <w:ind w:left="0" w:right="0" w:firstLine="560"/>
        <w:spacing w:before="450" w:after="450" w:line="312" w:lineRule="auto"/>
      </w:pPr>
      <w:r>
        <w:rPr>
          <w:rFonts w:ascii="宋体" w:hAnsi="宋体" w:eastAsia="宋体" w:cs="宋体"/>
          <w:color w:val="000"/>
          <w:sz w:val="28"/>
          <w:szCs w:val="28"/>
        </w:rPr>
        <w:t xml:space="preserve">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2025-01-19T08:05:47+08:00</dcterms:created>
  <dcterms:modified xsi:type="dcterms:W3CDTF">2025-01-19T08:05:47+08:00</dcterms:modified>
</cp:coreProperties>
</file>

<file path=docProps/custom.xml><?xml version="1.0" encoding="utf-8"?>
<Properties xmlns="http://schemas.openxmlformats.org/officeDocument/2006/custom-properties" xmlns:vt="http://schemas.openxmlformats.org/officeDocument/2006/docPropsVTypes"/>
</file>