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党内法规执行情况的自查报告汇编4篇</w:t>
      </w:r>
      <w:bookmarkEnd w:id="1"/>
    </w:p>
    <w:p>
      <w:pPr>
        <w:jc w:val="center"/>
        <w:spacing w:before="0" w:after="450"/>
      </w:pPr>
      <w:r>
        <w:rPr>
          <w:rFonts w:ascii="Arial" w:hAnsi="Arial" w:eastAsia="Arial" w:cs="Arial"/>
          <w:color w:val="999999"/>
          <w:sz w:val="20"/>
          <w:szCs w:val="20"/>
        </w:rPr>
        <w:t xml:space="preserve">来源：网络  作者：浅唱梦痕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党内法规是党的中央组织以及中央纪律检查委员会、中央各部门和省、自治区、直辖市党委制定的规范党组织的工作、活动和党员行为的党内规章制度的总称。以下是小编收集整理的党内法规执行情况的自查报告汇编4篇，仅供参考，希望能够帮助到大家。第1篇: 党内...</w:t>
      </w:r>
    </w:p>
    <w:p>
      <w:pPr>
        <w:ind w:left="0" w:right="0" w:firstLine="560"/>
        <w:spacing w:before="450" w:after="450" w:line="312" w:lineRule="auto"/>
      </w:pPr>
      <w:r>
        <w:rPr>
          <w:rFonts w:ascii="宋体" w:hAnsi="宋体" w:eastAsia="宋体" w:cs="宋体"/>
          <w:color w:val="000"/>
          <w:sz w:val="28"/>
          <w:szCs w:val="28"/>
        </w:rPr>
        <w:t xml:space="preserve">党内法规是党的中央组织以及中央纪律检查委员会、中央各部门和省、自治区、直辖市党委制定的规范党组织的工作、活动和党员行为的党内规章制度的总称。以下是小编收集整理的党内法规执行情况的自查报告汇编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党内法规执行情况的自查报告</w:t>
      </w:r>
    </w:p>
    <w:p>
      <w:pPr>
        <w:ind w:left="0" w:right="0" w:firstLine="560"/>
        <w:spacing w:before="450" w:after="450" w:line="312" w:lineRule="auto"/>
      </w:pPr>
      <w:r>
        <w:rPr>
          <w:rFonts w:ascii="宋体" w:hAnsi="宋体" w:eastAsia="宋体" w:cs="宋体"/>
          <w:color w:val="000"/>
          <w:sz w:val="28"/>
          <w:szCs w:val="28"/>
        </w:rPr>
        <w:t xml:space="preserve">　　集团公司纪委：</w:t>
      </w:r>
    </w:p>
    <w:p>
      <w:pPr>
        <w:ind w:left="0" w:right="0" w:firstLine="560"/>
        <w:spacing w:before="450" w:after="450" w:line="312" w:lineRule="auto"/>
      </w:pPr>
      <w:r>
        <w:rPr>
          <w:rFonts w:ascii="宋体" w:hAnsi="宋体" w:eastAsia="宋体" w:cs="宋体"/>
          <w:color w:val="000"/>
          <w:sz w:val="28"/>
          <w:szCs w:val="28"/>
        </w:rPr>
        <w:t xml:space="preserve">　　按照集团公司纪委关于开展纪律处分决定执行情况自查自纠的工作要求，XX公司纪委及时行动，对公司纪委十八大以来办结案件纪律处分决定执行情况进行了自查自纠，履行了执纪监督问责职能，维护了党纪党规的严肃性。现将自查情况汇报如下：</w:t>
      </w:r>
    </w:p>
    <w:p>
      <w:pPr>
        <w:ind w:left="0" w:right="0" w:firstLine="560"/>
        <w:spacing w:before="450" w:after="450" w:line="312" w:lineRule="auto"/>
      </w:pPr>
      <w:r>
        <w:rPr>
          <w:rFonts w:ascii="宋体" w:hAnsi="宋体" w:eastAsia="宋体" w:cs="宋体"/>
          <w:color w:val="000"/>
          <w:sz w:val="28"/>
          <w:szCs w:val="28"/>
        </w:rPr>
        <w:t xml:space="preserve">　　一是高度重视，明确工作任务。XX公司党委主要领导切实履行主体责任，对开展纪律处分执行情况自查自纠工作提出明确要求，要求提高政治站位，高度重视，由公司纪委牵头对公司十八大以来受到纪律处分人员的决定执行情况认真开展自查自纠工作。公司纪委及时组织纪检监察部、财务部和人力资源部相关人员再次学习了《关于开展纪律处分决定执行情况专项检查工作的通知》，认真领会文件精神，要求贯彻落实好文件精神，按时高质量完成工作自查自纠工作。</w:t>
      </w:r>
    </w:p>
    <w:p>
      <w:pPr>
        <w:ind w:left="0" w:right="0" w:firstLine="560"/>
        <w:spacing w:before="450" w:after="450" w:line="312" w:lineRule="auto"/>
      </w:pPr>
      <w:r>
        <w:rPr>
          <w:rFonts w:ascii="宋体" w:hAnsi="宋体" w:eastAsia="宋体" w:cs="宋体"/>
          <w:color w:val="000"/>
          <w:sz w:val="28"/>
          <w:szCs w:val="28"/>
        </w:rPr>
        <w:t xml:space="preserve">　　二是严格要求，全面开展自查。经过对公司纪委十八大以来办结案件受到纪律处分的人员梳理，共有29人次分别受到党内警告，行政警告、记过、记大过、降职、留用察看、解除合同处分，有14人次受到经济赔偿、罚款处理。通过查阅档案资料、薪资清单、职务任免等资料，整体执行情况良好。所有处分决定均在作出之后向本人及所在单位进行了送达，并通过正式红头文件的形式向全公司进行宣布，起到了警示教育作用，同时均进行了归档处理。在处分执行中，有1人按决定进行了降职，并调出所在单位降职使用，同时调整了待遇，其他人员不涉及降职问题;受处分人员在处分影响期内没有晋职、评先评优等情况;有1人为留用察看处分，在处分期内表现良好，公司纪委按期对其进行了处分解除，其余人员到期自行解除;受处分、受处理人员中，经济赔偿10人次共计194877.03元，罚款4人次共计15226元，停发效益工资一个月2人次，所有涉及金额中除2025年同一人2次经济赔偿共计32745.4元还未执行到位外，其余均已经执行完毕，全部上缴到了公司财务部。自查工作中，我们及时按照执行情况填写了《***公司所属各单位党纪政务处分决定执行情况自查表》。</w:t>
      </w:r>
    </w:p>
    <w:p>
      <w:pPr>
        <w:ind w:left="0" w:right="0" w:firstLine="560"/>
        <w:spacing w:before="450" w:after="450" w:line="312" w:lineRule="auto"/>
      </w:pPr>
      <w:r>
        <w:rPr>
          <w:rFonts w:ascii="宋体" w:hAnsi="宋体" w:eastAsia="宋体" w:cs="宋体"/>
          <w:color w:val="000"/>
          <w:sz w:val="28"/>
          <w:szCs w:val="28"/>
        </w:rPr>
        <w:t xml:space="preserve">　　三是认真对待，整改发现问题。***公司在自查工作中，虽然处分决定的整体执行良好，但是也存在受处分个人所在单位传达不及时、对处分决定执行情况跟踪不及时、2025年当年经济赔偿未及时收缴等问题。自查中，对2025年当年处分的经济赔偿正在收缴，预计在10月内完成，同时对相关人员进行了批评教育，要求在以后的工作中要杜绝避免出现类似问题，确保工作落到实处。</w:t>
      </w:r>
    </w:p>
    <w:p>
      <w:pPr>
        <w:ind w:left="0" w:right="0" w:firstLine="560"/>
        <w:spacing w:before="450" w:after="450" w:line="312" w:lineRule="auto"/>
      </w:pPr>
      <w:r>
        <w:rPr>
          <w:rFonts w:ascii="宋体" w:hAnsi="宋体" w:eastAsia="宋体" w:cs="宋体"/>
          <w:color w:val="000"/>
          <w:sz w:val="28"/>
          <w:szCs w:val="28"/>
        </w:rPr>
        <w:t xml:space="preserve">　　四是对下一步工作的建议。纪律处分决定的执行是提升纪律审查工作质量的重要内容，对此我们有两项建议：1.加强对相关文件、规章制度的学习，领会文件精神，以便能更好地开展具体工作;2.进一步健全由纪检部门、人事部门、财务部门、受处分人员所在单位协作落实的执行机制，将责任落实到人，充分发挥统筹协调作用，加强沟通，聚焦重点环节，形成工作合力，提高纪律处分执行水平。</w:t>
      </w:r>
    </w:p>
    <w:p>
      <w:pPr>
        <w:ind w:left="0" w:right="0" w:firstLine="560"/>
        <w:spacing w:before="450" w:after="450" w:line="312" w:lineRule="auto"/>
      </w:pPr>
      <w:r>
        <w:rPr>
          <w:rFonts w:ascii="黑体" w:hAnsi="黑体" w:eastAsia="黑体" w:cs="黑体"/>
          <w:color w:val="000000"/>
          <w:sz w:val="36"/>
          <w:szCs w:val="36"/>
          <w:b w:val="1"/>
          <w:bCs w:val="1"/>
        </w:rPr>
        <w:t xml:space="preserve">第2篇: 党内法规执行情况的自查报告</w:t>
      </w:r>
    </w:p>
    <w:p>
      <w:pPr>
        <w:ind w:left="0" w:right="0" w:firstLine="560"/>
        <w:spacing w:before="450" w:after="450" w:line="312" w:lineRule="auto"/>
      </w:pPr>
      <w:r>
        <w:rPr>
          <w:rFonts w:ascii="宋体" w:hAnsi="宋体" w:eastAsia="宋体" w:cs="宋体"/>
          <w:color w:val="000"/>
          <w:sz w:val="28"/>
          <w:szCs w:val="28"/>
        </w:rPr>
        <w:t xml:space="preserve">　　为深入贯彻落实党的十九大精神，确保党章、党内法规和党的路线方针政策的严格执行，促进上级重大决策部署高效落实，根据菏纪办发〔2025〕12号文，我办认真开展自查自纠，现将有关情况汇报如下。</w:t>
      </w:r>
    </w:p>
    <w:p>
      <w:pPr>
        <w:ind w:left="0" w:right="0" w:firstLine="560"/>
        <w:spacing w:before="450" w:after="450" w:line="312" w:lineRule="auto"/>
      </w:pPr>
      <w:r>
        <w:rPr>
          <w:rFonts w:ascii="宋体" w:hAnsi="宋体" w:eastAsia="宋体" w:cs="宋体"/>
          <w:color w:val="000"/>
          <w:sz w:val="28"/>
          <w:szCs w:val="28"/>
        </w:rPr>
        <w:t xml:space="preserve">　　办党组高度重视，迅速组织传达市纪委办公室实施方案和督查通知精神，结合我办实际情况，研究实施方案，明确责任分工，加强组织领导，成立了以马敬青同志任组长，梁显海、高升同志为副组长，各科室负责人为成员的自查自纠领导小组。</w:t>
      </w:r>
    </w:p>
    <w:p>
      <w:pPr>
        <w:ind w:left="0" w:right="0" w:firstLine="560"/>
        <w:spacing w:before="450" w:after="450" w:line="312" w:lineRule="auto"/>
      </w:pPr>
      <w:r>
        <w:rPr>
          <w:rFonts w:ascii="宋体" w:hAnsi="宋体" w:eastAsia="宋体" w:cs="宋体"/>
          <w:color w:val="000"/>
          <w:sz w:val="28"/>
          <w:szCs w:val="28"/>
        </w:rPr>
        <w:t xml:space="preserve">　　近年来，我办党组紧密围绕党的路线方针政策，加强和改进党的建设，利用“两学一做”等学习教育活动为契机，不断加强我办的政治建设、思想建设、组织建设、作风建设、制度建设、纪律建设等，用鲜明的党性和实践性指导外侨工作与活动。通过召开党组会议、集体学习等形式，组织全体党员干部认真学习《党章》、《关于党内政治生活的若干准则》、《条例》、《中国共产党廉洁自律准则》、《中国共产党纪律处分条例》和***系列讲话精神，进一步加强和改进党的思想、组织、作风、制度建设，努力提高全办党员的马克思主义理论水平，都要增强角色意识和政治担当，共同营造团结和谐、纯洁健康、弘扬正气的氛围。从党内政治生活严起，领导干部要以身作则，带好队伍，坚持以上率下，坚持民主集中制，带头强化监督约束，带头执行各项纪律。上行下效，党员领导干部的行为关系党内政治生活的质量，起着重要的示范和导向作用，“一把手”要带好头，班子成员要互相补台，每个党员干部都要增强角色意识和政治担当，共同营造团结和谐、纯洁健康、弘扬正气的氛围。经自查，我办不存在违反党章、党内法规、党的路线方针政策及上游政策、下有对策、有令不行，有禁不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严明党的政治纪律和政治规矩，确保政令畅通。全体党员、干部要严明党的政治纪律和政治规矩，要遵守“五个必须”(必须维护党中央权威，必须维护党的团结，必须遵循组织程序，必须服从组织决定，必须管好亲属和身边工作人员)，要做到政治上讲忠诚、组织上讲服从、行动上讲规矩，始终与党中央保持高度一致，确保上级各项决策部署有效贯彻落实。</w:t>
      </w:r>
    </w:p>
    <w:p>
      <w:pPr>
        <w:ind w:left="0" w:right="0" w:firstLine="560"/>
        <w:spacing w:before="450" w:after="450" w:line="312" w:lineRule="auto"/>
      </w:pPr>
      <w:r>
        <w:rPr>
          <w:rFonts w:ascii="宋体" w:hAnsi="宋体" w:eastAsia="宋体" w:cs="宋体"/>
          <w:color w:val="000"/>
          <w:sz w:val="28"/>
          <w:szCs w:val="28"/>
        </w:rPr>
        <w:t xml:space="preserve">　　2、严明党的组织纪律，强化纪律刚性约束。党支部要加强组织纪律教育，强化党员的组织纪律意识。每位党员必须严格遵守“四个服从”和党内组织生活等组织制度，自觉接受组织安排和纪律约束。党支部要加强对党的各项纪律遵守情况的督促检查，强化纪律的刚性约束。</w:t>
      </w:r>
    </w:p>
    <w:p>
      <w:pPr>
        <w:ind w:left="0" w:right="0" w:firstLine="560"/>
        <w:spacing w:before="450" w:after="450" w:line="312" w:lineRule="auto"/>
      </w:pPr>
      <w:r>
        <w:rPr>
          <w:rFonts w:ascii="宋体" w:hAnsi="宋体" w:eastAsia="宋体" w:cs="宋体"/>
          <w:color w:val="000"/>
          <w:sz w:val="28"/>
          <w:szCs w:val="28"/>
        </w:rPr>
        <w:t xml:space="preserve">　　认真学习***新时代中国特色社会主义思想，深化对“八个明确”和“十四个坚持”的理解，深入学习领会***新时代中国特色大国外交思想，以新理念、新思路、新举措适应新形势。以党章为镜，把坚定理想信念作为终身课题，把理论学习作为做好工作的第一道工序，做到党的理论每创新一步，武装头脑就跟进一步，理论水平就前进一步。更加坚定的把好世界观、人生观、价值观这个“总开关”，始终在思想上、政治上与党保持高度一致。同时加强业务学习，全面熟悉掌握各项业务知识，努力提高业务能力，努力适应新形势下对外侨工作的新要求，不断开拓外侨工作新局面。</w:t>
      </w:r>
    </w:p>
    <w:p>
      <w:pPr>
        <w:ind w:left="0" w:right="0" w:firstLine="560"/>
        <w:spacing w:before="450" w:after="450" w:line="312" w:lineRule="auto"/>
      </w:pPr>
      <w:r>
        <w:rPr>
          <w:rFonts w:ascii="宋体" w:hAnsi="宋体" w:eastAsia="宋体" w:cs="宋体"/>
          <w:color w:val="000"/>
          <w:sz w:val="28"/>
          <w:szCs w:val="28"/>
        </w:rPr>
        <w:t xml:space="preserve">　　1、严格执行党的政治纪律、组织纪律和工作纪律，牢固树立“四个意识”，切实提高政治站位和政治自觉。时刻铭记全心全意为人民服务的宗旨，密切联系群众，以整治“四风”和形式主义、官僚主义的10种新表现为重点，要保持思想道德的纯洁性，正确对待权力、金钱。在生活上艰苦朴素，勤俭节约，不奢侈浪费，不追求名利，不贪图享受;在工作作风上，要深入基层，联系群众，倾听群众意见，想群众之所想，忙群众之所需;在行动上要努力做到善于克服消极思维、模糊认识所造成的各种束缚，积极工作，创新服务形式、丰富服务内容、增强服务实效，树立外侨部门良好的对外形象。</w:t>
      </w:r>
    </w:p>
    <w:p>
      <w:pPr>
        <w:ind w:left="0" w:right="0" w:firstLine="560"/>
        <w:spacing w:before="450" w:after="450" w:line="312" w:lineRule="auto"/>
      </w:pPr>
      <w:r>
        <w:rPr>
          <w:rFonts w:ascii="宋体" w:hAnsi="宋体" w:eastAsia="宋体" w:cs="宋体"/>
          <w:color w:val="000"/>
          <w:sz w:val="28"/>
          <w:szCs w:val="28"/>
        </w:rPr>
        <w:t xml:space="preserve">　　2、改进工作作风。提高服务意识，认真听取群众反映强烈的问题，做好“零跑腿”和“一次办好”的督办落实，提高工作效率。以更高的工作标准、更快的工作节奏、更严的工作要求，提升外事管理和服务水平。</w:t>
      </w:r>
    </w:p>
    <w:p>
      <w:pPr>
        <w:ind w:left="0" w:right="0" w:firstLine="560"/>
        <w:spacing w:before="450" w:after="450" w:line="312" w:lineRule="auto"/>
      </w:pPr>
      <w:r>
        <w:rPr>
          <w:rFonts w:ascii="宋体" w:hAnsi="宋体" w:eastAsia="宋体" w:cs="宋体"/>
          <w:color w:val="000"/>
          <w:sz w:val="28"/>
          <w:szCs w:val="28"/>
        </w:rPr>
        <w:t xml:space="preserve">　　3、严肃工作纪律。开展严守党的政治纪律、组织纪律集中教育活动，引导党员干部以身作则、率先垂范，主动维护党的纪律，坚持原则、敢抓敢管，切实增强纪律执行力，坚决维护纪律的严肃性和权威性。在严格执行中央八项规定的基础上，认真抓好上下班签到制度、请销假制度等各项规章制度的落实，做到自我管理、自我约束、自我规范。</w:t>
      </w:r>
    </w:p>
    <w:p>
      <w:pPr>
        <w:ind w:left="0" w:right="0" w:firstLine="560"/>
        <w:spacing w:before="450" w:after="450" w:line="312" w:lineRule="auto"/>
      </w:pPr>
      <w:r>
        <w:rPr>
          <w:rFonts w:ascii="宋体" w:hAnsi="宋体" w:eastAsia="宋体" w:cs="宋体"/>
          <w:color w:val="000"/>
          <w:sz w:val="28"/>
          <w:szCs w:val="28"/>
        </w:rPr>
        <w:t xml:space="preserve">　　今年以来，我办认真抓好省市委新旧动能转换、廉政工作、重点工作推进等重要会议的贯彻落实。紧紧围绕市委外事工作领导小组2025年工作要点，以“大外事”、“大侨务”的战略思维，积极推动全市外事侨务工作。制定措施，分解任务，确保全面完成今年各项工作目标。明确了我办下半年工作重点和措施，认真把握当前形势，增强责任感和紧迫感。以***新时代中国特色大国外交思想为指导，以深入贯彻落实党的十九大精神为主线，以加强党对外事工作的集中统一领导为着力点，强化政治担当，更好地服务国家总体外交和全市经济社会发展，并对下一步如何做好外事侨务工作进行探讨并制定切实可行措施。</w:t>
      </w:r>
    </w:p>
    <w:p>
      <w:pPr>
        <w:ind w:left="0" w:right="0" w:firstLine="560"/>
        <w:spacing w:before="450" w:after="450" w:line="312" w:lineRule="auto"/>
      </w:pPr>
      <w:r>
        <w:rPr>
          <w:rFonts w:ascii="宋体" w:hAnsi="宋体" w:eastAsia="宋体" w:cs="宋体"/>
          <w:color w:val="000"/>
          <w:sz w:val="28"/>
          <w:szCs w:val="28"/>
        </w:rPr>
        <w:t xml:space="preserve">　　下半年，外侨办领导班子将认真学习领会***新时代中国特色社会主义思想，坚定维护以***同志为核心的党中央权威和集中统一领导，全面贯彻落实党的十九大各项决策部署、进一步落实从严治党主体责任，积极抓好问题深度查找、严肃党性分析，重点抓好整改落实。在今后的工作中将以更加扎实的工作作风，更加有力的工作举措，为实现外侨工作再上新台阶而努力拼搏!</w:t>
      </w:r>
    </w:p>
    <w:p>
      <w:pPr>
        <w:ind w:left="0" w:right="0" w:firstLine="560"/>
        <w:spacing w:before="450" w:after="450" w:line="312" w:lineRule="auto"/>
      </w:pPr>
      <w:r>
        <w:rPr>
          <w:rFonts w:ascii="黑体" w:hAnsi="黑体" w:eastAsia="黑体" w:cs="黑体"/>
          <w:color w:val="000000"/>
          <w:sz w:val="36"/>
          <w:szCs w:val="36"/>
          <w:b w:val="1"/>
          <w:bCs w:val="1"/>
        </w:rPr>
        <w:t xml:space="preserve">第3篇: 党内法规执行情况的自查报告</w:t>
      </w:r>
    </w:p>
    <w:p>
      <w:pPr>
        <w:ind w:left="0" w:right="0" w:firstLine="560"/>
        <w:spacing w:before="450" w:after="450" w:line="312" w:lineRule="auto"/>
      </w:pPr>
      <w:r>
        <w:rPr>
          <w:rFonts w:ascii="宋体" w:hAnsi="宋体" w:eastAsia="宋体" w:cs="宋体"/>
          <w:color w:val="000"/>
          <w:sz w:val="28"/>
          <w:szCs w:val="28"/>
        </w:rPr>
        <w:t xml:space="preserve">　　根据《中共廊坊市纪委关于开展贯彻执行情况专项检查的通知》精神，以十七届六次全会精神和科学发展观为指导，本人认真学习胡锦涛总书记“七.一”讲话精神和《廉政准则》。通过学习，我深深地认识到，《廉政准则》就是党员干部行为规范的标尺，是党员领导干部的从政指南。我们党员干部自身在学习的过程中不但要认真进行对照检查，加强自律自警意识，同时对照《廉政准则》做好他律，监管好我们身边的人。经过廉洁从政教育活动和自身的学习，在思想认识上有一定的提高，现将自己对照“八个严禁”、“52个不准”，执行《关于领导干部报告个人有关事项的规定》等方面的自查情况汇报如下：</w:t>
      </w:r>
    </w:p>
    <w:p>
      <w:pPr>
        <w:ind w:left="0" w:right="0" w:firstLine="560"/>
        <w:spacing w:before="450" w:after="450" w:line="312" w:lineRule="auto"/>
      </w:pPr>
      <w:r>
        <w:rPr>
          <w:rFonts w:ascii="宋体" w:hAnsi="宋体" w:eastAsia="宋体" w:cs="宋体"/>
          <w:color w:val="000"/>
          <w:sz w:val="28"/>
          <w:szCs w:val="28"/>
        </w:rPr>
        <w:t xml:space="preserve">　　一是讲学习。根据客观实际需要，不断丰富和充实自己。学习邓小平理论、“三个代表”重要思想和科学发展观，以及教育、法律、管理等方面的知识。在学习各种理论知识的同时，十分重视党纪政纪条规的学习，不断提高工作能力与个人修养。克服自我满足，厌学浅学甚至不学的情绪，不断提高自己的思想政治素质和精神境界。自觉培养自己成为对党、对国家和人民忠诚的好干部。二是讲政治。有坚定正确的政治方向、政治立场、政治观点、政治纪律和政治敏锐性。三是讲正气。继承和发扬我们党在长期革命和建设事业中形成的好传统、好作风，坚持同歪风邪气和腐败现象作斗争。廉洁自律，洁身自好，不谋私利，一身正气，为教职员工做好表率。四是讲科学。学习科学、尊重科学、运用科学。坚持马克思主义哲学、科学主义、科学唯物辩证法的世界观和方法论，在工作中尊重科学、尊重民主、尊重事物的发展规律，尊重教育规律、尊重学生的成长规律，按管理科学规律办事。</w:t>
      </w:r>
    </w:p>
    <w:p>
      <w:pPr>
        <w:ind w:left="0" w:right="0" w:firstLine="560"/>
        <w:spacing w:before="450" w:after="450" w:line="312" w:lineRule="auto"/>
      </w:pPr>
      <w:r>
        <w:rPr>
          <w:rFonts w:ascii="宋体" w:hAnsi="宋体" w:eastAsia="宋体" w:cs="宋体"/>
          <w:color w:val="000"/>
          <w:sz w:val="28"/>
          <w:szCs w:val="28"/>
        </w:rPr>
        <w:t xml:space="preserve">　　一是正确用权。作为一名领导干部，做到了正确对待和行使手中的权利，淡化“官念”和权欲，用平常心看待官位，用责任心看待和运用权力。做到立党为公，执政为民，。二是以节制欲望。从不谋取规定以外的非法利益，不贪吃喝、不贪钱财、不贪享乐、不贪名利，堂堂正正做人，踏踏实实工作。艰苦朴素，俭以养德，保持了良好的品行和高尚的情操。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　　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52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　　没有出现以下行为：违反党风廉政建设条例、条规;利用职权和工作之便为亲友牟利;对职工吃、拿、卡、要，报销应由个人支付的各种费用等。</w:t>
      </w:r>
    </w:p>
    <w:p>
      <w:pPr>
        <w:ind w:left="0" w:right="0" w:firstLine="560"/>
        <w:spacing w:before="450" w:after="450" w:line="312" w:lineRule="auto"/>
      </w:pPr>
      <w:r>
        <w:rPr>
          <w:rFonts w:ascii="宋体" w:hAnsi="宋体" w:eastAsia="宋体" w:cs="宋体"/>
          <w:color w:val="000"/>
          <w:sz w:val="28"/>
          <w:szCs w:val="28"/>
        </w:rPr>
        <w:t xml:space="preserve">　　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　　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第4篇: 党内法规执行情况的自查报告</w:t>
      </w:r>
    </w:p>
    <w:p>
      <w:pPr>
        <w:ind w:left="0" w:right="0" w:firstLine="560"/>
        <w:spacing w:before="450" w:after="450" w:line="312" w:lineRule="auto"/>
      </w:pPr>
      <w:r>
        <w:rPr>
          <w:rFonts w:ascii="宋体" w:hAnsi="宋体" w:eastAsia="宋体" w:cs="宋体"/>
          <w:color w:val="000"/>
          <w:sz w:val="28"/>
          <w:szCs w:val="28"/>
        </w:rPr>
        <w:t xml:space="preserve">　　对近期的工作情况进行了梳理，现将有关情况报告如下:</w:t>
      </w:r>
    </w:p>
    <w:p>
      <w:pPr>
        <w:ind w:left="0" w:right="0" w:firstLine="560"/>
        <w:spacing w:before="450" w:after="450" w:line="312" w:lineRule="auto"/>
      </w:pPr>
      <w:r>
        <w:rPr>
          <w:rFonts w:ascii="宋体" w:hAnsi="宋体" w:eastAsia="宋体" w:cs="宋体"/>
          <w:color w:val="000"/>
          <w:sz w:val="28"/>
          <w:szCs w:val="28"/>
        </w:rPr>
        <w:t xml:space="preserve">　　(一)推进党内法规制度贯彻落实了了情况。</w:t>
      </w:r>
    </w:p>
    <w:p>
      <w:pPr>
        <w:ind w:left="0" w:right="0" w:firstLine="560"/>
        <w:spacing w:before="450" w:after="450" w:line="312" w:lineRule="auto"/>
      </w:pPr>
      <w:r>
        <w:rPr>
          <w:rFonts w:ascii="宋体" w:hAnsi="宋体" w:eastAsia="宋体" w:cs="宋体"/>
          <w:color w:val="000"/>
          <w:sz w:val="28"/>
          <w:szCs w:val="28"/>
        </w:rPr>
        <w:t xml:space="preserve">　　1.组织机关全体学习《中国共产党重大事项请示报告条例》，请示报告制度是党的一项重要政治纪律、组织纪律、工作纪律，是执行民主集中制的有效工作机制。机关党员干部要切实承担重大事项请示报告工作主体责任，准确把握重大事项请示报告的重要意义、基本原则、主要内容和工作要求。本单位要做好重大事项请示报告工作。领导干部要带头严守政治纪律和政治规矩，认真执行民主集中制，坚持和落实了了好请示报告制度。</w:t>
      </w:r>
    </w:p>
    <w:p>
      <w:pPr>
        <w:ind w:left="0" w:right="0" w:firstLine="560"/>
        <w:spacing w:before="450" w:after="450" w:line="312" w:lineRule="auto"/>
      </w:pPr>
      <w:r>
        <w:rPr>
          <w:rFonts w:ascii="宋体" w:hAnsi="宋体" w:eastAsia="宋体" w:cs="宋体"/>
          <w:color w:val="000"/>
          <w:sz w:val="28"/>
          <w:szCs w:val="28"/>
        </w:rPr>
        <w:t xml:space="preserve">　　2.为进一步深入学习领会领会贯彻党内法规的科学内涵、主要内容和精神实质，进一步增强贯彻实行《中国共产党党内法规执行责任规定(试行)》的思想自觉和行动自觉，市台联要求全体党员干部认真学习领会领会党内法规，要求各党员干部严格履行党风廉政建设主体责任。同时，要把学习贯彻党内法规作为当前乃至今后一个时期的重要政治任务，确保学习活动取得实实在在的成效。</w:t>
      </w:r>
    </w:p>
    <w:p>
      <w:pPr>
        <w:ind w:left="0" w:right="0" w:firstLine="560"/>
        <w:spacing w:before="450" w:after="450" w:line="312" w:lineRule="auto"/>
      </w:pPr>
      <w:r>
        <w:rPr>
          <w:rFonts w:ascii="宋体" w:hAnsi="宋体" w:eastAsia="宋体" w:cs="宋体"/>
          <w:color w:val="000"/>
          <w:sz w:val="28"/>
          <w:szCs w:val="28"/>
        </w:rPr>
        <w:t xml:space="preserve">　　3.精心组织，深入开展学习、宣传、贯彻和执行《中国共产党重大事项请示报告条例》《中国共产党党内法规制定条例》《中国共产党党组工作条例》《中国共产党党内法规执行责任制规定(试行)》《中国共产党党内法规和规范性文件备案审查规定》和党XX新制定出台的其他党内法规文件。把学习贯彻《条例》和《规定》作为重要政治任务，切实落实了了到每一名党员头上，全面协调推进学习贯彻工作的开展，针对学习重点任务进行细化分解，明确目标，靠实责任，确保学习贯彻推进有力。领导干部以身作则，自觉学习、主动学习，理解其要义、吃透其内涵、掌握其重点。</w:t>
      </w:r>
    </w:p>
    <w:p>
      <w:pPr>
        <w:ind w:left="0" w:right="0" w:firstLine="560"/>
        <w:spacing w:before="450" w:after="450" w:line="312" w:lineRule="auto"/>
      </w:pPr>
      <w:r>
        <w:rPr>
          <w:rFonts w:ascii="宋体" w:hAnsi="宋体" w:eastAsia="宋体" w:cs="宋体"/>
          <w:color w:val="000"/>
          <w:sz w:val="28"/>
          <w:szCs w:val="28"/>
        </w:rPr>
        <w:t xml:space="preserve">　　(二)贯彻落实了了XX八项规定精神,整治形式主义、官僚主义问题,为基层减负情况。</w:t>
      </w:r>
    </w:p>
    <w:p>
      <w:pPr>
        <w:ind w:left="0" w:right="0" w:firstLine="560"/>
        <w:spacing w:before="450" w:after="450" w:line="312" w:lineRule="auto"/>
      </w:pPr>
      <w:r>
        <w:rPr>
          <w:rFonts w:ascii="宋体" w:hAnsi="宋体" w:eastAsia="宋体" w:cs="宋体"/>
          <w:color w:val="000"/>
          <w:sz w:val="28"/>
          <w:szCs w:val="28"/>
        </w:rPr>
        <w:t xml:space="preserve">　　制定和完善了走访台胞制度和台胞学习制度，定期组织台胞学习，宣传党的方针政策，尤其是两岸发展形势，努力促进祖国统一。进一步转变会风，开短会，讲短话，提高议事效率。会议要切实解决问题，力戒议而不决;减少文件数量，提高文件质量，提高文件运转时效，严格精简各种简报，无实质性工作部署的、照搬照抄照转的、能通过电话或者微信通知的，一律不行文;改进宣传报道，要按照精简务实原则，尽量压缩宣传报道数量、字数和时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部分党员在思想上还缺乏重视，学风不踏实。思想上对法规制度的学习不够深入，平时学习的自觉性、主动性不强，学习内容不系统不全面，联系实际不够深入;二是缺乏对党内法规制度的深入理解和详细解读，对于新的党内法规的具体内容还缺乏详细的解读与理解，工作上、认识上还多停留在初级阶段。对法规中的内容未能及时、准确把握，尤其是其中的一些新变更内容掌握得不够全面、深入。</w:t>
      </w:r>
    </w:p>
    <w:p>
      <w:pPr>
        <w:ind w:left="0" w:right="0" w:firstLine="560"/>
        <w:spacing w:before="450" w:after="450" w:line="312" w:lineRule="auto"/>
      </w:pPr>
      <w:r>
        <w:rPr>
          <w:rFonts w:ascii="宋体" w:hAnsi="宋体" w:eastAsia="宋体" w:cs="宋体"/>
          <w:color w:val="000"/>
          <w:sz w:val="28"/>
          <w:szCs w:val="28"/>
        </w:rPr>
        <w:t xml:space="preserve">　　经核查，我单位无贯彻落实了了党XX决策部署只表态不落实了了、维护群众利益不担当不作为、慢作为乱作为等方面突出问题;无考核过多过滥、重复考核,文山会海，过度留痕等,增加基层负担问题。</w:t>
      </w:r>
    </w:p>
    <w:p>
      <w:pPr>
        <w:ind w:left="0" w:right="0" w:firstLine="560"/>
        <w:spacing w:before="450" w:after="450" w:line="312" w:lineRule="auto"/>
      </w:pPr>
      <w:r>
        <w:rPr>
          <w:rFonts w:ascii="宋体" w:hAnsi="宋体" w:eastAsia="宋体" w:cs="宋体"/>
          <w:color w:val="000"/>
          <w:sz w:val="28"/>
          <w:szCs w:val="28"/>
        </w:rPr>
        <w:t xml:space="preserve">　　强化组织学习，认真组织学习宣传，熟练掌握、严格遵循，认真研究部署，大力推进落实了了，切实统一党员干部思想，坚决践行“四个服从”，坚决做到“两个维护”，把旗帜鲜明讲政治体现到工作全过程。强化党内法规的学习贯彻落实了了，通过党员领导干部率先学、分类指导重点学、结合实际常态学、灵活方式全员学等多种途径，不断创新学习方式，掀起学习的新热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2025-04-20T21:24:44+08:00</dcterms:created>
  <dcterms:modified xsi:type="dcterms:W3CDTF">2025-04-20T21:24:44+08:00</dcterms:modified>
</cp:coreProperties>
</file>

<file path=docProps/custom.xml><?xml version="1.0" encoding="utf-8"?>
<Properties xmlns="http://schemas.openxmlformats.org/officeDocument/2006/custom-properties" xmlns:vt="http://schemas.openxmlformats.org/officeDocument/2006/docPropsVTypes"/>
</file>