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严守政治纪律和政治规矩对照检查12篇</w:t>
      </w:r>
      <w:bookmarkEnd w:id="1"/>
    </w:p>
    <w:p>
      <w:pPr>
        <w:jc w:val="center"/>
        <w:spacing w:before="0" w:after="450"/>
      </w:pPr>
      <w:r>
        <w:rPr>
          <w:rFonts w:ascii="Arial" w:hAnsi="Arial" w:eastAsia="Arial" w:cs="Arial"/>
          <w:color w:val="999999"/>
          <w:sz w:val="20"/>
          <w:szCs w:val="20"/>
        </w:rPr>
        <w:t xml:space="preserve">来源：网络  作者：蓝色心情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收集整理的严守政治纪律和政治规矩对照检查【12篇】，仅供参考，希望能够帮助到大家。【篇一】严守政治纪律和政治规矩对照检查　　按照中央、省委、省政府和局党组统...</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党员，即政党的成员，是赞同某党的纲领和政策、遵守党章、自愿加入该党的成员。以下是小编收集整理的严守政治纪律和政治规矩对照检查【12篇】，仅供参考，希望能够帮助到大家。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黑体" w:hAnsi="黑体" w:eastAsia="黑体" w:cs="黑体"/>
          <w:color w:val="000000"/>
          <w:sz w:val="36"/>
          <w:szCs w:val="36"/>
          <w:b w:val="1"/>
          <w:bCs w:val="1"/>
        </w:rPr>
        <w:t xml:space="preserve">【篇二】严守政治纪律和政治规矩对照检查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全面从严治党是实现“四个全面”战略布局的根本保障，严明政治纪律和政治规矩，是全面从严治党的关键。领导干部，尤其是党委书记，是“关键少数”，要勇于带头，敢于示范，以上率下，用“心”严守政治纪律和政治规矩。</w:t>
      </w:r>
    </w:p>
    <w:p>
      <w:pPr>
        <w:ind w:left="0" w:right="0" w:firstLine="560"/>
        <w:spacing w:before="450" w:after="450" w:line="312" w:lineRule="auto"/>
      </w:pPr>
      <w:r>
        <w:rPr>
          <w:rFonts w:ascii="宋体" w:hAnsi="宋体" w:eastAsia="宋体" w:cs="宋体"/>
          <w:color w:val="000"/>
          <w:sz w:val="28"/>
          <w:szCs w:val="28"/>
        </w:rPr>
        <w:t xml:space="preserve">　　以“赤诚之心”对待组织。强调，“领导干部要始终做到心中有党、心中有民、心中有责、心中有戒”。检验党员干部合不合格关键看讲不讲党性，对党是否忠诚。党员干部是组织的细胞，忠于组织，义不容辞。党员领导干部要讲政治、讲党性，把在党言党、在党忧党、在党为党内化于心、外化于行，自觉融入一言一行、一举一动中。对党忠诚必须时时处处有组织意识，遵循组织程序，不擅作主张、我行我素;服从组织决定，决不搞非组织活动。一些人无视组织纪律，不讲组织程序，自作聪明，当面一套，背后一套，将自己推向了党和人民的反面，教训十分深刻。作为党的领导干部，必须始终以一颗赤诚之心对待组织，大到决策部署、工作安排、人事调整，小到个人财产、家属从业、在外出差等，都要坦诚相告，做到襟怀坦白，心底无私，自觉接受组织的监督。</w:t>
      </w:r>
    </w:p>
    <w:p>
      <w:pPr>
        <w:ind w:left="0" w:right="0" w:firstLine="560"/>
        <w:spacing w:before="450" w:after="450" w:line="312" w:lineRule="auto"/>
      </w:pPr>
      <w:r>
        <w:rPr>
          <w:rFonts w:ascii="宋体" w:hAnsi="宋体" w:eastAsia="宋体" w:cs="宋体"/>
          <w:color w:val="000"/>
          <w:sz w:val="28"/>
          <w:szCs w:val="28"/>
        </w:rPr>
        <w:t xml:space="preserve">　　以“敬畏之心”恪守规矩。非规矩不能定方圆，非准绳不能正曲直。纪律是成文的规矩，规矩是不成文的纪律。中国共产党在艰苦卓绝的发展历程中，形成了一系列优良传统和工作惯例，是我们党用智慧和实践创造的宝贵财富，必须心存敬畏，发扬光大。革命战争年代，毛泽东曾提议立下“不做寿、不送礼”等“六不”规矩，虽然都是生活中的小事，但这就是纪律，就是规矩。革命时代，我们党就是靠这种对规矩的敬畏和坚守，取得了一个又一个辉煌的胜利。当前，中央八项规定、省委六条意见，既是成文的纪律，又是我们自定的规矩，各级领导干部必须率先垂范，严格遵守。</w:t>
      </w:r>
    </w:p>
    <w:p>
      <w:pPr>
        <w:ind w:left="0" w:right="0" w:firstLine="560"/>
        <w:spacing w:before="450" w:after="450" w:line="312" w:lineRule="auto"/>
      </w:pPr>
      <w:r>
        <w:rPr>
          <w:rFonts w:ascii="宋体" w:hAnsi="宋体" w:eastAsia="宋体" w:cs="宋体"/>
          <w:color w:val="000"/>
          <w:sz w:val="28"/>
          <w:szCs w:val="28"/>
        </w:rPr>
        <w:t xml:space="preserve">　　以“责任之心”执行纪律。以史为鉴，可知兴替。我们为何能赢得解放战争的决战决胜?一个重要原因是，中国共产党人有纪律，守纪律。作为党的领导干部，不仅自己要严格执行党的政治纪律，还要站在党和人民事业的高度，切实担负起引导和带领党员干部严格执行纪律的重大责任。坚定不移地拥护和执行党的路线方针政策，全面贯彻和落实省委的各项决策部署。毋庸讳言，在我们身边，不守政治纪律和政治规矩的现象时有发生。有的对中央政策说三道四，见怪不怪;有的对党的领导评头品足，乱发议论;有的传播谣言、蛊惑人心，甚至把唱反调、出风头当作“有个性”、“有能耐”。凡此种种，不一而足。遇到这种情况，必须坚决予以抵制，这既是领导的责任，更是党员的义务。</w:t>
      </w:r>
    </w:p>
    <w:p>
      <w:pPr>
        <w:ind w:left="0" w:right="0" w:firstLine="560"/>
        <w:spacing w:before="450" w:after="450" w:line="312" w:lineRule="auto"/>
      </w:pPr>
      <w:r>
        <w:rPr>
          <w:rFonts w:ascii="宋体" w:hAnsi="宋体" w:eastAsia="宋体" w:cs="宋体"/>
          <w:color w:val="000"/>
          <w:sz w:val="28"/>
          <w:szCs w:val="28"/>
        </w:rPr>
        <w:t xml:space="preserve">　　以“感恩之心”回馈群众。群众是我们的衣食父母，我们一切工作的出发点和落脚点都是为了群众的利益。90多年的风雨历程，党和人民群众的血肉联系历久弥坚。我们必须坚持以感恩之心回馈群众，始终站在群众的立场上，按规矩办好事，依纪律做实事，才能赢得群众的拥护和支持，否则，水能载舟，亦能覆舟。如果我们的党员干部都不讲规矩，不守纪律，任着性子，随意乱来，损害的是群众利益，动摇的是执政根基。有的领导为自己的家人、亲属、身边工作人员，量身定做，设臵条件，搞“萝卜”招聘;有的领导一人得道，鸡犬升天，权力寻租，庇荫众亲;有的一个电话就将国有资产拱手送给不法商人。凡此种种，造成“出大力的不如抱大腿的”社会怪象。领导干部不讲规矩、不守纪律造成的危害极大，对群众感情的伤害极其严重，直接损害到群众切身利益，引起群众强烈不满。领导干部必须规范自己的言行，严管家属及身边工作人员，严格按规矩办事，以实实在在的工作成效取信于民、回馈于民。</w:t>
      </w:r>
    </w:p>
    <w:p>
      <w:pPr>
        <w:ind w:left="0" w:right="0" w:firstLine="560"/>
        <w:spacing w:before="450" w:after="450" w:line="312" w:lineRule="auto"/>
      </w:pPr>
      <w:r>
        <w:rPr>
          <w:rFonts w:ascii="宋体" w:hAnsi="宋体" w:eastAsia="宋体" w:cs="宋体"/>
          <w:color w:val="000"/>
          <w:sz w:val="28"/>
          <w:szCs w:val="28"/>
        </w:rPr>
        <w:t xml:space="preserve">　　以“进取之心”干事兴业。现阶段，正风肃纪的螺丝越拧越紧，一些地方和部门出现了“多一事不如少一事，只要不出事，宁可不干事”的懒政惰政现象，遇到问题就推诿，遇到矛盾绕道走，“变味”执行党的政治规矩和政治纪律。这种现象不仅是组织纪律所不允许的，甚至比腐败更可怕。我们更需要引导各级干部坚定政治定力、发展定力、清廉定力，坚持本色做人、角色做事，争做“清廉为官、事业有为”干部;更需要提升“功成不必在我”的境界，主动融入中央“四个全面”的战略布局和省委“一元多层次”的战略体系，汇聚起竞进提质的发展正能量。</w:t>
      </w:r>
    </w:p>
    <w:p>
      <w:pPr>
        <w:ind w:left="0" w:right="0" w:firstLine="560"/>
        <w:spacing w:before="450" w:after="450" w:line="312" w:lineRule="auto"/>
      </w:pPr>
      <w:r>
        <w:rPr>
          <w:rFonts w:ascii="黑体" w:hAnsi="黑体" w:eastAsia="黑体" w:cs="黑体"/>
          <w:color w:val="000000"/>
          <w:sz w:val="36"/>
          <w:szCs w:val="36"/>
          <w:b w:val="1"/>
          <w:bCs w:val="1"/>
        </w:rPr>
        <w:t xml:space="preserve">【篇三】严守政治纪律和政治规矩对照检查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【篇四】严守政治纪律和政治规矩对照检查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黑体" w:hAnsi="黑体" w:eastAsia="黑体" w:cs="黑体"/>
          <w:color w:val="000000"/>
          <w:sz w:val="36"/>
          <w:szCs w:val="36"/>
          <w:b w:val="1"/>
          <w:bCs w:val="1"/>
        </w:rPr>
        <w:t xml:space="preserve">【篇五】严守政治纪律和政治规矩对照检查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【篇六】严守政治纪律和政治规矩对照检查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下面是小编专门预备的部队党员个人对比检查材料参考，希翼能满脚大伙儿各位的阅读需求。更多精彩内容敬请关注查字典范文。</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治理工作的基础上，密切结合岗位和工作实际，进行了深刻的反思，查寻自身存在的咨询题和别脚，并对查寻到的咨询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别断强化个人能力和素养，才干习惯部队进展的需要。一是别断加强思想政治建设，站稳立场，坚持原则，在政治上始终与党中央，中央军委保持高度一致，自觉用科学理论武装自己的头脑，夯实思想基础，别断加强自己人一辈子观，价值观和世界观的改造。二是仔细履行职责，扎实做好本职工作。自来到中队后，我能很快的转变角色，投入到工作中去。新的事情浮现，关于自己疑惑可不能的，虚心向战友请教，仔细学习，在工作中摸索，在摸索中进步。三是遵章守纪 言语律己。仔细的学习条令条例和各项规章制度，积极参加中队组织的学习，别断强化自己的条令意识和纪律观念，用思想来指引平时的行为。四是做到廉洁自律，关怀保护战士，维护战士利益。作为党员干部，我能严格要求自己，在利益诱惑面前，能保持清醒的头脑，对官兵的成长进步十分关怀，涉及到官兵切身利益的咨询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政管理论和业务理论水平学习别够扎实，刻苦专研精神别强。掌握的理论知识和业务知识别够全面，别够系统，缺乏韧性，学习仅限于表面，别能静下心来深入专研，学习效果别佳缺乏持之以恒的精神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工作作风别够实 求真务实的精神还别够。接到工作任务，有事首先想到的事如何尽快完成，而别是想怎么样报工作干得更好，特别是在任务成效，压力大的时候更是这样，有时存在对付以求过关的想法，妨碍到工作的效果，没有时间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别强，为兵服务的宗旨别够，来到中队时刻别长，对中队开展的工作和官兵的现状了解别够，与战士沟通上流于书面和口头形式，没有切实做到一对一对战士进行心理辅导，缺少的官兵间的的沟通，容易使干部战士之间产生隔阂，别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管理论和业务理论水平的学习，坚持理论实践相结合。学会用理论武装自己的头脑，提高对学习知识的重要性和迫切性的认识，虚心听取官兵反映的实际咨询题，努力提高自己的治理水平，进一步增强大局意识，责任意识，忧患意识，担当意识。干一行，爱一行，专一行，勇于开拓创新，积极进取，灵便运用合理的办法和措施，把自己的能力素养别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坚固树立官兵至上的意识，忠实履行职责和使命，执行党的群众路线要求，要以解决思想和工作中的实际咨询题为动身点，一改进自己的工作作风和工作方式，提高战士的现实要求，时间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增强纪律观念，抓好党章和各项规章制度的降实 ，要严格以党章和各项规章制度为准绳，严格规范自己的言行，以身作则严于律己，加强纪律观念，树立良好形象，处处发挥党员榜样带头作用，保证各项工作降到实处 在这次党的群众路线教育实践活动中，深感作为一名党员干部的责任重大，自己还存在很大的差距，将来我将努力转变作风，振奋精神，别断提高自身能力素养。</w:t>
      </w:r>
    </w:p>
    <w:p>
      <w:pPr>
        <w:ind w:left="0" w:right="0" w:firstLine="560"/>
        <w:spacing w:before="450" w:after="450" w:line="312" w:lineRule="auto"/>
      </w:pPr>
      <w:r>
        <w:rPr>
          <w:rFonts w:ascii="宋体" w:hAnsi="宋体" w:eastAsia="宋体" w:cs="宋体"/>
          <w:color w:val="000"/>
          <w:sz w:val="28"/>
          <w:szCs w:val="28"/>
        </w:rPr>
        <w:t xml:space="preserve">　　二十周年同学会邀请书</w:t>
      </w:r>
    </w:p>
    <w:p>
      <w:pPr>
        <w:ind w:left="0" w:right="0" w:firstLine="560"/>
        <w:spacing w:before="450" w:after="450" w:line="312" w:lineRule="auto"/>
      </w:pPr>
      <w:r>
        <w:rPr>
          <w:rFonts w:ascii="宋体" w:hAnsi="宋体" w:eastAsia="宋体" w:cs="宋体"/>
          <w:color w:val="000"/>
          <w:sz w:val="28"/>
          <w:szCs w:val="28"/>
        </w:rPr>
        <w:t xml:space="preserve">　　当我想你的时候……</w:t>
      </w:r>
    </w:p>
    <w:p>
      <w:pPr>
        <w:ind w:left="0" w:right="0" w:firstLine="560"/>
        <w:spacing w:before="450" w:after="450" w:line="312" w:lineRule="auto"/>
      </w:pPr>
      <w:r>
        <w:rPr>
          <w:rFonts w:ascii="宋体" w:hAnsi="宋体" w:eastAsia="宋体" w:cs="宋体"/>
          <w:color w:val="000"/>
          <w:sz w:val="28"/>
          <w:szCs w:val="28"/>
        </w:rPr>
        <w:t xml:space="preserve">　　二十年，二十年了！弹指一挥间！今年——2024年，我们离城关中学毕业差不多整整二十年了。 一别二十载，荏苒别惑年！曾经的同窗好友，你在哪里?</w:t>
      </w:r>
    </w:p>
    <w:p>
      <w:pPr>
        <w:ind w:left="0" w:right="0" w:firstLine="560"/>
        <w:spacing w:before="450" w:after="450" w:line="312" w:lineRule="auto"/>
      </w:pPr>
      <w:r>
        <w:rPr>
          <w:rFonts w:ascii="宋体" w:hAnsi="宋体" w:eastAsia="宋体" w:cs="宋体"/>
          <w:color w:val="000"/>
          <w:sz w:val="28"/>
          <w:szCs w:val="28"/>
        </w:rPr>
        <w:t xml:space="preserve">　　过得还好吗?一具个有些忘却，而又曾经熟悉的名字.不管你日子在本市，或身处异乡；不管事业辉煌，依然临时失意；不管身居要职，依然一介布衣；也别论你多么闲暇，或何等繁忙.你终究可不能不记得同桌的他（她），还有睡在你上铺的兄弟...可不能不记得名中，不记得这个年代.那儿有驿动的青年的麻烦；放纵的青春的激情，追逐过浪漫的恋情，蕴藏过暗恋的甜蜜.也许你把这一切都冰封雪藏，悄悄期待着重逢的春光.和你一样，多少次梦里相聚，多少次心驰神往.\\\"再过二十年，我们再相会\\\"，为了我们曾经的约定，来吧，友爱的同学，让这熟悉的歌声所寄予的热情与希翼变成现实；让我们放飞心中的希翼，共同期待人一辈子的第二次握手，让我们走到一起，重温那些一起走过的生活，纵情享受老同学相聚的温馨.请你参加城关中学八九届一、二班同学会，去听听久违的声音，看看曾经熟悉的天确实笑脸.二十年的岁月，同学们一路走来，风雨无阻，收获了许多的成绩，也饱受了无尽的沧桑。大伙儿一起互相诉说会面的兴奋，倾诉二十年的记忆；学生紧握着恩师的手，衷心未动分毫祝愿老师x；恩师端详着学生的脸，欣喜我们的成长；也有交流互相寻找联系之艰苦，辗转赴约之路线……</w:t>
      </w:r>
    </w:p>
    <w:p>
      <w:pPr>
        <w:ind w:left="0" w:right="0" w:firstLine="560"/>
        <w:spacing w:before="450" w:after="450" w:line="312" w:lineRule="auto"/>
      </w:pPr>
      <w:r>
        <w:rPr>
          <w:rFonts w:ascii="宋体" w:hAnsi="宋体" w:eastAsia="宋体" w:cs="宋体"/>
          <w:color w:val="000"/>
          <w:sz w:val="28"/>
          <w:szCs w:val="28"/>
        </w:rPr>
        <w:t xml:space="preserve">　　你会来吗?几十双一如当年热切而期盼的双眼，几十颗一如当年火热的心在等待......，如此难得的欢聚，会因您的缺席而黯然失色，更会令我们黯然神伤.指望你早作安排，如期赴约，并尽快赋予回复.当我想你的时候，我的心在颤抖； 当我想你的时候，你可曾听说……</w:t>
      </w:r>
    </w:p>
    <w:p>
      <w:pPr>
        <w:ind w:left="0" w:right="0" w:firstLine="560"/>
        <w:spacing w:before="450" w:after="450" w:line="312" w:lineRule="auto"/>
      </w:pPr>
      <w:r>
        <w:rPr>
          <w:rFonts w:ascii="黑体" w:hAnsi="黑体" w:eastAsia="黑体" w:cs="黑体"/>
          <w:color w:val="000000"/>
          <w:sz w:val="36"/>
          <w:szCs w:val="36"/>
          <w:b w:val="1"/>
          <w:bCs w:val="1"/>
        </w:rPr>
        <w:t xml:space="preserve">【篇七】严守政治纪律和政治规矩对照检查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560"/>
        <w:spacing w:before="450" w:after="450" w:line="312" w:lineRule="auto"/>
      </w:pPr>
      <w:r>
        <w:rPr>
          <w:rFonts w:ascii="黑体" w:hAnsi="黑体" w:eastAsia="黑体" w:cs="黑体"/>
          <w:color w:val="000000"/>
          <w:sz w:val="36"/>
          <w:szCs w:val="36"/>
          <w:b w:val="1"/>
          <w:bCs w:val="1"/>
        </w:rPr>
        <w:t xml:space="preserve">【篇八】严守政治纪律和政治规矩对照检查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　　政治纪律和政治规矩是一个政党最重要、最根本、最关键的约束性规范，是首要纪律，决定政党的兴衰成败。党的以来，多次强调政治纪律和政治规矩的极端重要性。深入剖析当前在遵守政治纪律、政治规矩方面存在的突出问题和严重危害，找准病因，对症下药，真正让纪律挺起来、立进来、严起来，对于落实全面从严治党战略方针具有重要的现实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w:t>
      </w:r>
    </w:p>
    <w:p>
      <w:pPr>
        <w:ind w:left="0" w:right="0" w:firstLine="560"/>
        <w:spacing w:before="450" w:after="450" w:line="312" w:lineRule="auto"/>
      </w:pPr>
      <w:r>
        <w:rPr>
          <w:rFonts w:ascii="宋体" w:hAnsi="宋体" w:eastAsia="宋体" w:cs="宋体"/>
          <w:color w:val="000"/>
          <w:sz w:val="28"/>
          <w:szCs w:val="28"/>
        </w:rPr>
        <w:t xml:space="preserve">　　我们党虽然有8700万党员，但只有一个“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刘志军与风水大师王林打的火热，在办公室里布置了“靠山石”，希望“保一辈子不倒”，但刘志军最终还是中箭落马;四川省委原副书记李春城将家里老人坟墓迁往成都都江堰，聘请风水先生做道场等花费上千万元，祈求仕途平安，步步高升，最终还是被绳之以法，等等。许多党员干部的一些言行，虽然似乎只是个人言行上的一些“小毛病”，也没有酿成严重后果。</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w:t>
      </w:r>
    </w:p>
    <w:p>
      <w:pPr>
        <w:ind w:left="0" w:right="0" w:firstLine="560"/>
        <w:spacing w:before="450" w:after="450" w:line="312" w:lineRule="auto"/>
      </w:pPr>
      <w:r>
        <w:rPr>
          <w:rFonts w:ascii="宋体" w:hAnsi="宋体" w:eastAsia="宋体" w:cs="宋体"/>
          <w:color w:val="000"/>
          <w:sz w:val="28"/>
          <w:szCs w:val="28"/>
        </w:rPr>
        <w:t xml:space="preserve">　　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w:t>
      </w:r>
    </w:p>
    <w:p>
      <w:pPr>
        <w:ind w:left="0" w:right="0" w:firstLine="560"/>
        <w:spacing w:before="450" w:after="450" w:line="312" w:lineRule="auto"/>
      </w:pPr>
      <w:r>
        <w:rPr>
          <w:rFonts w:ascii="宋体" w:hAnsi="宋体" w:eastAsia="宋体" w:cs="宋体"/>
          <w:color w:val="000"/>
          <w:sz w:val="28"/>
          <w:szCs w:val="28"/>
        </w:rPr>
        <w:t xml:space="preserve">　　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w:t>
      </w:r>
    </w:p>
    <w:p>
      <w:pPr>
        <w:ind w:left="0" w:right="0" w:firstLine="560"/>
        <w:spacing w:before="450" w:after="450" w:line="312" w:lineRule="auto"/>
      </w:pPr>
      <w:r>
        <w:rPr>
          <w:rFonts w:ascii="宋体" w:hAnsi="宋体" w:eastAsia="宋体" w:cs="宋体"/>
          <w:color w:val="000"/>
          <w:sz w:val="28"/>
          <w:szCs w:val="28"/>
        </w:rPr>
        <w:t xml:space="preserve">　　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马超群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w:t>
      </w:r>
    </w:p>
    <w:p>
      <w:pPr>
        <w:ind w:left="0" w:right="0" w:firstLine="560"/>
        <w:spacing w:before="450" w:after="450" w:line="312" w:lineRule="auto"/>
      </w:pPr>
      <w:r>
        <w:rPr>
          <w:rFonts w:ascii="宋体" w:hAnsi="宋体" w:eastAsia="宋体" w:cs="宋体"/>
          <w:color w:val="000"/>
          <w:sz w:val="28"/>
          <w:szCs w:val="28"/>
        </w:rPr>
        <w:t xml:space="preserve">　　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宣传部长张宗海，动用两亿多元公款境外赌博，输掉1亿多元。武汉市新洲区双柳街办水务中心原副主任涂付清先后39次出境，仅2024年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w:t>
      </w:r>
    </w:p>
    <w:p>
      <w:pPr>
        <w:ind w:left="0" w:right="0" w:firstLine="560"/>
        <w:spacing w:before="450" w:after="450" w:line="312" w:lineRule="auto"/>
      </w:pPr>
      <w:r>
        <w:rPr>
          <w:rFonts w:ascii="宋体" w:hAnsi="宋体" w:eastAsia="宋体" w:cs="宋体"/>
          <w:color w:val="000"/>
          <w:sz w:val="28"/>
          <w:szCs w:val="28"/>
        </w:rPr>
        <w:t xml:space="preserve">　　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w:t>
      </w:r>
    </w:p>
    <w:p>
      <w:pPr>
        <w:ind w:left="0" w:right="0" w:firstLine="560"/>
        <w:spacing w:before="450" w:after="450" w:line="312" w:lineRule="auto"/>
      </w:pPr>
      <w:r>
        <w:rPr>
          <w:rFonts w:ascii="宋体" w:hAnsi="宋体" w:eastAsia="宋体" w:cs="宋体"/>
          <w:color w:val="000"/>
          <w:sz w:val="28"/>
          <w:szCs w:val="28"/>
        </w:rPr>
        <w:t xml:space="preserve">　　有的干部热衷于利用网络、手机短信、微信等编段子、发段子、讲段子，对一些“__”、灰段子、黄段__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w:t>
      </w:r>
    </w:p>
    <w:p>
      <w:pPr>
        <w:ind w:left="0" w:right="0" w:firstLine="560"/>
        <w:spacing w:before="450" w:after="450" w:line="312" w:lineRule="auto"/>
      </w:pPr>
      <w:r>
        <w:rPr>
          <w:rFonts w:ascii="宋体" w:hAnsi="宋体" w:eastAsia="宋体" w:cs="宋体"/>
          <w:color w:val="000"/>
          <w:sz w:val="28"/>
          <w:szCs w:val="28"/>
        </w:rPr>
        <w:t xml:space="preserve">　　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w:t>
      </w:r>
    </w:p>
    <w:p>
      <w:pPr>
        <w:ind w:left="0" w:right="0" w:firstLine="560"/>
        <w:spacing w:before="450" w:after="450" w:line="312" w:lineRule="auto"/>
      </w:pPr>
      <w:r>
        <w:rPr>
          <w:rFonts w:ascii="宋体" w:hAnsi="宋体" w:eastAsia="宋体" w:cs="宋体"/>
          <w:color w:val="000"/>
          <w:sz w:val="28"/>
          <w:szCs w:val="28"/>
        </w:rPr>
        <w:t xml:space="preserve">　　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w:t>
      </w:r>
    </w:p>
    <w:p>
      <w:pPr>
        <w:ind w:left="0" w:right="0" w:firstLine="560"/>
        <w:spacing w:before="450" w:after="450" w:line="312" w:lineRule="auto"/>
      </w:pPr>
      <w:r>
        <w:rPr>
          <w:rFonts w:ascii="宋体" w:hAnsi="宋体" w:eastAsia="宋体" w:cs="宋体"/>
          <w:color w:val="000"/>
          <w:sz w:val="28"/>
          <w:szCs w:val="28"/>
        </w:rPr>
        <w:t xml:space="preserve">　　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w:t>
      </w:r>
    </w:p>
    <w:p>
      <w:pPr>
        <w:ind w:left="0" w:right="0" w:firstLine="560"/>
        <w:spacing w:before="450" w:after="450" w:line="312" w:lineRule="auto"/>
      </w:pPr>
      <w:r>
        <w:rPr>
          <w:rFonts w:ascii="宋体" w:hAnsi="宋体" w:eastAsia="宋体" w:cs="宋体"/>
          <w:color w:val="000"/>
          <w:sz w:val="28"/>
          <w:szCs w:val="28"/>
        </w:rPr>
        <w:t xml:space="preserve">　　政治生态是一个地方政治生活现状以及政治发展环境的集中反映，是党风、政风、社会风气的综合体现。良好的政治生态，需要所有党员干部共同遵守政治纪律、政治规矩来涵养和呵护。从世界社会主义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严明政治纪律、严守政治规矩，是落实全面从严治党的需要，是还政治生态以“青山绿水”的需要。抓政治纪律、政治规矩，要把握“一个总要求”，做到“两个坚决维护”，体现“三个注重”，做好“四种人”，增强“五种意识”。</w:t>
      </w:r>
    </w:p>
    <w:p>
      <w:pPr>
        <w:ind w:left="0" w:right="0" w:firstLine="560"/>
        <w:spacing w:before="450" w:after="450" w:line="312" w:lineRule="auto"/>
      </w:pPr>
      <w:r>
        <w:rPr>
          <w:rFonts w:ascii="宋体" w:hAnsi="宋体" w:eastAsia="宋体" w:cs="宋体"/>
          <w:color w:val="000"/>
          <w:sz w:val="28"/>
          <w:szCs w:val="28"/>
        </w:rPr>
        <w:t xml:space="preserve">　　1.把握“一个总要求”，就是“全面从严”的总要求。</w:t>
      </w:r>
    </w:p>
    <w:p>
      <w:pPr>
        <w:ind w:left="0" w:right="0" w:firstLine="560"/>
        <w:spacing w:before="450" w:after="450" w:line="312" w:lineRule="auto"/>
      </w:pPr>
      <w:r>
        <w:rPr>
          <w:rFonts w:ascii="宋体" w:hAnsi="宋体" w:eastAsia="宋体" w:cs="宋体"/>
          <w:color w:val="000"/>
          <w:sz w:val="28"/>
          <w:szCs w:val="28"/>
        </w:rPr>
        <w:t xml:space="preserve">　　反复强调：“干部在政治上出问题，对党的危害不亚于腐败问题，有的甚至比腐败问题更严重”。要坚持把政治纪律、政治规矩作为监督执纪问责的第一位大事来抓，切实把政治纪律和政治规矩向各级党组织和党员干部讲清楚。要坚持把纪律挺在法律的前面，明确纪律的内涵，把纪律执行到位，真正使纪律成为管党治党的尺子、不可逾越的底线。要充分释放越往后执纪越严的强烈信号，坚定不移地抓纪律、刹四风、反腐败，重点查处后、八项规定出台后、群众路线教育实践活动后仍然顶风违纪的行为。要坚持把遵守党的政治纪律、政治规矩和组织纪律等情况列为对各级党政领导班子和领导干部检查考核的重要内容，为建设风清气正的政治生态筑牢重要屏障。</w:t>
      </w:r>
    </w:p>
    <w:p>
      <w:pPr>
        <w:ind w:left="0" w:right="0" w:firstLine="560"/>
        <w:spacing w:before="450" w:after="450" w:line="312" w:lineRule="auto"/>
      </w:pPr>
      <w:r>
        <w:rPr>
          <w:rFonts w:ascii="宋体" w:hAnsi="宋体" w:eastAsia="宋体" w:cs="宋体"/>
          <w:color w:val="000"/>
          <w:sz w:val="28"/>
          <w:szCs w:val="28"/>
        </w:rPr>
        <w:t xml:space="preserve">　　2.做到“两个坚决维护”。</w:t>
      </w:r>
    </w:p>
    <w:p>
      <w:pPr>
        <w:ind w:left="0" w:right="0" w:firstLine="560"/>
        <w:spacing w:before="450" w:after="450" w:line="312" w:lineRule="auto"/>
      </w:pPr>
      <w:r>
        <w:rPr>
          <w:rFonts w:ascii="宋体" w:hAnsi="宋体" w:eastAsia="宋体" w:cs="宋体"/>
          <w:color w:val="000"/>
          <w:sz w:val="28"/>
          <w:szCs w:val="28"/>
        </w:rPr>
        <w:t xml:space="preserve">　　党中央反复强调讲政治纪律、政治规矩，就是要从根本上解决好党的集中统一领导问题。因此，我们讲政治纪律、政治规矩。各级党组织要坚决维护中央权威，每一位党员干部都要坚决维护党组织权威，服从组织决定，不跟组织讨价还价，更不能对组织的决议决定乱评妄议，甚至去干“端着共产党的碗、砸共产党的锅”的糊涂事。要自觉做到组织提倡的就坚决响应，组织决定的就坚决照办，组织禁止的就坚决杜绝，不打折扣、不打埋伏、不打个人小算盘。讲政治纪律、政治规矩，必须严格执行党内政治生活准则，坚持民主集中制，正确用好批评和自我批评的武器，进一步纯洁党内工作关系和工作氛围，自觉同违反和破坏党内政治生活原则和制度的现象作斗争，切实维护班子团结和谐，努力形成良好的党内政治生活新常态。</w:t>
      </w:r>
    </w:p>
    <w:p>
      <w:pPr>
        <w:ind w:left="0" w:right="0" w:firstLine="560"/>
        <w:spacing w:before="450" w:after="450" w:line="312" w:lineRule="auto"/>
      </w:pPr>
      <w:r>
        <w:rPr>
          <w:rFonts w:ascii="宋体" w:hAnsi="宋体" w:eastAsia="宋体" w:cs="宋体"/>
          <w:color w:val="000"/>
          <w:sz w:val="28"/>
          <w:szCs w:val="28"/>
        </w:rPr>
        <w:t xml:space="preserve">　　3.体现“三个注重”，就是重在自觉遵守、重在经常提醒、重在问责追究。</w:t>
      </w:r>
    </w:p>
    <w:p>
      <w:pPr>
        <w:ind w:left="0" w:right="0" w:firstLine="560"/>
        <w:spacing w:before="450" w:after="450" w:line="312" w:lineRule="auto"/>
      </w:pPr>
      <w:r>
        <w:rPr>
          <w:rFonts w:ascii="宋体" w:hAnsi="宋体" w:eastAsia="宋体" w:cs="宋体"/>
          <w:color w:val="000"/>
          <w:sz w:val="28"/>
          <w:szCs w:val="28"/>
        </w:rPr>
        <w:t xml:space="preserve">　　首先，重在自觉遵守。政治规矩是对党员、干部的更高要求。许多政治规矩是没有明文规定的，是长期实践中形成的优良传统和工作惯例，什么能做，什么不能做，主要靠自己把握、靠自身体会、靠自觉遵守。一般来说，破坏规矩的人迟早会冲出纪律底线。每一位党员干部要本着对党负责、对自己负责的态度，防微杜渐，自觉遵守政治纪律、政治规矩。其次，重在经常提醒。上级领导要时刻关注，单位主要领导要负起主体责任。对不讲政治纪律、政治规矩的行为，要及时提醒，经常教育，避免小错酿成大错。每位领导干部要谨慎用权，规范从政行为，注意做到“瓜田不纳履、李下不整冠”，自觉“避嫌”、“避亲”，主动接受各方面的监督。其三，重在问责追究。要加大对违反党的政治纪律和政治规矩行为的惩戒力度，将规矩的紧箍扎得更紧，对任何党组织和党员违反政治纪律和政治规矩的行为，都要按照党章和纪律处分条例的规定严肃处理，不搞下不为例，也不搞法外开恩，使纪律和规矩真正成为“带电的高压线”，而不是“纸老虎”和“稻草人”，使党员干部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4.做好“四种人”，就是要做清醒人、明白人、局中人和带头人。</w:t>
      </w:r>
    </w:p>
    <w:p>
      <w:pPr>
        <w:ind w:left="0" w:right="0" w:firstLine="560"/>
        <w:spacing w:before="450" w:after="450" w:line="312" w:lineRule="auto"/>
      </w:pPr>
      <w:r>
        <w:rPr>
          <w:rFonts w:ascii="宋体" w:hAnsi="宋体" w:eastAsia="宋体" w:cs="宋体"/>
          <w:color w:val="000"/>
          <w:sz w:val="28"/>
          <w:szCs w:val="28"/>
        </w:rPr>
        <w:t xml:space="preserve">　　近期，在省部级干部研讨班上，针对当前一些党员干部不讲政治规矩的现象，指出了存在于官场的“四种灰色心态”，讲政治纪律、政治规矩，就是要打破这些长期以来笼罩于官场的“灰色心态”。要自觉“照照镜子”，对照检查，做好“四种人”。一是要认清形势，做清醒之人。要清醒地认识党风廉政建设和反腐败斗争“依然严峻复杂、还没有取得压倒性胜利”的形势，还远没有取得从“不敢腐”到“不能腐”“不想腐”的实质性阶段。因此，正风肃纪越到紧要关头越不能“一篙松劲”，越是爬坡过坎越应“咬定青山”，越是面对盘根错节的利益藩篱越要敢于突破，在思想上不能有丝毫放松，力度上不能有丝毫减弱，始终把反腐利剑举起来，形成强大震慑。二是认清本质，做明白之人。反对腐败、建设廉洁政治的本质，是捍卫公平正义、维护大多数人利益的政治行为，是赢得党心民心的关键举措。坚决反对腐败，决不会影响正常的消费需求，只会把畸型的消费状态扭转过来;决不会影响健康经济发展，只会清除掉藏污纳垢的“潜规则”、让发展环境更优化;决不会影响党员干部干事创业的积极性，只会让守纪律、讲规矩的人更理直气壮、干劲更足、作为更大。对此，每一位党员干部必须做明白之人，切不可被一些“过头论”、“工具论”、“自黑论”等别有用心的言论所影响。三是认清责任，做局中之人。各级党委必须履行党风廉政建设的主体责任。党委书记履行第一责任，班子成员履行“一岗双责”，切不可“只挂帅、不出征”，只表态、不行动。四是认清角色，做带头之人。党员干部的言行，就是社会的导向。入了党就是党的人，讲什么话，持什么样的态度，对普通群众影响很大。必须认清社会角色，旗帜鲜明地对一些错误思想进行批评，对不良的灰色心态进行纠正，让迷糊的人清醒过来，让动摇的人坚定起来，让观望的人行动起来，让搞“潜规矩”的人没有市场。</w:t>
      </w:r>
    </w:p>
    <w:p>
      <w:pPr>
        <w:ind w:left="0" w:right="0" w:firstLine="560"/>
        <w:spacing w:before="450" w:after="450" w:line="312" w:lineRule="auto"/>
      </w:pPr>
      <w:r>
        <w:rPr>
          <w:rFonts w:ascii="宋体" w:hAnsi="宋体" w:eastAsia="宋体" w:cs="宋体"/>
          <w:color w:val="000"/>
          <w:sz w:val="28"/>
          <w:szCs w:val="28"/>
        </w:rPr>
        <w:t xml:space="preserve">　　5.增强“五种意识”，就是要进一步增强政治意识、团结意识、程序意识、组织意识和原则意识。</w:t>
      </w:r>
    </w:p>
    <w:p>
      <w:pPr>
        <w:ind w:left="0" w:right="0" w:firstLine="560"/>
        <w:spacing w:before="450" w:after="450" w:line="312" w:lineRule="auto"/>
      </w:pPr>
      <w:r>
        <w:rPr>
          <w:rFonts w:ascii="宋体" w:hAnsi="宋体" w:eastAsia="宋体" w:cs="宋体"/>
          <w:color w:val="000"/>
          <w:sz w:val="28"/>
          <w:szCs w:val="28"/>
        </w:rPr>
        <w:t xml:space="preserve">　　在十八届中央纪委五次全会上提出了讲政治纪律、政治规矩要做到“五个必须”、“五个决不允许”的要求，这是我们讲政治规矩、政治规矩的基本遵循。一是增强政治意识。讲政治规矩，是讲政治的表现，是从政人员的必备素质。不讲政治规矩的人，就不具备从政的资格。二是增强团结意识。讲政治规矩的核心要义，就是维护党的团结统一，增强班子的战斗力和凝聚力。关键要认真执行好民主集中制，促进党的团结统一。三是增强程序意识。决不允许擅作主张、我行我素。重大问题该请示的请示，该汇报的汇报，不允许超越权限办事，不能先斩后奏。四是增强组织意识。个人重大事项要如实向组织报告，不隐瞒，不欺骗组织，自觉做到对党忠诚。彻底破除“特殊党员”的思想，不以任何理由、任何借口脱离党组织的监督、脱离党规党纪的约束。五是增强原则意识。能不能坚持原则，最能反映干部的党性观念、思想品行和能力素质。要优先选用原则性强、敢抓善管的优秀干部，谨防“老好人占先、圆滑人得好处”。对那些不讲原则的干部，不仅不能提拔使用，还要及时调整下来，着力营造讲党性、讲原则的正确导向。</w:t>
      </w:r>
    </w:p>
    <w:p>
      <w:pPr>
        <w:ind w:left="0" w:right="0" w:firstLine="560"/>
        <w:spacing w:before="450" w:after="450" w:line="312" w:lineRule="auto"/>
      </w:pPr>
      <w:r>
        <w:rPr>
          <w:rFonts w:ascii="黑体" w:hAnsi="黑体" w:eastAsia="黑体" w:cs="黑体"/>
          <w:color w:val="000000"/>
          <w:sz w:val="36"/>
          <w:szCs w:val="36"/>
          <w:b w:val="1"/>
          <w:bCs w:val="1"/>
        </w:rPr>
        <w:t xml:space="preserve">【篇九】严守政治纪律和政治规矩对照检查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政治纪律是党的生命。我镇14名党委、人大、政府班子成员均能够严格遵守党的政治纪律，自觉同党中央保持高度一致，坚决贯彻落实党的路线、方针、政策，中央、省、市、县重大决策、决定，在各项重大问题上均能严格按照集体领导制和民主集中制原则及议事决策规则讨论重大事项，形成决策决议，科学决策、民主决策、依法决策、程序化决策、决定重大事项、重要工作的机制体制基本形成。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及时组织党政班子成员全面认真反复学习讨论了中央八项规定，深刻领会和全面贯彻了中央八项规定精神和省、市、县有关文件、规定、办法、会议和领导讲话精神要求。二是修订完善了《党委议事规则》、《党政联席会议事规则》、《党委中心组学习制度》等一整套镇级决策运行、管理监督制度，敬畏组织、敬畏法律、敬畏制度、反腐防腐惩腐的新机制、新制度、新氛围已经形成。三是紧密联系实际，制定出台落实了《关于改进工作作风、密切联系群众的实施办法》。四是认真慎重修订完善落实了《关于进一步规范村级重大事项流程化管理监督服务的实施办法》、《八甲口镇村务监督委员会工作制度》、《关于八甲口镇农村班子及成员的考核考评办法》等村、企、镇直单位决策、运行、管理、监督、公开、考核考评、选人用人制度机制，较好完成了镇级13项招投标事项，公开招聘小学教师16名，工勤人员17名。五是严格按照县纪委“一停三清”工作要求，开展了办公用房清退工作。六是通过严格落实《机关公务接待管理制度》和《公务用车管理制度》，镇、村、企公务接待得到有效控制，公车管理、公款消费、公务接待进一步规范，“三公”经费开支节约30%以上。七是针对各类会议、文件名目繁多，我们采取有关会议合并综合召开，督查、考核综合统筹进行，通过电话、手机信息指导指挥安排工作，班子成员深入村、企、单位落实等四种主要方法，减少基层干部集中到镇开会时间，节日腐败浪费现象、赶会唱戏、下乡公款吃喝、上班值班带班、文风学风会风、外出学习考察、招商引资中的不正之风有了明显的变化，婚丧喜庆事宜“八严禁、八不准”有关规定和承诺书、保证书得到较好落实，班子成员调研、学习、检查、考核、考评、选人用人、下村到企清风正气已经形成，取消了所有开工、竣工、开业、庆典等不必要的形式和仪式，精文减会取得明显成效。</w:t>
      </w:r>
    </w:p>
    <w:p>
      <w:pPr>
        <w:ind w:left="0" w:right="0" w:firstLine="560"/>
        <w:spacing w:before="450" w:after="450" w:line="312" w:lineRule="auto"/>
      </w:pPr>
      <w:r>
        <w:rPr>
          <w:rFonts w:ascii="宋体" w:hAnsi="宋体" w:eastAsia="宋体" w:cs="宋体"/>
          <w:color w:val="000"/>
          <w:sz w:val="28"/>
          <w:szCs w:val="28"/>
        </w:rPr>
        <w:t xml:space="preserve">　　1、形式主义方面。主要表现在抓制度建设力度较大，抓制度落实上力度不够;既有在宣传力度不够的问题，也存在宣传形式老化、创新不够的问题;文件和会议总量仍显得较多;测评、考核、调研、征求意见建议也存在形式主义的问题，对一些措施、方略、方法的落实仍停留在口号上、形式上。具体表现为：一是解放思想意识不强。工作上重布置轻督查，标准不够高，工作求稳求实，创新不够，担当不足。二是学习上重形式轻效果，形式比较单一，效果不明显，导致解决复杂问题的能力不足。三是统筹城镇村企一体化发展上仍有差距。四是转型发展自觉性不高、主动意识不强。五是紧迫感、责任感不够强烈。突出表现在一些复杂历史遗留问题的化解处理上、综合性较强项目的推动上和一些信访复杂问题的解决上。比如煤炭资源整合后的人员安置和债务化解问题，过渡期基本利益保障、股份谈判等，做出很大努力，也有新的突破，但一直未能得到有效彻底解决，其他企业关停、淘汰、承制、承包、体制变化引发的后遗症和深层次矛盾、问题仍然突出。</w:t>
      </w:r>
    </w:p>
    <w:p>
      <w:pPr>
        <w:ind w:left="0" w:right="0" w:firstLine="560"/>
        <w:spacing w:before="450" w:after="450" w:line="312" w:lineRule="auto"/>
      </w:pPr>
      <w:r>
        <w:rPr>
          <w:rFonts w:ascii="宋体" w:hAnsi="宋体" w:eastAsia="宋体" w:cs="宋体"/>
          <w:color w:val="000"/>
          <w:sz w:val="28"/>
          <w:szCs w:val="28"/>
        </w:rPr>
        <w:t xml:space="preserve">　　2、官僚主义方面。一是加快转型发展的意识不够强烈。一些干部满足现状，自我陶醉，对加快发展的紧迫感、重要性认识不深，对发展形势估计不</w:t>
      </w:r>
    </w:p>
    <w:p>
      <w:pPr>
        <w:ind w:left="0" w:right="0" w:firstLine="560"/>
        <w:spacing w:before="450" w:after="450" w:line="312" w:lineRule="auto"/>
      </w:pPr>
      <w:r>
        <w:rPr>
          <w:rFonts w:ascii="宋体" w:hAnsi="宋体" w:eastAsia="宋体" w:cs="宋体"/>
          <w:color w:val="000"/>
          <w:sz w:val="28"/>
          <w:szCs w:val="28"/>
        </w:rPr>
        <w:t xml:space="preserve">　　不足，对发展趋势把握不准，对自身特点和优势发挥不到位。二是在“用心把握、用心工作、用心落实”和亲力亲为上存有差距。在实际工作中，浮在上边多、浮在机关多、忙于应酬多的现象仍然存在，深入实际少，调查研究少，谋划发展投入精力不够。一些很好的办法措施，仍停留在文件上、板面上、会议上，在深入一线、深入现场、深入特殊户、针对特殊群体解决问题上抓得不实不到位。三是个别班子成员责任意识差，在独当一面和合作攻坚两方面都存在欠缺，工作方向、目标不明确，工作动力不足、力度不够。四是部分班子成员工作不主动、不适应。五是镇村企干部的作风建设长效机制仍存有薄弱环节。</w:t>
      </w:r>
    </w:p>
    <w:p>
      <w:pPr>
        <w:ind w:left="0" w:right="0" w:firstLine="560"/>
        <w:spacing w:before="450" w:after="450" w:line="312" w:lineRule="auto"/>
      </w:pPr>
      <w:r>
        <w:rPr>
          <w:rFonts w:ascii="宋体" w:hAnsi="宋体" w:eastAsia="宋体" w:cs="宋体"/>
          <w:color w:val="000"/>
          <w:sz w:val="28"/>
          <w:szCs w:val="28"/>
        </w:rPr>
        <w:t xml:space="preserve">　　3、享乐主义和奢靡之风方面。总的来说，我们这个班子整体素质、气质互补、团结战斗力是强的，工作作风是扎实的，廉洁自律做得也是比较好的，大家能够自觉遵守中央八项规定和相关规定，不断加强自律意识和制度观念，坚定理想信念，牢记党的宗旨，自觉用党纪政纪刚性约束和严格要求自己，没有出现“四风”方面的违规违纪现象，在突出狠抓制度、机制的补充、完善、创新和落实上取得明显成效。但是，纪律作风时好时坏，时紧时松，被动响应的现象依然存在，碍于面子、迫于工作、被动应酬、偶然浪费的现象依然存在，在落实党政机关厉行节约方面还有所欠缺，还存在着公务接待等方面不同程度的铺张浪费现象。</w:t>
      </w:r>
    </w:p>
    <w:p>
      <w:pPr>
        <w:ind w:left="0" w:right="0" w:firstLine="560"/>
        <w:spacing w:before="450" w:after="450" w:line="312" w:lineRule="auto"/>
      </w:pPr>
      <w:r>
        <w:rPr>
          <w:rFonts w:ascii="宋体" w:hAnsi="宋体" w:eastAsia="宋体" w:cs="宋体"/>
          <w:color w:val="000"/>
          <w:sz w:val="28"/>
          <w:szCs w:val="28"/>
        </w:rPr>
        <w:t xml:space="preserve">　　4、密切联系群众方面。一是宗旨意识淡化。在对待群众感情上不够贴近，在深入基层调查研究、广泛征求群众意见建议和群众打成一片上做的不好、不到位。二是在解决特殊群体、特殊对象帮困方面和扶持创业致富典型方面仍不到位。三是在解决信访稳定方面存在办法不多，措施不力，效果不佳，一些历史遗留问题还没有切实得到有效解决，一些特殊信访对象稳控化解上存在不到位、处置不到位、化解不彻底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不透、不到位。思想是行动的先导。学习次数、学习时间较多，但学习的效果、掌握和理解深度不够，表率意识和紧迫意识还没有完全树立起来，对“四风”危害性的认识不很到位，影响了各项工作的高标准开展和反“四风”的自觉性、坚定性、紧迫感。。</w:t>
      </w:r>
    </w:p>
    <w:p>
      <w:pPr>
        <w:ind w:left="0" w:right="0" w:firstLine="560"/>
        <w:spacing w:before="450" w:after="450" w:line="312" w:lineRule="auto"/>
      </w:pPr>
      <w:r>
        <w:rPr>
          <w:rFonts w:ascii="宋体" w:hAnsi="宋体" w:eastAsia="宋体" w:cs="宋体"/>
          <w:color w:val="000"/>
          <w:sz w:val="28"/>
          <w:szCs w:val="28"/>
        </w:rPr>
        <w:t xml:space="preserve">　　2、思想观念不适应，点子不多不新。只把解放思想、转变观念停留在口头上，没有能够体现在具体工作中，落实到坚持改革开放、推动转型发展、促进社会和谐上，部分班子成员存在不愿闯、不愿试，怕出问题、怕担责任，老办法过时了，新办法不会用，思维方式、工作方法还没有彻底转变过来，导致时常满足于已经取得的成绩，固步自封，开拓创新意识差，思想观念不适应，在出谋划策上缺乏点子和点子不新，创新创业创一流热情不足，效果不好。</w:t>
      </w:r>
    </w:p>
    <w:p>
      <w:pPr>
        <w:ind w:left="0" w:right="0" w:firstLine="560"/>
        <w:spacing w:before="450" w:after="450" w:line="312" w:lineRule="auto"/>
      </w:pPr>
      <w:r>
        <w:rPr>
          <w:rFonts w:ascii="宋体" w:hAnsi="宋体" w:eastAsia="宋体" w:cs="宋体"/>
          <w:color w:val="000"/>
          <w:sz w:val="28"/>
          <w:szCs w:val="28"/>
        </w:rPr>
        <w:t xml:space="preserve">　　3、自律要求不严，党性观念不强。随着改革开放和发展的进一步深入，随着社会环境的深刻变化，我们有的干部从政干事的政治生态发生了较大变化。如放松了对自己的要求和自律，对一些社会现象见怪不怪，习以为常，忘记了自己是一名党员领导干部，这些都是党性观念、组织观念、纪律观念、制度观念不强的表现，也是容易出现“四风”问题的重要原因。</w:t>
      </w:r>
    </w:p>
    <w:p>
      <w:pPr>
        <w:ind w:left="0" w:right="0" w:firstLine="560"/>
        <w:spacing w:before="450" w:after="450" w:line="312" w:lineRule="auto"/>
      </w:pPr>
      <w:r>
        <w:rPr>
          <w:rFonts w:ascii="宋体" w:hAnsi="宋体" w:eastAsia="宋体" w:cs="宋体"/>
          <w:color w:val="000"/>
          <w:sz w:val="28"/>
          <w:szCs w:val="28"/>
        </w:rPr>
        <w:t xml:space="preserve">　　4、联系群众不紧，群众观念淡薄。树立正确的群众观是密切联系群众的根本要求。没有能够深入实际认真了解群众所想、所需、所盼、所急、所怨的是什么，在感情上对群众贴得不近，从而并没有真正树立起正确的群众观，服务方式、服务观念落后，服务水平、服务质量不高。</w:t>
      </w:r>
    </w:p>
    <w:p>
      <w:pPr>
        <w:ind w:left="0" w:right="0" w:firstLine="560"/>
        <w:spacing w:before="450" w:after="450" w:line="312" w:lineRule="auto"/>
      </w:pPr>
      <w:r>
        <w:rPr>
          <w:rFonts w:ascii="宋体" w:hAnsi="宋体" w:eastAsia="宋体" w:cs="宋体"/>
          <w:color w:val="000"/>
          <w:sz w:val="28"/>
          <w:szCs w:val="28"/>
        </w:rPr>
        <w:t xml:space="preserve">　　5、长效机制还不配套，落实不到位。还没有完全真正形成一系列行之有效的长效配套机制制度，有的制度虽然写在文件上、贴在墙上，但执行不到位。</w:t>
      </w:r>
    </w:p>
    <w:p>
      <w:pPr>
        <w:ind w:left="0" w:right="0" w:firstLine="560"/>
        <w:spacing w:before="450" w:after="450" w:line="312" w:lineRule="auto"/>
      </w:pPr>
      <w:r>
        <w:rPr>
          <w:rFonts w:ascii="宋体" w:hAnsi="宋体" w:eastAsia="宋体" w:cs="宋体"/>
          <w:color w:val="000"/>
          <w:sz w:val="28"/>
          <w:szCs w:val="28"/>
        </w:rPr>
        <w:t xml:space="preserve">　　1、抓学习强素质强班子。要强化党政班子学习工作化，工作学习化理念，勤奋学习，善于思考，在真学、真懂、真用上下功夫，使学习真正成为充实知识、提高素质、增强本领的基本途径。要用科学发展观武装自己，牢固树立立党为公、执政为民的理念，科学发展、和谐发展的理念来指导工作、指导实践，努力建设“三型”党组织、“四型”政府和五好干部班子，不断提高应对复杂局面、解决复杂问题和攻坚克难的能力和水平。。</w:t>
      </w:r>
    </w:p>
    <w:p>
      <w:pPr>
        <w:ind w:left="0" w:right="0" w:firstLine="560"/>
        <w:spacing w:before="450" w:after="450" w:line="312" w:lineRule="auto"/>
      </w:pPr>
      <w:r>
        <w:rPr>
          <w:rFonts w:ascii="宋体" w:hAnsi="宋体" w:eastAsia="宋体" w:cs="宋体"/>
          <w:color w:val="000"/>
          <w:sz w:val="28"/>
          <w:szCs w:val="28"/>
        </w:rPr>
        <w:t xml:space="preserve">　　2、抓整改强责任作表率。进一步强化问题导向，认真慎重积极对待各类意见建议，列出清单，建立健全并公开公示整改事项、整改内容、整改目标、整改时限、整改责任单位、责任人、责任制，强化班子成员带头表率意识，创造条件便于基层和群众监督、评价，牢固树立大局观念和全局观念，强化为官一任、造福一方、稳定一方的责任，落实有效措施和办法。全面完善制度、创新机制;全面强化生产、生活安全和环境安全，落实食品安全办法措施;全力化解历史遗留问题和信访积案，认真解决好关系全局的重大问题;全力抓好转型项目和招商引资的攻坚落实。既要提高独当一面的水平，也要提高合作合力攻坚的能力，努力营造千方百计惠民生，一心一意谋转型、奋发有为争一流的良好氛围。</w:t>
      </w:r>
    </w:p>
    <w:p>
      <w:pPr>
        <w:ind w:left="0" w:right="0" w:firstLine="560"/>
        <w:spacing w:before="450" w:after="450" w:line="312" w:lineRule="auto"/>
      </w:pPr>
      <w:r>
        <w:rPr>
          <w:rFonts w:ascii="宋体" w:hAnsi="宋体" w:eastAsia="宋体" w:cs="宋体"/>
          <w:color w:val="000"/>
          <w:sz w:val="28"/>
          <w:szCs w:val="28"/>
        </w:rPr>
        <w:t xml:space="preserve">　　3、强自律促廉洁树新风。抓好《条例》、《规定》和省、市、县实施细则和办法的贯彻落实，全面抓好具体配套制度建设和落实，突出抓好镇、村、企重大事项的规范化管理、监督和服务工作，进一步压减“三公”经费，带头反对铺张浪费和大手大脚，带头抵制拜金主义和享乐主义、奢靡之风。牢固树立过紧日子的观念，自觉与群众同甘共苦、同舟共济、共度低潮阶段。在各项工作中，都要贯彻勤俭节约、精打细算、严格把关，大力培育镇级、村级财源，切实强化预算、审计、财政、人大和社会监督。要加强财务管理和农经管理，严格财经纪律，做到不该花的不花，不该开支的绝不开支，认真执行中央和省市县有关厉行节约、反对铺张浪费的规定，坚决反对“讲排场、比阔气”的不良风气，真正把资金用在刀刃上，为民多办好事实事，共同促进社会和谐稳定，共同描绘东城美好未来。</w:t>
      </w:r>
    </w:p>
    <w:p>
      <w:pPr>
        <w:ind w:left="0" w:right="0" w:firstLine="560"/>
        <w:spacing w:before="450" w:after="450" w:line="312" w:lineRule="auto"/>
      </w:pPr>
      <w:r>
        <w:rPr>
          <w:rFonts w:ascii="宋体" w:hAnsi="宋体" w:eastAsia="宋体" w:cs="宋体"/>
          <w:color w:val="000"/>
          <w:sz w:val="28"/>
          <w:szCs w:val="28"/>
        </w:rPr>
        <w:t xml:space="preserve">　　4、转作风变观念促发展。树立科学发展观和正确的政绩观。要“稳中求进、进中求变、变中求优”，高度重视项目质量，下大力气使已投产的项目全面达产达效，已开工的项目按期投产营运，新确定的项目尽早落地开工，再储备和谋划一批新项目、好项目，既要加大力度提升环境质量，又要杜绝形象工程、面子工程。进一步完善创新驻村、包村、包项目、包单位制度和办法，全面提升综合便民中心的服务质量和水平，持之以恒反“四风”，提高水平强服务，加大力度促发展，合力攻坚求突破，以扎实有效开展群众路线教育实践活动为抓手，不断改进作风，紧紧围绕“项目立镇、三产活镇、科技富镇、人才兴镇、生态美镇”的总思路，瞄准“打造亲水生态秀美东城、率先全面建成小康强镇和率先实现支柱产业基本转型”三大目标，抓改革，转作风，夯基础，强素质，主攻“项目建设、就业增收、平安和谐建设、美丽乡村建设、廉洁乡村、制度乡村建设”五大硬仗，全力打造工业新型化、镇域生态化、农村城市化、镇村企一体化的精品区、样板区，为把我镇率先全面建成小康强镇而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【篇十】严守政治纪律和政治规矩对照检查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【篇十一】严守政治纪律和政治规矩对照检查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 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工作作风不够实 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增强纪律观念，抓好党章和各项规章制度的落实 ，要严格以党章和各项规章制度为准绳，严格规范自己的言行，以身作则严于律己，加强纪律观念，树立良好形象，处处发挥党员模范带头作用，保证各项工作落到实处 在这次党的群众路线教育实践活动中，深感作为一名党员干部的责任重大，自己还存在很大的差距，今后我将努力转变作风，振奋精神，不断提高自身能力素质。</w:t>
      </w:r>
    </w:p>
    <w:p>
      <w:pPr>
        <w:ind w:left="0" w:right="0" w:firstLine="560"/>
        <w:spacing w:before="450" w:after="450" w:line="312" w:lineRule="auto"/>
      </w:pPr>
      <w:r>
        <w:rPr>
          <w:rFonts w:ascii="黑体" w:hAnsi="黑体" w:eastAsia="黑体" w:cs="黑体"/>
          <w:color w:val="000000"/>
          <w:sz w:val="36"/>
          <w:szCs w:val="36"/>
          <w:b w:val="1"/>
          <w:bCs w:val="1"/>
        </w:rPr>
        <w:t xml:space="preserve">【篇十二】严守政治纪律和政治规矩对照检查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连队开展作风纪律整顿以来，我采取多种形式组织连队积极开展批评与自我批评，对连队现时存在的问题开展了自查和剖析，同时也对照“五查五看”对自身在思想观念、带兵理念、工作作风、执行落实、履职尽责、工作效能等方面存在的问题进行了认真查摆和剖析。通过学习上级党委文件及领导的讲话精神，检查出了自己的学习态度、工作方法、管理经验及日常管理工作的执行力度等方面存在的许多不足。作为一名连队的军事主官，在做好专项整改综合协调工作的同时，结合自己大半年的工作进行了认真的回头看，深入查摆自己在思想上、工作当中存在的问题，并制定相应的整改措施，为今后的发展奠定了基础，力求做到有则改之，无则加勉，现将个人自查情况向首长汇报如下：</w:t>
      </w:r>
    </w:p>
    <w:p>
      <w:pPr>
        <w:ind w:left="0" w:right="0" w:firstLine="560"/>
        <w:spacing w:before="450" w:after="450" w:line="312" w:lineRule="auto"/>
      </w:pPr>
      <w:r>
        <w:rPr>
          <w:rFonts w:ascii="宋体" w:hAnsi="宋体" w:eastAsia="宋体" w:cs="宋体"/>
          <w:color w:val="000"/>
          <w:sz w:val="28"/>
          <w:szCs w:val="28"/>
        </w:rPr>
        <w:t xml:space="preserve">　　一、在学习上，学习不够深入，导致理想信念有所动摇。具体表现为对参与政治理论学习态度不如以前认真，对待重要政治活动不够细心，党员的先进性意识淡化，党员的荣誉感和自豪感丢失，服务意识、奉献精神都不如从前。与基层连队的管理要求有差距。作为部队的基层主官，缺乏较高的政策理论水平和较强的业务技能知识。我在学习方面主要存在以下几个方面的不足。</w:t>
      </w:r>
    </w:p>
    <w:p>
      <w:pPr>
        <w:ind w:left="0" w:right="0" w:firstLine="560"/>
        <w:spacing w:before="450" w:after="450" w:line="312" w:lineRule="auto"/>
      </w:pPr>
      <w:r>
        <w:rPr>
          <w:rFonts w:ascii="宋体" w:hAnsi="宋体" w:eastAsia="宋体" w:cs="宋体"/>
          <w:color w:val="000"/>
          <w:sz w:val="28"/>
          <w:szCs w:val="28"/>
        </w:rPr>
        <w:t xml:space="preserve">　　一是对学习的必要性认识不足，认为身处基层，只要把连队安排的各项工作做好，把公差勤务任务完成，确保不出安全问题就够了，学不学一样能搞好工作；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　　二是把学习的位置摆的不当，没有挤出一定的时间加强学习，片面的只做具体事，搞自己分管的实际工作；抓训练，确保岗哨制度落实到位，现在认识到这样是远远不够的。</w:t>
      </w:r>
    </w:p>
    <w:p>
      <w:pPr>
        <w:ind w:left="0" w:right="0" w:firstLine="560"/>
        <w:spacing w:before="450" w:after="450" w:line="312" w:lineRule="auto"/>
      </w:pPr>
      <w:r>
        <w:rPr>
          <w:rFonts w:ascii="宋体" w:hAnsi="宋体" w:eastAsia="宋体" w:cs="宋体"/>
          <w:color w:val="000"/>
          <w:sz w:val="28"/>
          <w:szCs w:val="28"/>
        </w:rPr>
        <w:t xml:space="preserve">　　三是学习方法欠佳，没有把理论知识联系实际工作去学，偶尔也就是翻翻书，遇到什么难题看什么内容一晃而过；、</w:t>
      </w:r>
    </w:p>
    <w:p>
      <w:pPr>
        <w:ind w:left="0" w:right="0" w:firstLine="560"/>
        <w:spacing w:before="450" w:after="450" w:line="312" w:lineRule="auto"/>
      </w:pPr>
      <w:r>
        <w:rPr>
          <w:rFonts w:ascii="宋体" w:hAnsi="宋体" w:eastAsia="宋体" w:cs="宋体"/>
          <w:color w:val="000"/>
          <w:sz w:val="28"/>
          <w:szCs w:val="28"/>
        </w:rPr>
        <w:t xml:space="preserve">　　四是学习内容不够全面，侧重于应付连队目前的实际情况和军事训练中的难题，而不注重学习政策理论和法律法规及连队带兵管理方面的知识。由于放松学习，使自己的综合素质，没有得到全面的提高，与一名基层的军事主官的要求有一定的差距。</w:t>
      </w:r>
    </w:p>
    <w:p>
      <w:pPr>
        <w:ind w:left="0" w:right="0" w:firstLine="560"/>
        <w:spacing w:before="450" w:after="450" w:line="312" w:lineRule="auto"/>
      </w:pPr>
      <w:r>
        <w:rPr>
          <w:rFonts w:ascii="宋体" w:hAnsi="宋体" w:eastAsia="宋体" w:cs="宋体"/>
          <w:color w:val="000"/>
          <w:sz w:val="28"/>
          <w:szCs w:val="28"/>
        </w:rPr>
        <w:t xml:space="preserve">　　二、在思想上，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 导致工作作风不够扎实。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三、工作方法不灵活，实际工作经验不足。我自工区的一名排长到现任警通连的连长仅仅2年的时间，警通连和教导队合并也才半年多的时间，由于岗位发生变化所处的位置发生变化，原来在教导队队长岗位上的定位所掌握的工作方法和工作经验已不适应现在的形势，在不断学习和摸索的过程中经常出现工作方法简单、不灵活的现象，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同时在狠抓落实、真抓实干方面的积极性不高。缺乏进取心，没有强烈的工作责任感和使命感，由于平时营建工作抓得较多，对上级安排的部分阶段性和临时性工作不同程度存在一定性的松弛，重视不够，在落实过程中疏于管理，应付了事，以致很多工作没有真正抓落实，对连队的少数党员士官也疏于管理，懒得管理，得过且过的思想仍然存在，以至于很多工作成效浮于表面，经不起仔细检查。</w:t>
      </w:r>
    </w:p>
    <w:p>
      <w:pPr>
        <w:ind w:left="0" w:right="0" w:firstLine="560"/>
        <w:spacing w:before="450" w:after="450" w:line="312" w:lineRule="auto"/>
      </w:pPr>
      <w:r>
        <w:rPr>
          <w:rFonts w:ascii="宋体" w:hAnsi="宋体" w:eastAsia="宋体" w:cs="宋体"/>
          <w:color w:val="000"/>
          <w:sz w:val="28"/>
          <w:szCs w:val="28"/>
        </w:rPr>
        <w:t xml:space="preserve">　　四、骄傲自满，调查研究的主动性不够。在工作和学习的过程中，无数的反面典型事例对自己有极大的警示作用，无数的先进典型对自己也有很大的激励作用，但随着时间的流失，在思想和行动上又回到了以前的自己，致使工作局面难以打开，难以获得大的进步。认为自己在警通连大半年的时间，对一些情况非常熟悉，因而目前在布置工作时，常有先入为主的想法，觉得不需要到去过多调查了解、听取意见，由于“满”字作怪，因此出现了对具体工作了解不够、组织落实工作不力等工作作风问题。再一个就是从事一些日常性的工作的激情有所减退，尤其是政治工作。具体表现为工作方法创新少、思路窄、思想惰性增强，对于上级安排部署的工作虽然也能保证质量，但是基本上按部就般，没有新意，不能够做到创造性的完成工作。同时，在锻炼个人才干上，最近我从政治主官的角色转换为了军事主官，在思想上对政治工作的热情有所减退。仅从事军事主官的日常性工作，不够全面，要想带领警通连在团队的建设中发挥更大的作用，必须各方面的能力素质更加全面。从政治指导员的角色转换为连长，已经在说明我自身对政治工作的热情有所减退。作为一名党员干部，没有从部队工作大局出发考虑问题，思想比较狭隘。</w:t>
      </w:r>
    </w:p>
    <w:p>
      <w:pPr>
        <w:ind w:left="0" w:right="0" w:firstLine="560"/>
        <w:spacing w:before="450" w:after="450" w:line="312" w:lineRule="auto"/>
      </w:pPr>
      <w:r>
        <w:rPr>
          <w:rFonts w:ascii="宋体" w:hAnsi="宋体" w:eastAsia="宋体" w:cs="宋体"/>
          <w:color w:val="000"/>
          <w:sz w:val="28"/>
          <w:szCs w:val="28"/>
        </w:rPr>
        <w:t xml:space="preserve">　　五、抓“两支队伍”建设管理力度不够。上半年以来，由于连队干部缺乏，连队的工作都是我一步一个脚印走过来的，组织上给予了一定的评价，但自从知道自己要担任连长一职以来，为了搞好各项工作，完成上级领导交给的任务，理应抓好“两支队伍”建设，加强管理力度和执行力度，树立警通连的新形象。但由于自己觉得经验不足，只认真抓军事工作，对一些老士官、老党员思想上产生的问题淡然处之。当然，其中也不乏怕得罪人的思想在作祟，也就听之任之。少数人员安全意识不强，驾驶员习惯性违章时有发生，更有个别党员，不能与党支部保持一致，甚至对立消极，虽然没有形成大的气候，但也不同程度影响了其他同志的工作积极性，我只是采取“教育从严，处罚从轻”，没有严格执行规章制度，有留面子、照顾情绪的想法，但是一部分人根本没有从本质上去认识问题，改正过错，我也就“听之任之”，保证不出现原则性的问题就够了；再有就是，没有摆正自身的位置，总认为只要自己的工作尽职尽责就行了，往往是谈的多，督办的少，认为谁人出问题他自己负责，导致了党性不纯，宗旨淡化，事业心和责任心不强，没以连队的全面建设大局为重，只是片面地考虑到大多数士官和党员平时工作任务重，只要不犯大的</w:t>
      </w:r>
    </w:p>
    <w:p>
      <w:pPr>
        <w:ind w:left="0" w:right="0" w:firstLine="560"/>
        <w:spacing w:before="450" w:after="450" w:line="312" w:lineRule="auto"/>
      </w:pPr>
      <w:r>
        <w:rPr>
          <w:rFonts w:ascii="宋体" w:hAnsi="宋体" w:eastAsia="宋体" w:cs="宋体"/>
          <w:color w:val="000"/>
          <w:sz w:val="28"/>
          <w:szCs w:val="28"/>
        </w:rPr>
        <w:t xml:space="preserve">　　原则错误也就算了，造成“两支队伍”形成合力不够，影响开拓进取，缺乏应有的战斗力和凝聚力，没有从长远的角度认识到如果不从小事抓起，不从小的问题纠正就有可能出现大的问题，就不能做到“防微杜渐”，会严重影响到机关直属队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六、工作落实不够彻底。其主要表现有三个方面：一是部队管理工作发展上视野不广、思路不宽、步子不大、发展意识不强，在具体工作中，开展工作的方式过于保守，力度上不够，思路创新不够；二是没有从局部利益的小圈子里跳出来，注重连队的利益太多，全局眼光不够；三是在某些工作落实过程中，与上级沟通协调不够，理解不够，存在牢骚和抵触情绪，执行不积极、不主动。</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通过学习和积极参加这次整顿的自查自纠活动，自己充分认识到，所存在的问题和不足，是作为一名军队基层的军事主官不应具有的差距和不足。通过这次整顿，我开始能够用正确的态度对待自己的不足，提高认识，修正错误，首先是认真分析和剖析形成不足的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　　通过这次整顿所暴露出来的自身存在的问题，结合连队整顿的成果，自己提高了思想认识，明确了今后的努力方向。为总结经验，吸取教训，针对整顿中所反映的不足，今后要努力做好以下几个方面：</w:t>
      </w:r>
    </w:p>
    <w:p>
      <w:pPr>
        <w:ind w:left="0" w:right="0" w:firstLine="560"/>
        <w:spacing w:before="450" w:after="450" w:line="312" w:lineRule="auto"/>
      </w:pPr>
      <w:r>
        <w:rPr>
          <w:rFonts w:ascii="宋体" w:hAnsi="宋体" w:eastAsia="宋体" w:cs="宋体"/>
          <w:color w:val="000"/>
          <w:sz w:val="28"/>
          <w:szCs w:val="28"/>
        </w:rPr>
        <w:t xml:space="preserve">　　1、深入学习有关理论，抓住机遇，实现工作的新突破。</w:t>
      </w:r>
    </w:p>
    <w:p>
      <w:pPr>
        <w:ind w:left="0" w:right="0" w:firstLine="560"/>
        <w:spacing w:before="450" w:after="450" w:line="312" w:lineRule="auto"/>
      </w:pPr>
      <w:r>
        <w:rPr>
          <w:rFonts w:ascii="宋体" w:hAnsi="宋体" w:eastAsia="宋体" w:cs="宋体"/>
          <w:color w:val="000"/>
          <w:sz w:val="28"/>
          <w:szCs w:val="28"/>
        </w:rPr>
        <w:t xml:space="preserve">　　围绕工作中心，开展政治理论学习、科学发展观学习、军事业务学习、微机应用技能学习以及各种先进的文化的学习。在学习当中本着学以致用的原则，把理论学习转化为工作成果，努力用学习推动工作的发展。继续把加强连队的中心工作为主要内容的学习引向深入。通过学习，增强自身的党员意识、先进意识、责任意识、全局意识、奉献意识和发展意识，努力使自己的世界观、人生观、价值观不断得到改造，使自己的带兵理念、管兵模式得到进一步的增强，进一步坚定共产主义的理想信念。</w:t>
      </w:r>
    </w:p>
    <w:p>
      <w:pPr>
        <w:ind w:left="0" w:right="0" w:firstLine="560"/>
        <w:spacing w:before="450" w:after="450" w:line="312" w:lineRule="auto"/>
      </w:pPr>
      <w:r>
        <w:rPr>
          <w:rFonts w:ascii="宋体" w:hAnsi="宋体" w:eastAsia="宋体" w:cs="宋体"/>
          <w:color w:val="000"/>
          <w:sz w:val="28"/>
          <w:szCs w:val="28"/>
        </w:rPr>
        <w:t xml:space="preserve">　　2、进一步解放思想，适应工作需求。用新的思维去发现、解决工作中遇到的各种问题，因此，在今后的工作中，将以书本为载体，注意思想的解放，观念的创新，不断创新工作思路和方式方法，以适应新时期军队基层工作的需要。</w:t>
      </w:r>
    </w:p>
    <w:p>
      <w:pPr>
        <w:ind w:left="0" w:right="0" w:firstLine="560"/>
        <w:spacing w:before="450" w:after="450" w:line="312" w:lineRule="auto"/>
      </w:pPr>
      <w:r>
        <w:rPr>
          <w:rFonts w:ascii="宋体" w:hAnsi="宋体" w:eastAsia="宋体" w:cs="宋体"/>
          <w:color w:val="000"/>
          <w:sz w:val="28"/>
          <w:szCs w:val="28"/>
        </w:rPr>
        <w:t xml:space="preserve">　　3、加强自身建设，严格要求，自我加压，提高综合素质。始终保持积极向上、昂扬奋进的精神状态，自重自省、自警自励，在工作中自觉地服从、服务于大局，自觉地把自己的工作同团队全局联系起来，坚持高标准、严要求，围绕这次作风整顿，努力做好本职工作，圆满完成上级首长交给的各项任务。</w:t>
      </w:r>
    </w:p>
    <w:p>
      <w:pPr>
        <w:ind w:left="0" w:right="0" w:firstLine="560"/>
        <w:spacing w:before="450" w:after="450" w:line="312" w:lineRule="auto"/>
      </w:pPr>
      <w:r>
        <w:rPr>
          <w:rFonts w:ascii="宋体" w:hAnsi="宋体" w:eastAsia="宋体" w:cs="宋体"/>
          <w:color w:val="000"/>
          <w:sz w:val="28"/>
          <w:szCs w:val="28"/>
        </w:rPr>
        <w:t xml:space="preserve">　　4、再修条令条例和规章制度课，切实从思想深处摒弃一切不利于工作、不利于部队管理的错误想法，确立以警卫、通信为连队中心工作的思想，确立求真务实，真抓实干的思想，确立依法治军、从严治军的思想，进一步严格要求自己，做一名真正合格的基层带兵干部。</w:t>
      </w:r>
    </w:p>
    <w:p>
      <w:pPr>
        <w:ind w:left="0" w:right="0" w:firstLine="560"/>
        <w:spacing w:before="450" w:after="450" w:line="312" w:lineRule="auto"/>
      </w:pPr>
      <w:r>
        <w:rPr>
          <w:rFonts w:ascii="宋体" w:hAnsi="宋体" w:eastAsia="宋体" w:cs="宋体"/>
          <w:color w:val="000"/>
          <w:sz w:val="28"/>
          <w:szCs w:val="28"/>
        </w:rPr>
        <w:t xml:space="preserve">　　5、勤请示，多汇报，当好上级领导的参谋和助手，维护班子的团结和战斗力，充分发挥主观能动性。 6、以成效为目标，部署好连队下一阶段的工作。要从连队工作大局出发，扎扎实实做好本职工作，不管份内份外，不管轻重大小，只要是对连队的全面建设有帮助提高，都要以高度负责的态度做实做好。要进一步强化对弱项政治工作的热情，多出新思路、多用新方法、多出新成绩，在落实首长的指示时，以高效、优质为标准，以争先创优为目标，扎实工作，积极进取，继续开创连队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2025-01-31T14:39:36+08:00</dcterms:created>
  <dcterms:modified xsi:type="dcterms:W3CDTF">2025-01-31T14:39:36+08:00</dcterms:modified>
</cp:coreProperties>
</file>

<file path=docProps/custom.xml><?xml version="1.0" encoding="utf-8"?>
<Properties xmlns="http://schemas.openxmlformats.org/officeDocument/2006/custom-properties" xmlns:vt="http://schemas.openxmlformats.org/officeDocument/2006/docPropsVTypes"/>
</file>