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关于对党忠诚方面存在的问题及整改措施7篇</w:t>
      </w:r>
      <w:bookmarkEnd w:id="1"/>
    </w:p>
    <w:p>
      <w:pPr>
        <w:jc w:val="center"/>
        <w:spacing w:before="0" w:after="450"/>
      </w:pPr>
      <w:r>
        <w:rPr>
          <w:rFonts w:ascii="Arial" w:hAnsi="Arial" w:eastAsia="Arial" w:cs="Arial"/>
          <w:color w:val="999999"/>
          <w:sz w:val="20"/>
          <w:szCs w:val="20"/>
        </w:rPr>
        <w:t xml:space="preserve">来源：网络  作者：雪海孤独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对党忠诚，是共产党人首要的政治品质。习近平总书记强调：“对党忠诚，必须一心一意、一以贯之，必须表里如一、知行合一。下面是小编为大家整理的关于对党忠诚方面存在的问题及整改措施【七篇】，欢迎大家借鉴与参考，希望对大家有所帮助。【篇1】对党忠诚方...</w:t>
      </w:r>
    </w:p>
    <w:p>
      <w:pPr>
        <w:ind w:left="0" w:right="0" w:firstLine="560"/>
        <w:spacing w:before="450" w:after="450" w:line="312" w:lineRule="auto"/>
      </w:pPr>
      <w:r>
        <w:rPr>
          <w:rFonts w:ascii="宋体" w:hAnsi="宋体" w:eastAsia="宋体" w:cs="宋体"/>
          <w:color w:val="000"/>
          <w:sz w:val="28"/>
          <w:szCs w:val="28"/>
        </w:rPr>
        <w:t xml:space="preserve">对党忠诚，是共产党人首要的政治品质。习近平总书记强调：“对党忠诚，必须一心一意、一以贯之，必须表里如一、知行合一。下面是小编为大家整理的关于对党忠诚方面存在的问题及整改措施【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【篇2】对党忠诚方面存在的问题及整改措施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【篇4】对党忠诚方面存在的问题及整改措施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一要坚定理想信念。“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要强化“四个意识”。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三要锤炼优良作风。“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四要增强能力本领。“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五要永葆政治本色。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【篇5】对党忠诚方面存在的问题及整改措施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宋体" w:hAnsi="宋体" w:eastAsia="宋体" w:cs="宋体"/>
          <w:color w:val="000"/>
          <w:sz w:val="28"/>
          <w:szCs w:val="28"/>
        </w:rPr>
        <w:t xml:space="preserve">党员存在问题及整改措施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宋体" w:hAnsi="宋体" w:eastAsia="宋体" w:cs="宋体"/>
          <w:color w:val="000"/>
          <w:sz w:val="28"/>
          <w:szCs w:val="28"/>
        </w:rPr>
        <w:t xml:space="preserve">　　党员存在问题及整改措施</w:t>
      </w:r>
    </w:p>
    <w:p>
      <w:pPr>
        <w:ind w:left="0" w:right="0" w:firstLine="560"/>
        <w:spacing w:before="450" w:after="450" w:line="312" w:lineRule="auto"/>
      </w:pPr>
      <w:r>
        <w:rPr>
          <w:rFonts w:ascii="宋体" w:hAnsi="宋体" w:eastAsia="宋体" w:cs="宋体"/>
          <w:color w:val="000"/>
          <w:sz w:val="28"/>
          <w:szCs w:val="28"/>
        </w:rPr>
        <w:t xml:space="preserve">　　在“两学一做”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最大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最好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【篇6】对党忠诚方面存在的问题及整改措施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黑体" w:hAnsi="黑体" w:eastAsia="黑体" w:cs="黑体"/>
          <w:color w:val="000000"/>
          <w:sz w:val="36"/>
          <w:szCs w:val="36"/>
          <w:b w:val="1"/>
          <w:bCs w:val="1"/>
        </w:rPr>
        <w:t xml:space="preserve">【篇7】对党忠诚方面存在的问题及整改措施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2025-04-05T01:19:57+08:00</dcterms:created>
  <dcterms:modified xsi:type="dcterms:W3CDTF">2025-04-05T01:19:57+08:00</dcterms:modified>
</cp:coreProperties>
</file>

<file path=docProps/custom.xml><?xml version="1.0" encoding="utf-8"?>
<Properties xmlns="http://schemas.openxmlformats.org/officeDocument/2006/custom-properties" xmlns:vt="http://schemas.openxmlformats.org/officeDocument/2006/docPropsVTypes"/>
</file>