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最新销售员工月总结 销售员月总结报告和下月计划(五篇)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销售员工月总结 销售员月总结报告和下月计划一一、任务完成情况今年实际完成销售量为8000万，其中一车间球阀3000万，蝶阀2200万，其他2800万，基本完成年初既定目标。球阀常规产品比去年有所下降，偏心半球增长较快，锻钢球阀相比去年有少量...</w:t>
      </w:r>
    </w:p>
    <w:p>
      <w:pPr>
        <w:ind w:left="0" w:right="0" w:firstLine="560"/>
        <w:spacing w:before="450" w:after="450" w:line="312" w:lineRule="auto"/>
      </w:pPr>
      <w:r>
        <w:rPr>
          <w:rFonts w:ascii="黑体" w:hAnsi="黑体" w:eastAsia="黑体" w:cs="黑体"/>
          <w:color w:val="000000"/>
          <w:sz w:val="36"/>
          <w:szCs w:val="36"/>
          <w:b w:val="1"/>
          <w:bCs w:val="1"/>
        </w:rPr>
        <w:t xml:space="preserve">销售员工月总结 销售员月总结报告和下月计划一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销售员工月总结 销售员月总结报告和下月计划二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接下来，我们会做好20--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销售员工月总结 销售员月总结报告和下月计划三</w:t>
      </w:r>
    </w:p>
    <w:p>
      <w:pPr>
        <w:ind w:left="0" w:right="0" w:firstLine="560"/>
        <w:spacing w:before="450" w:after="450" w:line="312" w:lineRule="auto"/>
      </w:pPr>
      <w:r>
        <w:rPr>
          <w:rFonts w:ascii="宋体" w:hAnsi="宋体" w:eastAsia="宋体" w:cs="宋体"/>
          <w:color w:val="000"/>
          <w:sz w:val="28"/>
          <w:szCs w:val="28"/>
        </w:rPr>
        <w:t xml:space="preserve">转眼间，20--年已将过去，我现在已是某某酒业的正式员工。回首近一年来的工作，我已逐渐融入到这个大集体之中。自20--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销售员工月总结 销售员月总结报告和下月计划四</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销售员工月总结 销售员月总结报告和下月计划五</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年我全年完成销售任务某某万，20--年公司下达的个人销售任务指标某某万，而在我的不断努力下，我全年实际完成销售任务某某万，在圆满完成预定指标的基础上还超额完成某某万，同比20--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二方面为确保完成全年销售任务，平时就要极搜集信息并及时汇总，力争在20--年创造出更好的业绩。</w:t>
      </w:r>
    </w:p>
    <w:p>
      <w:pPr>
        <w:ind w:left="0" w:right="0" w:firstLine="560"/>
        <w:spacing w:before="450" w:after="450" w:line="312" w:lineRule="auto"/>
      </w:pPr>
      <w:r>
        <w:rPr>
          <w:rFonts w:ascii="宋体" w:hAnsi="宋体" w:eastAsia="宋体" w:cs="宋体"/>
          <w:color w:val="000"/>
          <w:sz w:val="28"/>
          <w:szCs w:val="28"/>
        </w:rPr>
        <w:t xml:space="preserve">20--年取得的销售成绩，是对于我辛勤工作的极大肯定，这也将鞭策我在日后的工作中，更加勤勤恳恳、踏实严谨，创造新的销售亮点。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2025-04-04T23:26:12+08:00</dcterms:created>
  <dcterms:modified xsi:type="dcterms:W3CDTF">2025-04-04T23:26:12+08:00</dcterms:modified>
</cp:coreProperties>
</file>

<file path=docProps/custom.xml><?xml version="1.0" encoding="utf-8"?>
<Properties xmlns="http://schemas.openxmlformats.org/officeDocument/2006/custom-properties" xmlns:vt="http://schemas.openxmlformats.org/officeDocument/2006/docPropsVTypes"/>
</file>