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工作总结6</w:t>
      </w:r>
      <w:bookmarkEnd w:id="1"/>
    </w:p>
    <w:p>
      <w:pPr>
        <w:jc w:val="center"/>
        <w:spacing w:before="0" w:after="450"/>
      </w:pPr>
      <w:r>
        <w:rPr>
          <w:rFonts w:ascii="Arial" w:hAnsi="Arial" w:eastAsia="Arial" w:cs="Arial"/>
          <w:color w:val="999999"/>
          <w:sz w:val="20"/>
          <w:szCs w:val="20"/>
        </w:rPr>
        <w:t xml:space="preserve">来源：网络  作者：梦里花落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第一篇：工作总结6渔门镇人政府2024年度工作总结编辑：ybxymz 发文时间：2024-2-25 20:41:00 来源： 渔门镇政府办渔门镇人民政府2024年度工作总结县政府办、县委办、县目标督查办：2024年是我县扩权强县试点的起步...</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第一篇：工作总结6</w:t>
      </w:r>
    </w:p>
    <w:p>
      <w:pPr>
        <w:ind w:left="0" w:right="0" w:firstLine="560"/>
        <w:spacing w:before="450" w:after="450" w:line="312" w:lineRule="auto"/>
      </w:pPr>
      <w:r>
        <w:rPr>
          <w:rFonts w:ascii="宋体" w:hAnsi="宋体" w:eastAsia="宋体" w:cs="宋体"/>
          <w:color w:val="000"/>
          <w:sz w:val="28"/>
          <w:szCs w:val="28"/>
        </w:rPr>
        <w:t xml:space="preserve">渔门镇人政府2024年度工作总结</w:t>
      </w:r>
    </w:p>
    <w:p>
      <w:pPr>
        <w:ind w:left="0" w:right="0" w:firstLine="560"/>
        <w:spacing w:before="450" w:after="450" w:line="312" w:lineRule="auto"/>
      </w:pPr>
      <w:r>
        <w:rPr>
          <w:rFonts w:ascii="宋体" w:hAnsi="宋体" w:eastAsia="宋体" w:cs="宋体"/>
          <w:color w:val="000"/>
          <w:sz w:val="28"/>
          <w:szCs w:val="28"/>
        </w:rPr>
        <w:t xml:space="preserve">编辑：ybxymz 发文时间：2024-2-25 20:41:00 来源： 渔门镇政府办</w:t>
      </w:r>
    </w:p>
    <w:p>
      <w:pPr>
        <w:ind w:left="0" w:right="0" w:firstLine="560"/>
        <w:spacing w:before="450" w:after="450" w:line="312" w:lineRule="auto"/>
      </w:pPr>
      <w:r>
        <w:rPr>
          <w:rFonts w:ascii="宋体" w:hAnsi="宋体" w:eastAsia="宋体" w:cs="宋体"/>
          <w:color w:val="000"/>
          <w:sz w:val="28"/>
          <w:szCs w:val="28"/>
        </w:rPr>
        <w:t xml:space="preserve">渔门镇人民政府</w:t>
      </w:r>
    </w:p>
    <w:p>
      <w:pPr>
        <w:ind w:left="0" w:right="0" w:firstLine="560"/>
        <w:spacing w:before="450" w:after="450" w:line="312" w:lineRule="auto"/>
      </w:pPr>
      <w:r>
        <w:rPr>
          <w:rFonts w:ascii="宋体" w:hAnsi="宋体" w:eastAsia="宋体" w:cs="宋体"/>
          <w:color w:val="000"/>
          <w:sz w:val="28"/>
          <w:szCs w:val="28"/>
        </w:rPr>
        <w:t xml:space="preserve">2024年度工作总结</w:t>
      </w:r>
    </w:p>
    <w:p>
      <w:pPr>
        <w:ind w:left="0" w:right="0" w:firstLine="560"/>
        <w:spacing w:before="450" w:after="450" w:line="312" w:lineRule="auto"/>
      </w:pPr>
      <w:r>
        <w:rPr>
          <w:rFonts w:ascii="宋体" w:hAnsi="宋体" w:eastAsia="宋体" w:cs="宋体"/>
          <w:color w:val="000"/>
          <w:sz w:val="28"/>
          <w:szCs w:val="28"/>
        </w:rPr>
        <w:t xml:space="preserve">县政府办、县委办、县目标督查办：</w:t>
      </w:r>
    </w:p>
    <w:p>
      <w:pPr>
        <w:ind w:left="0" w:right="0" w:firstLine="560"/>
        <w:spacing w:before="450" w:after="450" w:line="312" w:lineRule="auto"/>
      </w:pPr>
      <w:r>
        <w:rPr>
          <w:rFonts w:ascii="宋体" w:hAnsi="宋体" w:eastAsia="宋体" w:cs="宋体"/>
          <w:color w:val="000"/>
          <w:sz w:val="28"/>
          <w:szCs w:val="28"/>
        </w:rPr>
        <w:t xml:space="preserve">2024年是我县扩权强县试点的起步之年，也是实施“十一五”计划和我镇二期开发建设的攻坚之年。一年来，镇政府在县委、县政府和镇党委的正确领导下，在镇人大主席团的法律和工作监督下，认真贯彻党的十七大精神，团结和带领全镇各族人民，高举建设有中国特色的社会主义的伟大旗帜，在扩权强县试点工作中大胆探索，克服困难，不断创新，取得了经济快速增长，惠民行动不断深入，二期开发工作顺利推进，各项社会事业蓬勃发展的好成绩。现将我镇2024年政府工作总结如下。</w:t>
      </w:r>
    </w:p>
    <w:p>
      <w:pPr>
        <w:ind w:left="0" w:right="0" w:firstLine="560"/>
        <w:spacing w:before="450" w:after="450" w:line="312" w:lineRule="auto"/>
      </w:pPr>
      <w:r>
        <w:rPr>
          <w:rFonts w:ascii="宋体" w:hAnsi="宋体" w:eastAsia="宋体" w:cs="宋体"/>
          <w:color w:val="000"/>
          <w:sz w:val="28"/>
          <w:szCs w:val="28"/>
        </w:rPr>
        <w:t xml:space="preserve">一、2024年各项指标完成情况</w:t>
      </w:r>
    </w:p>
    <w:p>
      <w:pPr>
        <w:ind w:left="0" w:right="0" w:firstLine="560"/>
        <w:spacing w:before="450" w:after="450" w:line="312" w:lineRule="auto"/>
      </w:pPr>
      <w:r>
        <w:rPr>
          <w:rFonts w:ascii="宋体" w:hAnsi="宋体" w:eastAsia="宋体" w:cs="宋体"/>
          <w:color w:val="000"/>
          <w:sz w:val="28"/>
          <w:szCs w:val="28"/>
        </w:rPr>
        <w:t xml:space="preserve">一年来，镇政府始终以发展经济为要务，以提高人民生活水平为出发点，以全镇人民得到更多实惠为落脚点，在镇党委的领导下，抓住扩权强县的历史机遇，及时调整工作思路，用发展的观点解决工作中存在的问题，用优质的服务和宽松的政策营造发展环境，使我镇2024年完成国民生产总产值37316.17万元，其中一产业完成农村经济总收入6027.57万元，二产业截止11月底完成23171万元(其中：营业收入完成20022万元)；三产业截止11月底完成产值8117.6万元。</w:t>
      </w:r>
    </w:p>
    <w:p>
      <w:pPr>
        <w:ind w:left="0" w:right="0" w:firstLine="560"/>
        <w:spacing w:before="450" w:after="450" w:line="312" w:lineRule="auto"/>
      </w:pPr>
      <w:r>
        <w:rPr>
          <w:rFonts w:ascii="宋体" w:hAnsi="宋体" w:eastAsia="宋体" w:cs="宋体"/>
          <w:color w:val="000"/>
          <w:sz w:val="28"/>
          <w:szCs w:val="28"/>
        </w:rPr>
        <w:t xml:space="preserve">——截止11月底完成两税收入5780万元(其中：地税1383万元，国税4397万元)。两税收入比上年增收3124万元,上升117.6%.——粮食播种面积23032.9亩，产量5939.6吨，其中小春粮食1656.6吨。</w:t>
      </w:r>
    </w:p>
    <w:p>
      <w:pPr>
        <w:ind w:left="0" w:right="0" w:firstLine="560"/>
        <w:spacing w:before="450" w:after="450" w:line="312" w:lineRule="auto"/>
      </w:pPr>
      <w:r>
        <w:rPr>
          <w:rFonts w:ascii="宋体" w:hAnsi="宋体" w:eastAsia="宋体" w:cs="宋体"/>
          <w:color w:val="000"/>
          <w:sz w:val="28"/>
          <w:szCs w:val="28"/>
        </w:rPr>
        <w:t xml:space="preserve">——烤烟面积1550亩，烟叶217.9吨（4357.6担），产值190.3万元。</w:t>
      </w:r>
    </w:p>
    <w:p>
      <w:pPr>
        <w:ind w:left="0" w:right="0" w:firstLine="560"/>
        <w:spacing w:before="450" w:after="450" w:line="312" w:lineRule="auto"/>
      </w:pPr>
      <w:r>
        <w:rPr>
          <w:rFonts w:ascii="宋体" w:hAnsi="宋体" w:eastAsia="宋体" w:cs="宋体"/>
          <w:color w:val="000"/>
          <w:sz w:val="28"/>
          <w:szCs w:val="28"/>
        </w:rPr>
        <w:t xml:space="preserve">——肥猪出栏25650头，存栏17100头，出栏率67%。</w:t>
      </w:r>
    </w:p>
    <w:p>
      <w:pPr>
        <w:ind w:left="0" w:right="0" w:firstLine="560"/>
        <w:spacing w:before="450" w:after="450" w:line="312" w:lineRule="auto"/>
      </w:pPr>
      <w:r>
        <w:rPr>
          <w:rFonts w:ascii="宋体" w:hAnsi="宋体" w:eastAsia="宋体" w:cs="宋体"/>
          <w:color w:val="000"/>
          <w:sz w:val="28"/>
          <w:szCs w:val="28"/>
        </w:rPr>
        <w:t xml:space="preserve">——羊出栏7809只，存栏11524只，出栏率16%。</w:t>
      </w:r>
    </w:p>
    <w:p>
      <w:pPr>
        <w:ind w:left="0" w:right="0" w:firstLine="560"/>
        <w:spacing w:before="450" w:after="450" w:line="312" w:lineRule="auto"/>
      </w:pPr>
      <w:r>
        <w:rPr>
          <w:rFonts w:ascii="宋体" w:hAnsi="宋体" w:eastAsia="宋体" w:cs="宋体"/>
          <w:color w:val="000"/>
          <w:sz w:val="28"/>
          <w:szCs w:val="28"/>
        </w:rPr>
        <w:t xml:space="preserve">——大牲畜出栏852头（匹），存栏3806头（匹），出栏率4.4%。</w:t>
      </w:r>
    </w:p>
    <w:p>
      <w:pPr>
        <w:ind w:left="0" w:right="0" w:firstLine="560"/>
        <w:spacing w:before="450" w:after="450" w:line="312" w:lineRule="auto"/>
      </w:pPr>
      <w:r>
        <w:rPr>
          <w:rFonts w:ascii="宋体" w:hAnsi="宋体" w:eastAsia="宋体" w:cs="宋体"/>
          <w:color w:val="000"/>
          <w:sz w:val="28"/>
          <w:szCs w:val="28"/>
        </w:rPr>
        <w:t xml:space="preserve">——完成干（水）果产量合计1966吨,其中水果1471吨，干果495.2吨，(优质枇杷320吨)。</w:t>
      </w:r>
    </w:p>
    <w:p>
      <w:pPr>
        <w:ind w:left="0" w:right="0" w:firstLine="560"/>
        <w:spacing w:before="450" w:after="450" w:line="312" w:lineRule="auto"/>
      </w:pPr>
      <w:r>
        <w:rPr>
          <w:rFonts w:ascii="宋体" w:hAnsi="宋体" w:eastAsia="宋体" w:cs="宋体"/>
          <w:color w:val="000"/>
          <w:sz w:val="28"/>
          <w:szCs w:val="28"/>
        </w:rPr>
        <w:t xml:space="preserve">——水产养殖面积12.1万m2，产量3635吨，产值5816万元（16元/公斤）。</w:t>
      </w:r>
    </w:p>
    <w:p>
      <w:pPr>
        <w:ind w:left="0" w:right="0" w:firstLine="560"/>
        <w:spacing w:before="450" w:after="450" w:line="312" w:lineRule="auto"/>
      </w:pPr>
      <w:r>
        <w:rPr>
          <w:rFonts w:ascii="宋体" w:hAnsi="宋体" w:eastAsia="宋体" w:cs="宋体"/>
          <w:color w:val="000"/>
          <w:sz w:val="28"/>
          <w:szCs w:val="28"/>
        </w:rPr>
        <w:t xml:space="preserve">——蔬菜播种面积3019.9亩，产量7082吨，其中瓜果类85.6亩，产量352吨，青饲料1160亩，产量1182吨。</w:t>
      </w:r>
    </w:p>
    <w:p>
      <w:pPr>
        <w:ind w:left="0" w:right="0" w:firstLine="560"/>
        <w:spacing w:before="450" w:after="450" w:line="312" w:lineRule="auto"/>
      </w:pPr>
      <w:r>
        <w:rPr>
          <w:rFonts w:ascii="宋体" w:hAnsi="宋体" w:eastAsia="宋体" w:cs="宋体"/>
          <w:color w:val="000"/>
          <w:sz w:val="28"/>
          <w:szCs w:val="28"/>
        </w:rPr>
        <w:t xml:space="preserve">——蚕桑种植面积5600亩，产茧301.2吨，其中公司收茧286.1吨，养蚕户出售私茧约15.1吨，产值525.6万元。</w:t>
      </w:r>
    </w:p>
    <w:p>
      <w:pPr>
        <w:ind w:left="0" w:right="0" w:firstLine="560"/>
        <w:spacing w:before="450" w:after="450" w:line="312" w:lineRule="auto"/>
      </w:pPr>
      <w:r>
        <w:rPr>
          <w:rFonts w:ascii="宋体" w:hAnsi="宋体" w:eastAsia="宋体" w:cs="宋体"/>
          <w:color w:val="000"/>
          <w:sz w:val="28"/>
          <w:szCs w:val="28"/>
        </w:rPr>
        <w:t xml:space="preserve">——转移农村劳动力1980人，产值1346万元，人均6789元。</w:t>
      </w:r>
    </w:p>
    <w:p>
      <w:pPr>
        <w:ind w:left="0" w:right="0" w:firstLine="560"/>
        <w:spacing w:before="450" w:after="450" w:line="312" w:lineRule="auto"/>
      </w:pPr>
      <w:r>
        <w:rPr>
          <w:rFonts w:ascii="宋体" w:hAnsi="宋体" w:eastAsia="宋体" w:cs="宋体"/>
          <w:color w:val="000"/>
          <w:sz w:val="28"/>
          <w:szCs w:val="28"/>
        </w:rPr>
        <w:t xml:space="preserve">通过实现上述指标，2024年我镇农民人均占有粮食383.5公斤，实现人均纯收入3574.8元。比上年净增427.8元,上升13.6%.二、二期开发进展情况</w:t>
      </w:r>
    </w:p>
    <w:p>
      <w:pPr>
        <w:ind w:left="0" w:right="0" w:firstLine="560"/>
        <w:spacing w:before="450" w:after="450" w:line="312" w:lineRule="auto"/>
      </w:pPr>
      <w:r>
        <w:rPr>
          <w:rFonts w:ascii="宋体" w:hAnsi="宋体" w:eastAsia="宋体" w:cs="宋体"/>
          <w:color w:val="000"/>
          <w:sz w:val="28"/>
          <w:szCs w:val="28"/>
        </w:rPr>
        <w:t xml:space="preserve">渔门集镇二期开发作为县政府2024年为民办实事之一，于2024年3月正式启动。主要建设项目有：</w:t>
      </w:r>
    </w:p>
    <w:p>
      <w:pPr>
        <w:ind w:left="0" w:right="0" w:firstLine="560"/>
        <w:spacing w:before="450" w:after="450" w:line="312" w:lineRule="auto"/>
      </w:pPr>
      <w:r>
        <w:rPr>
          <w:rFonts w:ascii="宋体" w:hAnsi="宋体" w:eastAsia="宋体" w:cs="宋体"/>
          <w:color w:val="000"/>
          <w:sz w:val="28"/>
          <w:szCs w:val="28"/>
        </w:rPr>
        <w:t xml:space="preserve">1、西街外侧安置点餐饮一条街及中心幼儿园建设；</w:t>
      </w:r>
    </w:p>
    <w:p>
      <w:pPr>
        <w:ind w:left="0" w:right="0" w:firstLine="560"/>
        <w:spacing w:before="450" w:after="450" w:line="312" w:lineRule="auto"/>
      </w:pPr>
      <w:r>
        <w:rPr>
          <w:rFonts w:ascii="宋体" w:hAnsi="宋体" w:eastAsia="宋体" w:cs="宋体"/>
          <w:color w:val="000"/>
          <w:sz w:val="28"/>
          <w:szCs w:val="28"/>
        </w:rPr>
        <w:t xml:space="preserve">2、二期场坪、挡土墙基础工程；</w:t>
      </w:r>
    </w:p>
    <w:p>
      <w:pPr>
        <w:ind w:left="0" w:right="0" w:firstLine="560"/>
        <w:spacing w:before="450" w:after="450" w:line="312" w:lineRule="auto"/>
      </w:pPr>
      <w:r>
        <w:rPr>
          <w:rFonts w:ascii="宋体" w:hAnsi="宋体" w:eastAsia="宋体" w:cs="宋体"/>
          <w:color w:val="000"/>
          <w:sz w:val="28"/>
          <w:szCs w:val="28"/>
        </w:rPr>
        <w:t xml:space="preserve">3、渔门医院迁建；</w:t>
      </w:r>
    </w:p>
    <w:p>
      <w:pPr>
        <w:ind w:left="0" w:right="0" w:firstLine="560"/>
        <w:spacing w:before="450" w:after="450" w:line="312" w:lineRule="auto"/>
      </w:pPr>
      <w:r>
        <w:rPr>
          <w:rFonts w:ascii="宋体" w:hAnsi="宋体" w:eastAsia="宋体" w:cs="宋体"/>
          <w:color w:val="000"/>
          <w:sz w:val="28"/>
          <w:szCs w:val="28"/>
        </w:rPr>
        <w:t xml:space="preserve">4、二滩风景区创国家AAAA级风景区渔门岛西大门建设；</w:t>
      </w:r>
    </w:p>
    <w:p>
      <w:pPr>
        <w:ind w:left="0" w:right="0" w:firstLine="560"/>
        <w:spacing w:before="450" w:after="450" w:line="312" w:lineRule="auto"/>
      </w:pPr>
      <w:r>
        <w:rPr>
          <w:rFonts w:ascii="宋体" w:hAnsi="宋体" w:eastAsia="宋体" w:cs="宋体"/>
          <w:color w:val="000"/>
          <w:sz w:val="28"/>
          <w:szCs w:val="28"/>
        </w:rPr>
        <w:t xml:space="preserve">5、利用中央预算资金，涉及集镇管网、道路、绿化、污水处理厂、净水厂改扩建工程；</w:t>
      </w:r>
    </w:p>
    <w:p>
      <w:pPr>
        <w:ind w:left="0" w:right="0" w:firstLine="560"/>
        <w:spacing w:before="450" w:after="450" w:line="312" w:lineRule="auto"/>
      </w:pPr>
      <w:r>
        <w:rPr>
          <w:rFonts w:ascii="宋体" w:hAnsi="宋体" w:eastAsia="宋体" w:cs="宋体"/>
          <w:color w:val="000"/>
          <w:sz w:val="28"/>
          <w:szCs w:val="28"/>
        </w:rPr>
        <w:t xml:space="preserve">6、中学运动场建设；</w:t>
      </w:r>
    </w:p>
    <w:p>
      <w:pPr>
        <w:ind w:left="0" w:right="0" w:firstLine="560"/>
        <w:spacing w:before="450" w:after="450" w:line="312" w:lineRule="auto"/>
      </w:pPr>
      <w:r>
        <w:rPr>
          <w:rFonts w:ascii="宋体" w:hAnsi="宋体" w:eastAsia="宋体" w:cs="宋体"/>
          <w:color w:val="000"/>
          <w:sz w:val="28"/>
          <w:szCs w:val="28"/>
        </w:rPr>
        <w:t xml:space="preserve">7、东外环路滑坡治理。</w:t>
      </w:r>
    </w:p>
    <w:p>
      <w:pPr>
        <w:ind w:left="0" w:right="0" w:firstLine="560"/>
        <w:spacing w:before="450" w:after="450" w:line="312" w:lineRule="auto"/>
      </w:pPr>
      <w:r>
        <w:rPr>
          <w:rFonts w:ascii="宋体" w:hAnsi="宋体" w:eastAsia="宋体" w:cs="宋体"/>
          <w:color w:val="000"/>
          <w:sz w:val="28"/>
          <w:szCs w:val="28"/>
        </w:rPr>
        <w:t xml:space="preserve">（一）西街外侧安置点共开发23922m2，其中无偿划拨中心幼儿园2786.39m2，分两次公开拍卖3278.45m2。竞买所得的14户居民已按统一设计、统一风貌完成了建房。</w:t>
      </w:r>
    </w:p>
    <w:p>
      <w:pPr>
        <w:ind w:left="0" w:right="0" w:firstLine="560"/>
        <w:spacing w:before="450" w:after="450" w:line="312" w:lineRule="auto"/>
      </w:pPr>
      <w:r>
        <w:rPr>
          <w:rFonts w:ascii="宋体" w:hAnsi="宋体" w:eastAsia="宋体" w:cs="宋体"/>
          <w:color w:val="000"/>
          <w:sz w:val="28"/>
          <w:szCs w:val="28"/>
        </w:rPr>
        <w:t xml:space="preserve">（二）二期场坪、挡土墙工程。完成挖土方4147m3，机械夯填15000m3，完成机械挖挡墙基础2500m3，机械运土方6500m3，C15毛石混凝土挡墙6200m3，造价168.46万元；完成复合桩115万元。</w:t>
      </w:r>
    </w:p>
    <w:p>
      <w:pPr>
        <w:ind w:left="0" w:right="0" w:firstLine="560"/>
        <w:spacing w:before="450" w:after="450" w:line="312" w:lineRule="auto"/>
      </w:pPr>
      <w:r>
        <w:rPr>
          <w:rFonts w:ascii="宋体" w:hAnsi="宋体" w:eastAsia="宋体" w:cs="宋体"/>
          <w:color w:val="000"/>
          <w:sz w:val="28"/>
          <w:szCs w:val="28"/>
        </w:rPr>
        <w:t xml:space="preserve">（三）渔门医院迁建。完成征地72.5亩，搬迁农户32户105人，完成土石方开挖7万m3，完成挡土墙工程700m3，目前完成管网道路工程总量的52%。</w:t>
      </w:r>
    </w:p>
    <w:p>
      <w:pPr>
        <w:ind w:left="0" w:right="0" w:firstLine="560"/>
        <w:spacing w:before="450" w:after="450" w:line="312" w:lineRule="auto"/>
      </w:pPr>
      <w:r>
        <w:rPr>
          <w:rFonts w:ascii="宋体" w:hAnsi="宋体" w:eastAsia="宋体" w:cs="宋体"/>
          <w:color w:val="000"/>
          <w:sz w:val="28"/>
          <w:szCs w:val="28"/>
        </w:rPr>
        <w:t xml:space="preserve">（四）渔门岛西大门建设，二滩风景区创国家AAAA级风景区完成19户66人的搬迁任务，现已全面完成场平建设。</w:t>
      </w:r>
    </w:p>
    <w:p>
      <w:pPr>
        <w:ind w:left="0" w:right="0" w:firstLine="560"/>
        <w:spacing w:before="450" w:after="450" w:line="312" w:lineRule="auto"/>
      </w:pPr>
      <w:r>
        <w:rPr>
          <w:rFonts w:ascii="宋体" w:hAnsi="宋体" w:eastAsia="宋体" w:cs="宋体"/>
          <w:color w:val="000"/>
          <w:sz w:val="28"/>
          <w:szCs w:val="28"/>
        </w:rPr>
        <w:t xml:space="preserve">（五）集镇管网、道路、绿化、污水处理厂、净水厂改扩建工程。该工程利用国债资金2400万元，分两期建设。一是完成管网工程量的85%；道路建设工程预计在本月底启动；净水厂改扩建工程目前已完成招投标。</w:t>
      </w:r>
    </w:p>
    <w:p>
      <w:pPr>
        <w:ind w:left="0" w:right="0" w:firstLine="560"/>
        <w:spacing w:before="450" w:after="450" w:line="312" w:lineRule="auto"/>
      </w:pPr>
      <w:r>
        <w:rPr>
          <w:rFonts w:ascii="宋体" w:hAnsi="宋体" w:eastAsia="宋体" w:cs="宋体"/>
          <w:color w:val="000"/>
          <w:sz w:val="28"/>
          <w:szCs w:val="28"/>
        </w:rPr>
        <w:t xml:space="preserve">（六）中学运动场建设。该工程涉及征地36亩，搬拆迁农户5户，目前已全面完成场平工程。</w:t>
      </w:r>
    </w:p>
    <w:p>
      <w:pPr>
        <w:ind w:left="0" w:right="0" w:firstLine="560"/>
        <w:spacing w:before="450" w:after="450" w:line="312" w:lineRule="auto"/>
      </w:pPr>
      <w:r>
        <w:rPr>
          <w:rFonts w:ascii="宋体" w:hAnsi="宋体" w:eastAsia="宋体" w:cs="宋体"/>
          <w:color w:val="000"/>
          <w:sz w:val="28"/>
          <w:szCs w:val="28"/>
        </w:rPr>
        <w:t xml:space="preserve">（七）东外环路整治。东外环路涉及滑坡60余米，滑坡造成危房14户50人，总砖混建筑面积4290平方米。由于每年水位升降对此段造成影响，居民反映十分强烈，于今年6月政府领导率相关部门现场办公，决定由国土、移民办拿出方案，尽快治理。</w:t>
      </w:r>
    </w:p>
    <w:p>
      <w:pPr>
        <w:ind w:left="0" w:right="0" w:firstLine="560"/>
        <w:spacing w:before="450" w:after="450" w:line="312" w:lineRule="auto"/>
      </w:pPr>
      <w:r>
        <w:rPr>
          <w:rFonts w:ascii="宋体" w:hAnsi="宋体" w:eastAsia="宋体" w:cs="宋体"/>
          <w:color w:val="000"/>
          <w:sz w:val="28"/>
          <w:szCs w:val="28"/>
        </w:rPr>
        <w:t xml:space="preserve">我镇二期开发涉及面广，资金使用量大。需要在二期开发中安置的居民达750人，各项建设的征地拆迁补偿费、过渡费、水电补助等就需要900多万元，场坪、挡墙护坡需资金750多万元，集镇管网、道路、污水处理厂、净水厂改扩建工程需地方配套资金1200万元，再加上取水工程近2024万元，仅地方配套投入就达到近5000万元，资金压力和安置任务巨大。三、十大“惠民行动”的具体落实情况</w:t>
      </w:r>
    </w:p>
    <w:p>
      <w:pPr>
        <w:ind w:left="0" w:right="0" w:firstLine="560"/>
        <w:spacing w:before="450" w:after="450" w:line="312" w:lineRule="auto"/>
      </w:pPr>
      <w:r>
        <w:rPr>
          <w:rFonts w:ascii="宋体" w:hAnsi="宋体" w:eastAsia="宋体" w:cs="宋体"/>
          <w:color w:val="000"/>
          <w:sz w:val="28"/>
          <w:szCs w:val="28"/>
        </w:rPr>
        <w:t xml:space="preserve">（一）全年转移农村劳动力1980人；新增就业岗位85个，下岗失业人员和失地农民再就业53人。“4045”等困难对象再就业42人。</w:t>
      </w:r>
    </w:p>
    <w:p>
      <w:pPr>
        <w:ind w:left="0" w:right="0" w:firstLine="560"/>
        <w:spacing w:before="450" w:after="450" w:line="312" w:lineRule="auto"/>
      </w:pPr>
      <w:r>
        <w:rPr>
          <w:rFonts w:ascii="宋体" w:hAnsi="宋体" w:eastAsia="宋体" w:cs="宋体"/>
          <w:color w:val="000"/>
          <w:sz w:val="28"/>
          <w:szCs w:val="28"/>
        </w:rPr>
        <w:t xml:space="preserve">（二）全年城镇低保人员209户463人；农村低保322户835人，五保户老人127人。全年完成9户贫困户和6户贫困残疾人的住房改造工程，完成23例贫困残疾人白内障复明手术。解决城镇、农村低保、五保老人和因灾缺粮户合计681户1950人的生活困难问题，解决资金合计100.7万元。</w:t>
      </w:r>
    </w:p>
    <w:p>
      <w:pPr>
        <w:ind w:left="0" w:right="0" w:firstLine="560"/>
        <w:spacing w:before="450" w:after="450" w:line="312" w:lineRule="auto"/>
      </w:pPr>
      <w:r>
        <w:rPr>
          <w:rFonts w:ascii="宋体" w:hAnsi="宋体" w:eastAsia="宋体" w:cs="宋体"/>
          <w:color w:val="000"/>
          <w:sz w:val="28"/>
          <w:szCs w:val="28"/>
        </w:rPr>
        <w:t xml:space="preserve">（三）全面实行“两免一补”，确保农民工子女接受义务教育阶段与当地学生同等享受有关政策，动员社会力量参与办学。今年我镇副科级以上领导捐资，资助10名贫困学生就近入学，同时开展助学行动，投入资金18000元帮助沙万东等12名贫困学生圆了大学梦。</w:t>
      </w:r>
    </w:p>
    <w:p>
      <w:pPr>
        <w:ind w:left="0" w:right="0" w:firstLine="560"/>
        <w:spacing w:before="450" w:after="450" w:line="312" w:lineRule="auto"/>
      </w:pPr>
      <w:r>
        <w:rPr>
          <w:rFonts w:ascii="宋体" w:hAnsi="宋体" w:eastAsia="宋体" w:cs="宋体"/>
          <w:color w:val="000"/>
          <w:sz w:val="28"/>
          <w:szCs w:val="28"/>
        </w:rPr>
        <w:t xml:space="preserve">（四）大力推进医疗保障。进一步巩固新型农村合作医疗制度成果，全面启动城镇基本医疗保险试点工作，完成新型农村合作医疗参保人数14720人，实现参保率92%。</w:t>
      </w:r>
    </w:p>
    <w:p>
      <w:pPr>
        <w:ind w:left="0" w:right="0" w:firstLine="560"/>
        <w:spacing w:before="450" w:after="450" w:line="312" w:lineRule="auto"/>
      </w:pPr>
      <w:r>
        <w:rPr>
          <w:rFonts w:ascii="宋体" w:hAnsi="宋体" w:eastAsia="宋体" w:cs="宋体"/>
          <w:color w:val="000"/>
          <w:sz w:val="28"/>
          <w:szCs w:val="28"/>
        </w:rPr>
        <w:t xml:space="preserve">（五）大力推进农村交通建设。今年全面启动龙树、湾恢等十个村全长28.6公里的公路建设，其中有5.3公里是道路硬化，总投资360万元，预计明年年初全面竣工，迎接市、县各部门检查验收。</w:t>
      </w:r>
    </w:p>
    <w:p>
      <w:pPr>
        <w:ind w:left="0" w:right="0" w:firstLine="560"/>
        <w:spacing w:before="450" w:after="450" w:line="312" w:lineRule="auto"/>
      </w:pPr>
      <w:r>
        <w:rPr>
          <w:rFonts w:ascii="宋体" w:hAnsi="宋体" w:eastAsia="宋体" w:cs="宋体"/>
          <w:color w:val="000"/>
          <w:sz w:val="28"/>
          <w:szCs w:val="28"/>
        </w:rPr>
        <w:t xml:space="preserve">（六）大力推进安全饮用水工程。一是投资15万元，完成高箐村12公里的安全饮水工程，解决82户335人的饮水困难问题；二是由县财政补助9万元，自筹4万元，解决后山、朵古等5个村21.3公里的安全饮水工程，解决186户620人的饮水困难问题；三是镇政府投资6万元解决三岔口村湾庄社4.7公里安全饮水工程，解决97户305人的饮水问题。</w:t>
      </w:r>
    </w:p>
    <w:p>
      <w:pPr>
        <w:ind w:left="0" w:right="0" w:firstLine="560"/>
        <w:spacing w:before="450" w:after="450" w:line="312" w:lineRule="auto"/>
      </w:pPr>
      <w:r>
        <w:rPr>
          <w:rFonts w:ascii="宋体" w:hAnsi="宋体" w:eastAsia="宋体" w:cs="宋体"/>
          <w:color w:val="000"/>
          <w:sz w:val="28"/>
          <w:szCs w:val="28"/>
        </w:rPr>
        <w:t xml:space="preserve">（七）大力推进农民工培训情况。2024年来我镇开展各种农民工技能培训6期，其中培训厨师256人，驾驶技术培训54人，家政服务培训103人，各种农业实用技术培训710人，组织农业技术人员4批210人到米易、仁和参观考察基地产业建设。</w:t>
      </w:r>
    </w:p>
    <w:p>
      <w:pPr>
        <w:ind w:left="0" w:right="0" w:firstLine="560"/>
        <w:spacing w:before="450" w:after="450" w:line="312" w:lineRule="auto"/>
      </w:pPr>
      <w:r>
        <w:rPr>
          <w:rFonts w:ascii="宋体" w:hAnsi="宋体" w:eastAsia="宋体" w:cs="宋体"/>
          <w:color w:val="000"/>
          <w:sz w:val="28"/>
          <w:szCs w:val="28"/>
        </w:rPr>
        <w:t xml:space="preserve">（八）大力推进农村安居工程。争取资金10万元，实施朵古村傈僳族36户188人住房解困工程；完成残疾人危房改造6户，完成9户安居工程危房改造。新建沼气420口，全镇农村沼气普及率达到80%以上，基本建成湾恢、狮子堡和双龙等9个能源村。实现农村电视“村村通”，生产生活用电“社社通”。</w:t>
      </w:r>
    </w:p>
    <w:p>
      <w:pPr>
        <w:ind w:left="0" w:right="0" w:firstLine="560"/>
        <w:spacing w:before="450" w:after="450" w:line="312" w:lineRule="auto"/>
      </w:pPr>
      <w:r>
        <w:rPr>
          <w:rFonts w:ascii="宋体" w:hAnsi="宋体" w:eastAsia="宋体" w:cs="宋体"/>
          <w:color w:val="000"/>
          <w:sz w:val="28"/>
          <w:szCs w:val="28"/>
        </w:rPr>
        <w:t xml:space="preserve">（九）大力推进扶贫解困行动。解决531户1425人城镇和农村绝对贫困人口的温饱问题，改善了835人农村低收入贫困人口和127人五保老人的生产生活条件。推广良种免耕面积1200亩，无偿发放肥料50吨，安装杀虫灯35台；兑现粮食直补面积11702.17亩，发放资金100755.6元，兑现粮种补贴面积6000亩，资金90000元，兑现综合直补面积11702.17亩，资金235447.6元，兑现农机补贴15台，兑现能繁母猪补贴1110头，资金55500元。多渠道筹集资金40余万元对岩郎、狮子堡等村农业基础设施水毁工程进行恢复，进一步落实我镇育肥猪、母猪、水稻和玉米保险等一系列惠民工程。</w:t>
      </w:r>
    </w:p>
    <w:p>
      <w:pPr>
        <w:ind w:left="0" w:right="0" w:firstLine="560"/>
        <w:spacing w:before="450" w:after="450" w:line="312" w:lineRule="auto"/>
      </w:pPr>
      <w:r>
        <w:rPr>
          <w:rFonts w:ascii="宋体" w:hAnsi="宋体" w:eastAsia="宋体" w:cs="宋体"/>
          <w:color w:val="000"/>
          <w:sz w:val="28"/>
          <w:szCs w:val="28"/>
        </w:rPr>
        <w:t xml:space="preserve">（十）大力推进环境治理行动。开展了集镇和渔门岛开发公司的环境美化亮化工程，整治了成宗公司、宏达公司、火山砖厂、五一砖厂的污染物排放和集镇二期开发扬尘治理。大力实施和进一步巩固天保及退耕还林成果，2024年建设公益林2500亩。</w:t>
      </w:r>
    </w:p>
    <w:p>
      <w:pPr>
        <w:ind w:left="0" w:right="0" w:firstLine="560"/>
        <w:spacing w:before="450" w:after="450" w:line="312" w:lineRule="auto"/>
      </w:pPr>
      <w:r>
        <w:rPr>
          <w:rFonts w:ascii="宋体" w:hAnsi="宋体" w:eastAsia="宋体" w:cs="宋体"/>
          <w:color w:val="000"/>
          <w:sz w:val="28"/>
          <w:szCs w:val="28"/>
        </w:rPr>
        <w:t xml:space="preserve">四、社会事业发展情况</w:t>
      </w:r>
    </w:p>
    <w:p>
      <w:pPr>
        <w:ind w:left="0" w:right="0" w:firstLine="560"/>
        <w:spacing w:before="450" w:after="450" w:line="312" w:lineRule="auto"/>
      </w:pPr>
      <w:r>
        <w:rPr>
          <w:rFonts w:ascii="宋体" w:hAnsi="宋体" w:eastAsia="宋体" w:cs="宋体"/>
          <w:color w:val="000"/>
          <w:sz w:val="28"/>
          <w:szCs w:val="28"/>
        </w:rPr>
        <w:t xml:space="preserve">教育。2024年度全镇在校学生6826人，义务教育阶段在校生5776人；其中初中在校生2430人，教学班级37个，入学率97%，完成率98.31%，毕业率96.54%，巩固率98.31%；小学在校生3346人，入学率100%，完成率99.32%，毕业率100%，巩固率99.69%。</w:t>
      </w:r>
    </w:p>
    <w:p>
      <w:pPr>
        <w:ind w:left="0" w:right="0" w:firstLine="560"/>
        <w:spacing w:before="450" w:after="450" w:line="312" w:lineRule="auto"/>
      </w:pPr>
      <w:r>
        <w:rPr>
          <w:rFonts w:ascii="宋体" w:hAnsi="宋体" w:eastAsia="宋体" w:cs="宋体"/>
          <w:color w:val="000"/>
          <w:sz w:val="28"/>
          <w:szCs w:val="28"/>
        </w:rPr>
        <w:t xml:space="preserve">卫生。全镇有中心卫生院1所,村卫生站12所,共有医务人员143人,其中：医务信息联络员3人.2024年全镇新型农村合作参合15603人,参合率92%，截止10月底，新农合住院2024人次，住院总费用1942884.98元,住院病人补偿费用728943.7元, 住院补偿比为37.5%。</w:t>
      </w:r>
    </w:p>
    <w:p>
      <w:pPr>
        <w:ind w:left="0" w:right="0" w:firstLine="560"/>
        <w:spacing w:before="450" w:after="450" w:line="312" w:lineRule="auto"/>
      </w:pPr>
      <w:r>
        <w:rPr>
          <w:rFonts w:ascii="宋体" w:hAnsi="宋体" w:eastAsia="宋体" w:cs="宋体"/>
          <w:color w:val="000"/>
          <w:sz w:val="28"/>
          <w:szCs w:val="28"/>
        </w:rPr>
        <w:t xml:space="preserve">计划生育。全年出生人口249人，其中：一孩154人，二孩82人，多13人，死亡人口86人，计生率为96%。育龄妇女普查率95%，自然增长率9‰，全年征收计划生育社会抚养费6.1万元。</w:t>
      </w:r>
    </w:p>
    <w:p>
      <w:pPr>
        <w:ind w:left="0" w:right="0" w:firstLine="560"/>
        <w:spacing w:before="450" w:after="450" w:line="312" w:lineRule="auto"/>
      </w:pPr>
      <w:r>
        <w:rPr>
          <w:rFonts w:ascii="宋体" w:hAnsi="宋体" w:eastAsia="宋体" w:cs="宋体"/>
          <w:color w:val="000"/>
          <w:sz w:val="28"/>
          <w:szCs w:val="28"/>
        </w:rPr>
        <w:t xml:space="preserve">安全工作。镇党委、政府始终把安全工作放在首位，层层签定目标责任书认真加以落实。2024年水上交通安全涉及船只420只,经查不符合航运的有4只,配合工商部门吊销了营业执照。取缔非法造船窝点4处，全年受检查船只1926船次，警人纠正的42船次，其中严重超载的24船次，强行拆除雨棚11起，通过教育感化和行政处罚、提高了船主的安全意识。道路交通、学校、厂矿企业、消防、产品质量和食品卫生、生产生活用电以及烟花爆竹等特种行业严格按安全目标责任书履行职责，把安全工作一抓到底。</w:t>
      </w:r>
    </w:p>
    <w:p>
      <w:pPr>
        <w:ind w:left="0" w:right="0" w:firstLine="560"/>
        <w:spacing w:before="450" w:after="450" w:line="312" w:lineRule="auto"/>
      </w:pPr>
      <w:r>
        <w:rPr>
          <w:rFonts w:ascii="宋体" w:hAnsi="宋体" w:eastAsia="宋体" w:cs="宋体"/>
          <w:color w:val="000"/>
          <w:sz w:val="28"/>
          <w:szCs w:val="28"/>
        </w:rPr>
        <w:t xml:space="preserve">农村文化和广播电视事业。广播电视事业是镇党委政府的宣传阵地，也是在新的历史时期必须把握的舆论导向。2024年我镇农村文化信息网共上传2204条，其中农经网信息1980条，乡村通工程信息324条，通过网络信息服务，实现产值40余万元。2024年我镇转星调整工作共计完成2641台，全镇电视普及率达92%，确保了党的“十七大”广播电视信息安全顺利播出。在群众娱乐健身方面，成立老年协会，组织老年秧歌队、腰鼓队，笮山歌庄舞蹈队开展丰富多彩的文艺活动。在文物保护方面，积极配合县级文物部门搞好渔门码头石棺古墓和西牛石棺古墓的普查和保护工作。2024年6月渔门镇被省文化厅授牌为“省级文化先进乡镇”称号。</w:t>
      </w:r>
    </w:p>
    <w:p>
      <w:pPr>
        <w:ind w:left="0" w:right="0" w:firstLine="560"/>
        <w:spacing w:before="450" w:after="450" w:line="312" w:lineRule="auto"/>
      </w:pPr>
      <w:r>
        <w:rPr>
          <w:rFonts w:ascii="宋体" w:hAnsi="宋体" w:eastAsia="宋体" w:cs="宋体"/>
          <w:color w:val="000"/>
          <w:sz w:val="28"/>
          <w:szCs w:val="28"/>
        </w:rPr>
        <w:t xml:space="preserve">村级文化建设。2024年已竣工验收投入使用的有狮子堡、三岔口、花槽门三个村级文化阵地。2024年完成高箐、朵古等12个村级文化阵地建设。今年我镇宣文中心建设因集镇二期开发推迟建设，目前施工图纸、立项已完成，规划也做了调整，待完善相关手续后，镇宣文中心与居委会合建，总面积860㎡，投资76万元。2024年还需完成龙树、柏林和核桃箐三个村级文化阵地建设，到2024年底，实现村村有活动阵地。</w:t>
      </w:r>
    </w:p>
    <w:p>
      <w:pPr>
        <w:ind w:left="0" w:right="0" w:firstLine="560"/>
        <w:spacing w:before="450" w:after="450" w:line="312" w:lineRule="auto"/>
      </w:pPr>
      <w:r>
        <w:rPr>
          <w:rFonts w:ascii="宋体" w:hAnsi="宋体" w:eastAsia="宋体" w:cs="宋体"/>
          <w:color w:val="000"/>
          <w:sz w:val="28"/>
          <w:szCs w:val="28"/>
        </w:rPr>
        <w:t xml:space="preserve">社会治安综合治理工作。深入开展“五五”普法教育，大力宣传各种实用法律、法规，让广大干部群众知法、懂法、用法，守法。2024年全镇共发生民事纠纷52起，经调解成功50起，调解成功率为98%，排查不稳定因素17起，通过耐心细致的思想教育，杜绝了上访事件发生。积极开展社会治安整体联动和“平安创建”活动，化解各种社会矛盾，配合公安机关打击各种违法犯罪活动，顺利推进依法治镇、依法治村（居）民主进程。</w:t>
      </w:r>
    </w:p>
    <w:p>
      <w:pPr>
        <w:ind w:left="0" w:right="0" w:firstLine="560"/>
        <w:spacing w:before="450" w:after="450" w:line="312" w:lineRule="auto"/>
      </w:pPr>
      <w:r>
        <w:rPr>
          <w:rFonts w:ascii="宋体" w:hAnsi="宋体" w:eastAsia="宋体" w:cs="宋体"/>
          <w:color w:val="000"/>
          <w:sz w:val="28"/>
          <w:szCs w:val="28"/>
        </w:rPr>
        <w:t xml:space="preserve">林业工作。加强森林资源管护，落实管护及护林防火目标责任。2024年我镇加强了巡山检查工作和林业法规宣传，对违反林业法规的行为及时制止，对群众来访举报及时查处，全年未发生林业刑事案件。办理民用材采伐手续17户，35.5立方米。发生森林火情4起，火灾1起，出动车辆38台次（包括巡山检查）。全镇有退耕还林面积14968.92亩，经整改、检查和验收，不合格面积为65.5亩，其中复耕的有55.3亩（2024年至2024年经济林），建渔门烟站占地10.2亩。</w:t>
      </w:r>
    </w:p>
    <w:p>
      <w:pPr>
        <w:ind w:left="0" w:right="0" w:firstLine="560"/>
        <w:spacing w:before="450" w:after="450" w:line="312" w:lineRule="auto"/>
      </w:pPr>
      <w:r>
        <w:rPr>
          <w:rFonts w:ascii="宋体" w:hAnsi="宋体" w:eastAsia="宋体" w:cs="宋体"/>
          <w:color w:val="000"/>
          <w:sz w:val="28"/>
          <w:szCs w:val="28"/>
        </w:rPr>
        <w:t xml:space="preserve">移民工作。我镇有移民总人口4828人，其中移民农转非人口475人。2024年安置滑坡塌岸16户64人，落实移民危房改造9户，移民劳务输出610人，全年兑现移民直补资金合计388.1万元。</w:t>
      </w:r>
    </w:p>
    <w:p>
      <w:pPr>
        <w:ind w:left="0" w:right="0" w:firstLine="560"/>
        <w:spacing w:before="450" w:after="450" w:line="312" w:lineRule="auto"/>
      </w:pPr>
      <w:r>
        <w:rPr>
          <w:rFonts w:ascii="宋体" w:hAnsi="宋体" w:eastAsia="宋体" w:cs="宋体"/>
          <w:color w:val="000"/>
          <w:sz w:val="28"/>
          <w:szCs w:val="28"/>
        </w:rPr>
        <w:t xml:space="preserve">此外，村（居）委会换届选举、土地管理、征兵、统计等各项工作也取得了可喜成绩。</w:t>
      </w:r>
    </w:p>
    <w:p>
      <w:pPr>
        <w:ind w:left="0" w:right="0" w:firstLine="560"/>
        <w:spacing w:before="450" w:after="450" w:line="312" w:lineRule="auto"/>
      </w:pPr>
      <w:r>
        <w:rPr>
          <w:rFonts w:ascii="宋体" w:hAnsi="宋体" w:eastAsia="宋体" w:cs="宋体"/>
          <w:color w:val="000"/>
          <w:sz w:val="28"/>
          <w:szCs w:val="28"/>
        </w:rPr>
        <w:t xml:space="preserve">五、政府自身建设情况</w:t>
      </w:r>
    </w:p>
    <w:p>
      <w:pPr>
        <w:ind w:left="0" w:right="0" w:firstLine="560"/>
        <w:spacing w:before="450" w:after="450" w:line="312" w:lineRule="auto"/>
      </w:pPr>
      <w:r>
        <w:rPr>
          <w:rFonts w:ascii="宋体" w:hAnsi="宋体" w:eastAsia="宋体" w:cs="宋体"/>
          <w:color w:val="000"/>
          <w:sz w:val="28"/>
          <w:szCs w:val="28"/>
        </w:rPr>
        <w:t xml:space="preserve">加强政府各部门效能建设，切实提高依法执政，依法办事水平，抓好政府及窗口部门管理，制定和完善各项规章制度，消除办事拖拉、推诿、扯皮等不良作风。切实转变机关工作作风，做到为群众服务，积极推行政务、村务、社务公开。加强干部队伍的思想作风建设，提高干部队伍的依法执政水平，旗帜鲜明地预防和防止腐败。</w:t>
      </w:r>
    </w:p>
    <w:p>
      <w:pPr>
        <w:ind w:left="0" w:right="0" w:firstLine="560"/>
        <w:spacing w:before="450" w:after="450" w:line="312" w:lineRule="auto"/>
      </w:pPr>
      <w:r>
        <w:rPr>
          <w:rFonts w:ascii="宋体" w:hAnsi="宋体" w:eastAsia="宋体" w:cs="宋体"/>
          <w:color w:val="000"/>
          <w:sz w:val="28"/>
          <w:szCs w:val="28"/>
        </w:rPr>
        <w:t xml:space="preserve">2024年工作打算</w:t>
      </w:r>
    </w:p>
    <w:p>
      <w:pPr>
        <w:ind w:left="0" w:right="0" w:firstLine="560"/>
        <w:spacing w:before="450" w:after="450" w:line="312" w:lineRule="auto"/>
      </w:pPr>
      <w:r>
        <w:rPr>
          <w:rFonts w:ascii="宋体" w:hAnsi="宋体" w:eastAsia="宋体" w:cs="宋体"/>
          <w:color w:val="000"/>
          <w:sz w:val="28"/>
          <w:szCs w:val="28"/>
        </w:rPr>
        <w:t xml:space="preserve">2024年是扩权强县的试点工作的关建一年，既是机遇也是挑战，既是平台更是责任。我们要站在全局和长远的高度认识这项工作的重要性，动员全镇广大党员干部群众，抓好扩权强县的重大历史机遇，在解放思想上要有新突破，在经济发展上要上新台阶，在改善民主上要有新举措，以前瞻性的思维谋划好渔门的发展。从全局的高度推动渔门的各项事业建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镇政府总的指导思想是：高举建设有中国特色社会主义的伟大旗帜，认真贯彻落实党的十七大精神和县、乡两会精神，全面落实科学发展观，抓住一切有利的发展机遇，调动一切积极因素，深入实施“工业强镇、教育兴镇、农业稳镇、民营富镇、旅游旺镇”六大战略，统筹城乡发展，大力招商引资，继续抓好集镇二期开发各项工作，进一步巩固和壮大蔬、蚕、果、畜、鱼、烟、矿等七大优势产业，提高农产品及工业企业在市场中的综合竞争能力，积极推进精神文明和政治文明建设，切实维护社会大局稳定，实现经济和各项社会事业全面协调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实现工业总产值增长20%，其中规模以上工业增长30%；农业总产值增长6%，农民人均纯收入增加450元；完成税收</w:t>
      </w:r>
    </w:p>
    <w:p>
      <w:pPr>
        <w:ind w:left="0" w:right="0" w:firstLine="560"/>
        <w:spacing w:before="450" w:after="450" w:line="312" w:lineRule="auto"/>
      </w:pPr>
      <w:r>
        <w:rPr>
          <w:rFonts w:ascii="宋体" w:hAnsi="宋体" w:eastAsia="宋体" w:cs="宋体"/>
          <w:color w:val="000"/>
          <w:sz w:val="28"/>
          <w:szCs w:val="28"/>
        </w:rPr>
        <w:t xml:space="preserve">收入6500万元，各项社会事业跃上一个新台阶。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1、抓好农业生产，提高科技含量，继续稳定粮食产量，增加农民收入。</w:t>
      </w:r>
    </w:p>
    <w:p>
      <w:pPr>
        <w:ind w:left="0" w:right="0" w:firstLine="560"/>
        <w:spacing w:before="450" w:after="450" w:line="312" w:lineRule="auto"/>
      </w:pPr>
      <w:r>
        <w:rPr>
          <w:rFonts w:ascii="宋体" w:hAnsi="宋体" w:eastAsia="宋体" w:cs="宋体"/>
          <w:color w:val="000"/>
          <w:sz w:val="28"/>
          <w:szCs w:val="28"/>
        </w:rPr>
        <w:t xml:space="preserve">2、强化工业的主导地位，进一步推进工业化进程。继续实施“工业强镇”战略，把培育发展壮大工业当作经济工作的主导地位，提高工业在经济中的比例，逐步推进全镇工业化进程。</w:t>
      </w:r>
    </w:p>
    <w:p>
      <w:pPr>
        <w:ind w:left="0" w:right="0" w:firstLine="560"/>
        <w:spacing w:before="450" w:after="450" w:line="312" w:lineRule="auto"/>
      </w:pPr>
      <w:r>
        <w:rPr>
          <w:rFonts w:ascii="宋体" w:hAnsi="宋体" w:eastAsia="宋体" w:cs="宋体"/>
          <w:color w:val="000"/>
          <w:sz w:val="28"/>
          <w:szCs w:val="28"/>
        </w:rPr>
        <w:t xml:space="preserve">3、加大招商引资力度，提高招商引资质量。要按照“引得进、留得住、有发展”的思路搞好招商引资工作，加大对现有企业的引导和服务，积极创造宽松的投资环境吸引更多的投资者到渔门来兴办企业。</w:t>
      </w:r>
    </w:p>
    <w:p>
      <w:pPr>
        <w:ind w:left="0" w:right="0" w:firstLine="560"/>
        <w:spacing w:before="450" w:after="450" w:line="312" w:lineRule="auto"/>
      </w:pPr>
      <w:r>
        <w:rPr>
          <w:rFonts w:ascii="宋体" w:hAnsi="宋体" w:eastAsia="宋体" w:cs="宋体"/>
          <w:color w:val="000"/>
          <w:sz w:val="28"/>
          <w:szCs w:val="28"/>
        </w:rPr>
        <w:t xml:space="preserve">4、加快第三产业发展，大力发展旅游、商品批发、零售和交通运输等为主的第三产业，推动服务创新，拓宽服务领域，开拓农村市场，引导农民改变消费观念，推动农村消费，加快第三产业发展。</w:t>
      </w:r>
    </w:p>
    <w:p>
      <w:pPr>
        <w:ind w:left="0" w:right="0" w:firstLine="560"/>
        <w:spacing w:before="450" w:after="450" w:line="312" w:lineRule="auto"/>
      </w:pPr>
      <w:r>
        <w:rPr>
          <w:rFonts w:ascii="宋体" w:hAnsi="宋体" w:eastAsia="宋体" w:cs="宋体"/>
          <w:color w:val="000"/>
          <w:sz w:val="28"/>
          <w:szCs w:val="28"/>
        </w:rPr>
        <w:t xml:space="preserve">5、建立完善税收征管体制，确保财税任务完成。要进一步建立完善财税管理机制，培植一批短平快项目，增加税源，强化税源监控，抓好税收监管，杜绝税源外流和打击偷、逃、漏税的违法行为。</w:t>
      </w:r>
    </w:p>
    <w:p>
      <w:pPr>
        <w:ind w:left="0" w:right="0" w:firstLine="560"/>
        <w:spacing w:before="450" w:after="450" w:line="312" w:lineRule="auto"/>
      </w:pPr>
      <w:r>
        <w:rPr>
          <w:rFonts w:ascii="宋体" w:hAnsi="宋体" w:eastAsia="宋体" w:cs="宋体"/>
          <w:color w:val="000"/>
          <w:sz w:val="28"/>
          <w:szCs w:val="28"/>
        </w:rPr>
        <w:t xml:space="preserve">6、加强精神文明建设，促进各项社会事业全面发展。一是加强公民道德建设，全面提高公民的素质；二是认真贯彻实施《人口与计划生育法》，切实抓好计划生育工作；三是加快科技和教育事业的发展，全面推进素质教育；不断提高教育教学质量；四是建立和完善公共卫生体系，不断完善新型农村合作医疗制度，顺利推进城镇医疗保险试点工作，逐步加大或提高医疗补助标准；五是加强文化市场监管，广泛开展群众性文化体育活动，顺利完成镇宣文中心建设任务；六是加强民主法制建设，提高依法治镇、依法治村（居）水平；七是抓好社会救灾救助工作，完善保障体系，关心帮助弱势群体；八是认真落实国防教育、民兵预备役及双拥工作。此外，加强统计、档案、国土等工作，促进经济社会各项事业全面协调持续发展。</w:t>
      </w:r>
    </w:p>
    <w:p>
      <w:pPr>
        <w:ind w:left="0" w:right="0" w:firstLine="560"/>
        <w:spacing w:before="450" w:after="450" w:line="312" w:lineRule="auto"/>
      </w:pPr>
      <w:r>
        <w:rPr>
          <w:rFonts w:ascii="宋体" w:hAnsi="宋体" w:eastAsia="宋体" w:cs="宋体"/>
          <w:color w:val="000"/>
          <w:sz w:val="28"/>
          <w:szCs w:val="28"/>
        </w:rPr>
        <w:t xml:space="preserve">7、加强安全生产，提高安全的自我防范意识。加强社会治安综合治理，确保社会大局稳定。进一步建立健全安全生产管理制度，严格落实安全生产责任追究制，切实加强领导，经常性开展安全生产大检查，彻底消除企业、交通、运输、学校、公共场所等方面的安全隐患，确保人民群众的生命财产安全。</w:t>
      </w:r>
    </w:p>
    <w:p>
      <w:pPr>
        <w:ind w:left="0" w:right="0" w:firstLine="560"/>
        <w:spacing w:before="450" w:after="450" w:line="312" w:lineRule="auto"/>
      </w:pPr>
      <w:r>
        <w:rPr>
          <w:rFonts w:ascii="宋体" w:hAnsi="宋体" w:eastAsia="宋体" w:cs="宋体"/>
          <w:color w:val="000"/>
          <w:sz w:val="28"/>
          <w:szCs w:val="28"/>
        </w:rPr>
        <w:t xml:space="preserve">8、建设清政、廉洁、高效、亲民的服务型政府，抓好政府干部依法行政行为，加强政府公务员队伍的自身建设，提高干部队伍的整体素质，切实帮助群众解决息息相关的各种困难问题，为群众办实事、办好事，真正做到权为民所用，情为民所系，利为民所谋。继续完善政务公开、村务公开、厂务公开制度，规范各种办事程序，增加政府工作的透明度，广泛接受群众的监督。</w:t>
      </w:r>
    </w:p>
    <w:p>
      <w:pPr>
        <w:ind w:left="0" w:right="0" w:firstLine="560"/>
        <w:spacing w:before="450" w:after="450" w:line="312" w:lineRule="auto"/>
      </w:pPr>
      <w:r>
        <w:rPr>
          <w:rFonts w:ascii="宋体" w:hAnsi="宋体" w:eastAsia="宋体" w:cs="宋体"/>
          <w:color w:val="000"/>
          <w:sz w:val="28"/>
          <w:szCs w:val="28"/>
        </w:rPr>
        <w:t xml:space="preserve">二00七年十二月十日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应急二中队</w:t>
      </w:r>
    </w:p>
    <w:p>
      <w:pPr>
        <w:ind w:left="0" w:right="0" w:firstLine="560"/>
        <w:spacing w:before="450" w:after="450" w:line="312" w:lineRule="auto"/>
      </w:pPr>
      <w:r>
        <w:rPr>
          <w:rFonts w:ascii="宋体" w:hAnsi="宋体" w:eastAsia="宋体" w:cs="宋体"/>
          <w:color w:val="000"/>
          <w:sz w:val="28"/>
          <w:szCs w:val="28"/>
        </w:rPr>
        <w:t xml:space="preserve">2024年，中队紧紧围绕大队全年工作目标和部署，在大队领导的支持关心下，坚持以文明执法、和谐执法、规范执法为出发点，坚持公平、公开、公正的执法理念，进一步提高中队的综合素质，增强队伍的使命感和责任心，认真完成大队赋予的各项任务和中队的本职工作。</w:t>
      </w:r>
    </w:p>
    <w:p>
      <w:pPr>
        <w:ind w:left="0" w:right="0" w:firstLine="560"/>
        <w:spacing w:before="450" w:after="450" w:line="312" w:lineRule="auto"/>
      </w:pPr>
      <w:r>
        <w:rPr>
          <w:rFonts w:ascii="宋体" w:hAnsi="宋体" w:eastAsia="宋体" w:cs="宋体"/>
          <w:color w:val="000"/>
          <w:sz w:val="28"/>
          <w:szCs w:val="28"/>
        </w:rPr>
        <w:t xml:space="preserve">全年来，中队共查处流动摊点300余起、占道经营300余起、工程车撒漏70余起、签发各类执法文书700余份，中队共立案查处一般程序案件10余起，简易程序案件700余起，处理市民来电举报、信访件和来中队举报共8次，对群众的投诉和举报，中队都及时安排人员赶赴现场处理，一时不能处理的耐心解释，及时给予回复，做到件件有记录、件件有回复，切实做到了每件事都有结果。现在将中队2024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执法的难度比以往更大了，市民对我们的要求也更高了，为了使大家跟上形势，加强学习是必要的。只有不断学习新的政治思想知识、法律法规知识，才能适应快速发展的城管工作。为此，中队抓住大队开展“三对”主题教育的契机，认真制订了中队的“三对”主题教育实施方案，并在第一时间内，充分发挥党员模范带头作用。在这项贯穿全年的主题教育中，全中队都认真的学习法律法规知识（学习内容包括《城乡规化法》、《江西省户外广告管理条例》、《交通管理法》等），熟悉掌握城市管理的有关法律条文和执法技巧，要求全队人员做好笔记、写好心得，并认真查找自身存在的问题，制订整改措施，让大家在学习和整改中积累、进步。在今年3月底组织的执法人员法律、业务知识考试中，我中队取得了全大队第二的好成绩。在“三对”活动中，中队通过举行案件交流会、疑难问题专题研讨会等学习方式，组织中队认真讨论案件中的问题，全面提高队员的执法水平和应对实际问题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的队员吸引到党支部周围来，中队积极发挥党支部力量，对2名队员进行了考察，有1名成功地发展成了中国共产党预备党员，为中队支部增加了新的血液。对于个别思想不稳定、工作不踏实的队员，及时予以谈心、教育，必要时给与帮助，使其放下包袱，安心工作。今年以来，中队利用每周一例会的机会组织大家一起相互交流，还有不定期的组织小队之间和中队与中队之间的篮球友谊赛，进一步增强中队的凝聚力和集体荣誉感，使大家紧紧的团结在一起，有力向一处使、有劲往一处发，为全年的工作提供了有力的保障。在11月份党的十八大召开之际，中队党支部召开了支委会和党员大会，组织中队全体人员认真学习党的十八大精神，并认真组织中队全体人员撰写学习十八的精神的心得。</w:t>
      </w:r>
    </w:p>
    <w:p>
      <w:pPr>
        <w:ind w:left="0" w:right="0" w:firstLine="560"/>
        <w:spacing w:before="450" w:after="450" w:line="312" w:lineRule="auto"/>
      </w:pPr>
      <w:r>
        <w:rPr>
          <w:rFonts w:ascii="宋体" w:hAnsi="宋体" w:eastAsia="宋体" w:cs="宋体"/>
          <w:color w:val="000"/>
          <w:sz w:val="28"/>
          <w:szCs w:val="28"/>
        </w:rPr>
        <w:t xml:space="preserve">三是加强管理。一支队伍没有战斗力，管理是关键。年初，中队以打造一支拉的出、打的响、有战斗力的队伍为目标，始终坚持以2024年大队下发的《丰城市市容环境综合监察大队执法目标考核办法》为准绳，要求全队人员按照此考核办法严于律己，强化工作责任，树立和谐、文明的执法队伍形象。全年来中队人员在着装、迟到和早退、外出执勤的形象、文明执法以及服从命令意识中都做的比较好。并且在今年五月份，配合河州街办进行的玉龙河整治、七月份的丰城市中心城区洗车行业污染专项整治、九月份，迎接“全省公路现场会”的执勤和工程车辆的撒漏整治活动、十一月份，十八大期间的巡逻；市福彩站岗和垛里熊家安置房开工的处突等事件中都有较好体现。在年初的中队会议中，中队就把此办法的考核目标作为年终评奖的依据，以充分激发队员们的工作热情和遵章守纪的自觉性。</w:t>
      </w:r>
    </w:p>
    <w:p>
      <w:pPr>
        <w:ind w:left="0" w:right="0" w:firstLine="560"/>
        <w:spacing w:before="450" w:after="450" w:line="312" w:lineRule="auto"/>
      </w:pPr>
      <w:r>
        <w:rPr>
          <w:rFonts w:ascii="宋体" w:hAnsi="宋体" w:eastAsia="宋体" w:cs="宋体"/>
          <w:color w:val="000"/>
          <w:sz w:val="28"/>
          <w:szCs w:val="28"/>
        </w:rPr>
        <w:t xml:space="preserve">二、锐意进取，开拓创新，扎实工作，圆满完成各项任务。</w:t>
      </w:r>
    </w:p>
    <w:p>
      <w:pPr>
        <w:ind w:left="0" w:right="0" w:firstLine="560"/>
        <w:spacing w:before="450" w:after="450" w:line="312" w:lineRule="auto"/>
      </w:pPr>
      <w:r>
        <w:rPr>
          <w:rFonts w:ascii="宋体" w:hAnsi="宋体" w:eastAsia="宋体" w:cs="宋体"/>
          <w:color w:val="000"/>
          <w:sz w:val="28"/>
          <w:szCs w:val="28"/>
        </w:rPr>
        <w:t xml:space="preserve">随着管理的进一步深入，从中队实际情况出发，积极探索夜市管理的新路子，并制定了一些切合实际的工作方案，并形成了一套独具特色的管理模式。</w:t>
      </w:r>
    </w:p>
    <w:p>
      <w:pPr>
        <w:ind w:left="0" w:right="0" w:firstLine="560"/>
        <w:spacing w:before="450" w:after="450" w:line="312" w:lineRule="auto"/>
      </w:pPr>
      <w:r>
        <w:rPr>
          <w:rFonts w:ascii="宋体" w:hAnsi="宋体" w:eastAsia="宋体" w:cs="宋体"/>
          <w:color w:val="000"/>
          <w:sz w:val="28"/>
          <w:szCs w:val="28"/>
        </w:rPr>
        <w:t xml:space="preserve">一是 “严堵巧疏”规范摊贩。中队针对老城区的特点和市里的规化，对那些</w:t>
      </w:r>
    </w:p>
    <w:p>
      <w:pPr>
        <w:ind w:left="0" w:right="0" w:firstLine="560"/>
        <w:spacing w:before="450" w:after="450" w:line="312" w:lineRule="auto"/>
      </w:pPr>
      <w:r>
        <w:rPr>
          <w:rFonts w:ascii="宋体" w:hAnsi="宋体" w:eastAsia="宋体" w:cs="宋体"/>
          <w:color w:val="000"/>
          <w:sz w:val="28"/>
          <w:szCs w:val="28"/>
        </w:rPr>
        <w:t xml:space="preserve">固定的设摊人员进行有关信息登记，并集中在统一的规化区内，同时，深入到这些摊贩当中，广泛了解他们的意见及建议，使我们的管理工作能做的更好，也减少了彼此之间的管理矛盾。对不在规化区内的流动摊点则进行严厉打击，尤其是几个主要路段，如：、洪客隆、老富佳广场、街心花园等地。中队针对这些摊点流动性大、机动性快等特点，采取了每天定期、不定期和专项整治的方法对这些路段进行严格管理，尤其是对陆家巷，我们今年以来进行了十几次的突击整治。</w:t>
      </w:r>
    </w:p>
    <w:p>
      <w:pPr>
        <w:ind w:left="0" w:right="0" w:firstLine="560"/>
        <w:spacing w:before="450" w:after="450" w:line="312" w:lineRule="auto"/>
      </w:pPr>
      <w:r>
        <w:rPr>
          <w:rFonts w:ascii="宋体" w:hAnsi="宋体" w:eastAsia="宋体" w:cs="宋体"/>
          <w:color w:val="000"/>
          <w:sz w:val="28"/>
          <w:szCs w:val="28"/>
        </w:rPr>
        <w:t xml:space="preserve">二是特殊路段“错时”管理。针对管理中的一些特殊地段，如火车站的赖家菜市场，每天都是下午5点半出摊在7点前收摊，而这时段在我们管理的8小时之外，也正好是下班的高峰期，每天这里都堵的水泄不通，给市民和出站的旅客带来了很大的不便。中队根据该现象及时对上下班时间进行调整，把不上晚班的小队，下班时间由原来的5点半推迟到6点，而上晚班的小队由原来的7点提前到6点半上班。通过调整，缩短了无人管理的时间，增强了管理力度，改善了市民和旅客的出行。</w:t>
      </w:r>
    </w:p>
    <w:p>
      <w:pPr>
        <w:ind w:left="0" w:right="0" w:firstLine="560"/>
        <w:spacing w:before="450" w:after="450" w:line="312" w:lineRule="auto"/>
      </w:pPr>
      <w:r>
        <w:rPr>
          <w:rFonts w:ascii="宋体" w:hAnsi="宋体" w:eastAsia="宋体" w:cs="宋体"/>
          <w:color w:val="000"/>
          <w:sz w:val="28"/>
          <w:szCs w:val="28"/>
        </w:rPr>
        <w:t xml:space="preserve">三是难点问题灵活管理。在今年9月份，为迎接“全省公路现场会”大队搞的工程车辆的撒漏整治活动，由于是全大队整体行动，而且是定岗定位，在整治活动进行了一段时间后，一些狡猾的司机已经基本摸清了我们的设岗位置，就绕道躲避执法人员。在这种情况下，中队在经过大队领导同意后，及时调整思路，由原来的定岗执法改变成灵活机动的执法方式，从而有效的对违章车辆进行围堵，提高了工作效率。在此整治活动中中队共抓获了70余辆违章车辆。</w:t>
      </w:r>
    </w:p>
    <w:p>
      <w:pPr>
        <w:ind w:left="0" w:right="0" w:firstLine="560"/>
        <w:spacing w:before="450" w:after="450" w:line="312" w:lineRule="auto"/>
      </w:pPr>
      <w:r>
        <w:rPr>
          <w:rFonts w:ascii="宋体" w:hAnsi="宋体" w:eastAsia="宋体" w:cs="宋体"/>
          <w:color w:val="000"/>
          <w:sz w:val="28"/>
          <w:szCs w:val="28"/>
        </w:rPr>
        <w:t xml:space="preserve">三、大力加强队伍建设，内强素质，外树形象，提升执法效能</w:t>
      </w:r>
    </w:p>
    <w:p>
      <w:pPr>
        <w:ind w:left="0" w:right="0" w:firstLine="560"/>
        <w:spacing w:before="450" w:after="450" w:line="312" w:lineRule="auto"/>
      </w:pPr>
      <w:r>
        <w:rPr>
          <w:rFonts w:ascii="宋体" w:hAnsi="宋体" w:eastAsia="宋体" w:cs="宋体"/>
          <w:color w:val="000"/>
          <w:sz w:val="28"/>
          <w:szCs w:val="28"/>
        </w:rPr>
        <w:t xml:space="preserve">执法工作的范围广、责任重、要求高，这就要求队伍必须纪律严明、作风过硬。中队始终以军事化队伍的标准来严格规范队员自身行为，并将严谨的组织纪律和过硬的工作作风当作队伍建设的基本。城管执法工作是维护市容市貌的主要工作，为将队伍管理好、建设好、使用好，把综合执法队员的工作积极性和创造性引导好、保护好、发挥好。一是结合大队开展的“三对”主题教育，加强中队的政治和业务学习，要求队员摆正学习态度、汲取业务知识，不辜负大队的良苦</w:t>
      </w:r>
    </w:p>
    <w:p>
      <w:pPr>
        <w:ind w:left="0" w:right="0" w:firstLine="560"/>
        <w:spacing w:before="450" w:after="450" w:line="312" w:lineRule="auto"/>
      </w:pPr>
      <w:r>
        <w:rPr>
          <w:rFonts w:ascii="宋体" w:hAnsi="宋体" w:eastAsia="宋体" w:cs="宋体"/>
          <w:color w:val="000"/>
          <w:sz w:val="28"/>
          <w:szCs w:val="28"/>
        </w:rPr>
        <w:t xml:space="preserve">用心。通过学习中队人员素质明显提高。二是以规范文明执法为核心，进一步加强执法人员的作风建设。中队一直以《丰城市市容环境综合监察大队执法目标考核办法》为轴线，进一步提高队伍的整体素质和精神风貌。加强思想教育，提高队伍的政治思想高度，积极落实大队各项工作责任制，配合大队督察考核组，加强对队员的监督考核，对于中队的弊端，做到不隐瞒，不包庇。有效促进了全队各项工作的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回顾2024年的工作，成绩是有目共睹的，但我们也清醒地看到了当前存在的一 些问题。</w:t>
      </w:r>
    </w:p>
    <w:p>
      <w:pPr>
        <w:ind w:left="0" w:right="0" w:firstLine="560"/>
        <w:spacing w:before="450" w:after="450" w:line="312" w:lineRule="auto"/>
      </w:pPr>
      <w:r>
        <w:rPr>
          <w:rFonts w:ascii="宋体" w:hAnsi="宋体" w:eastAsia="宋体" w:cs="宋体"/>
          <w:color w:val="000"/>
          <w:sz w:val="28"/>
          <w:szCs w:val="28"/>
        </w:rPr>
        <w:t xml:space="preserve">1、平时抓中队的理论学习还不够，使队员的业务理论基础不扎实，执法能力有待于进一步提高。</w:t>
      </w:r>
    </w:p>
    <w:p>
      <w:pPr>
        <w:ind w:left="0" w:right="0" w:firstLine="560"/>
        <w:spacing w:before="450" w:after="450" w:line="312" w:lineRule="auto"/>
      </w:pPr>
      <w:r>
        <w:rPr>
          <w:rFonts w:ascii="宋体" w:hAnsi="宋体" w:eastAsia="宋体" w:cs="宋体"/>
          <w:color w:val="000"/>
          <w:sz w:val="28"/>
          <w:szCs w:val="28"/>
        </w:rPr>
        <w:t xml:space="preserve">2、工作忍耐度与工作韧性还需进一步加强，工作的方式、方法还有待于改进。</w:t>
      </w:r>
    </w:p>
    <w:p>
      <w:pPr>
        <w:ind w:left="0" w:right="0" w:firstLine="560"/>
        <w:spacing w:before="450" w:after="450" w:line="312" w:lineRule="auto"/>
      </w:pPr>
      <w:r>
        <w:rPr>
          <w:rFonts w:ascii="宋体" w:hAnsi="宋体" w:eastAsia="宋体" w:cs="宋体"/>
          <w:color w:val="000"/>
          <w:sz w:val="28"/>
          <w:szCs w:val="28"/>
        </w:rPr>
        <w:t xml:space="preserve">3、工作中缺乏一抓到底的恒心，做工作不能持之以恒，工作能力参差不齐，工作成效有待提高。</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1、认真总结以往的工作经验，把一些好的做法进行归纳和提升，并运用到以后的城市管理工作中去。</w:t>
      </w:r>
    </w:p>
    <w:p>
      <w:pPr>
        <w:ind w:left="0" w:right="0" w:firstLine="560"/>
        <w:spacing w:before="450" w:after="450" w:line="312" w:lineRule="auto"/>
      </w:pPr>
      <w:r>
        <w:rPr>
          <w:rFonts w:ascii="宋体" w:hAnsi="宋体" w:eastAsia="宋体" w:cs="宋体"/>
          <w:color w:val="000"/>
          <w:sz w:val="28"/>
          <w:szCs w:val="28"/>
        </w:rPr>
        <w:t xml:space="preserve">2、以打造一支学习型、服务型、文明型队伍为目标，提升中队人员的整体素质。</w:t>
      </w:r>
    </w:p>
    <w:p>
      <w:pPr>
        <w:ind w:left="0" w:right="0" w:firstLine="560"/>
        <w:spacing w:before="450" w:after="450" w:line="312" w:lineRule="auto"/>
      </w:pPr>
      <w:r>
        <w:rPr>
          <w:rFonts w:ascii="宋体" w:hAnsi="宋体" w:eastAsia="宋体" w:cs="宋体"/>
          <w:color w:val="000"/>
          <w:sz w:val="28"/>
          <w:szCs w:val="28"/>
        </w:rPr>
        <w:t xml:space="preserve">3、注重创新执法思路，不断加强中队灵活执法的方法，努力提高依法执法能力水平。</w:t>
      </w:r>
    </w:p>
    <w:p>
      <w:pPr>
        <w:ind w:left="0" w:right="0" w:firstLine="560"/>
        <w:spacing w:before="450" w:after="450" w:line="312" w:lineRule="auto"/>
      </w:pPr>
      <w:r>
        <w:rPr>
          <w:rFonts w:ascii="宋体" w:hAnsi="宋体" w:eastAsia="宋体" w:cs="宋体"/>
          <w:color w:val="000"/>
          <w:sz w:val="28"/>
          <w:szCs w:val="28"/>
        </w:rPr>
        <w:t xml:space="preserve">4、完成上级部署的各项任务</w:t>
      </w:r>
    </w:p>
    <w:p>
      <w:pPr>
        <w:ind w:left="0" w:right="0" w:firstLine="560"/>
        <w:spacing w:before="450" w:after="450" w:line="312" w:lineRule="auto"/>
      </w:pPr>
      <w:r>
        <w:rPr>
          <w:rFonts w:ascii="宋体" w:hAnsi="宋体" w:eastAsia="宋体" w:cs="宋体"/>
          <w:color w:val="000"/>
          <w:sz w:val="28"/>
          <w:szCs w:val="28"/>
        </w:rPr>
        <w:t xml:space="preserve">2024年，我们中队将切实更新执法理念，转变工作观念，提高工作效率，努力建设一支领导放心、群众满意的城管行政执法队伍，为高标准完成上级交办的重大任务作强有力的保障，不断创新，谋求跨越式发展，以人性执法服务为先的工作理念来改变市民对我们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w:t>
      </w:r>
    </w:p>
    <w:p>
      <w:pPr>
        <w:ind w:left="0" w:right="0" w:firstLine="560"/>
        <w:spacing w:before="450" w:after="450" w:line="312" w:lineRule="auto"/>
      </w:pPr>
      <w:r>
        <w:rPr>
          <w:rFonts w:ascii="宋体" w:hAnsi="宋体" w:eastAsia="宋体" w:cs="宋体"/>
          <w:color w:val="000"/>
          <w:sz w:val="28"/>
          <w:szCs w:val="28"/>
        </w:rPr>
        <w:t xml:space="preserve">一、个人岗位职责</w:t>
      </w:r>
    </w:p>
    <w:p>
      <w:pPr>
        <w:ind w:left="0" w:right="0" w:firstLine="560"/>
        <w:spacing w:before="450" w:after="450" w:line="312" w:lineRule="auto"/>
      </w:pPr>
      <w:r>
        <w:rPr>
          <w:rFonts w:ascii="宋体" w:hAnsi="宋体" w:eastAsia="宋体" w:cs="宋体"/>
          <w:color w:val="000"/>
          <w:sz w:val="28"/>
          <w:szCs w:val="28"/>
        </w:rPr>
        <w:t xml:space="preserve">1、现场施工，把握控制施工质量、进度，确保工程安全、文明的顺利进行。</w:t>
      </w:r>
    </w:p>
    <w:p>
      <w:pPr>
        <w:ind w:left="0" w:right="0" w:firstLine="560"/>
        <w:spacing w:before="450" w:after="450" w:line="312" w:lineRule="auto"/>
      </w:pPr>
      <w:r>
        <w:rPr>
          <w:rFonts w:ascii="宋体" w:hAnsi="宋体" w:eastAsia="宋体" w:cs="宋体"/>
          <w:color w:val="000"/>
          <w:sz w:val="28"/>
          <w:szCs w:val="28"/>
        </w:rPr>
        <w:t xml:space="preserve">2、解决工程施工过程中出现的问题，并将上级指示贯彻执行。</w:t>
      </w:r>
    </w:p>
    <w:p>
      <w:pPr>
        <w:ind w:left="0" w:right="0" w:firstLine="560"/>
        <w:spacing w:before="450" w:after="450" w:line="312" w:lineRule="auto"/>
      </w:pPr>
      <w:r>
        <w:rPr>
          <w:rFonts w:ascii="宋体" w:hAnsi="宋体" w:eastAsia="宋体" w:cs="宋体"/>
          <w:color w:val="000"/>
          <w:sz w:val="28"/>
          <w:szCs w:val="28"/>
        </w:rPr>
        <w:t xml:space="preserve">3、巡视工地，及时发现问题，提出建议方案并解决解决问题。</w:t>
      </w:r>
    </w:p>
    <w:p>
      <w:pPr>
        <w:ind w:left="0" w:right="0" w:firstLine="560"/>
        <w:spacing w:before="450" w:after="450" w:line="312" w:lineRule="auto"/>
      </w:pPr>
      <w:r>
        <w:rPr>
          <w:rFonts w:ascii="宋体" w:hAnsi="宋体" w:eastAsia="宋体" w:cs="宋体"/>
          <w:color w:val="000"/>
          <w:sz w:val="28"/>
          <w:szCs w:val="28"/>
        </w:rPr>
        <w:t xml:space="preserve">4、及时、准确完成上级交办的其他工作任务。</w:t>
      </w:r>
    </w:p>
    <w:p>
      <w:pPr>
        <w:ind w:left="0" w:right="0" w:firstLine="560"/>
        <w:spacing w:before="450" w:after="450" w:line="312" w:lineRule="auto"/>
      </w:pPr>
      <w:r>
        <w:rPr>
          <w:rFonts w:ascii="宋体" w:hAnsi="宋体" w:eastAsia="宋体" w:cs="宋体"/>
          <w:color w:val="000"/>
          <w:sz w:val="28"/>
          <w:szCs w:val="28"/>
        </w:rPr>
        <w:t xml:space="preserve">二、2024年工作总结</w:t>
      </w:r>
    </w:p>
    <w:p>
      <w:pPr>
        <w:ind w:left="0" w:right="0" w:firstLine="560"/>
        <w:spacing w:before="450" w:after="450" w:line="312" w:lineRule="auto"/>
      </w:pPr>
      <w:r>
        <w:rPr>
          <w:rFonts w:ascii="宋体" w:hAnsi="宋体" w:eastAsia="宋体" w:cs="宋体"/>
          <w:color w:val="000"/>
          <w:sz w:val="28"/>
          <w:szCs w:val="28"/>
        </w:rPr>
        <w:t xml:space="preserve">1、本人自今年6月份进入山西大医院景观项目以来，项目部人员年轻人多，有活力，有人才优势。</w:t>
      </w:r>
    </w:p>
    <w:p>
      <w:pPr>
        <w:ind w:left="0" w:right="0" w:firstLine="560"/>
        <w:spacing w:before="450" w:after="450" w:line="312" w:lineRule="auto"/>
      </w:pPr>
      <w:r>
        <w:rPr>
          <w:rFonts w:ascii="宋体" w:hAnsi="宋体" w:eastAsia="宋体" w:cs="宋体"/>
          <w:color w:val="000"/>
          <w:sz w:val="28"/>
          <w:szCs w:val="28"/>
        </w:rPr>
        <w:t xml:space="preserve">2、从3月15日开始种植到12月01日，共栽植苗木670株，其中常绿乔木236株，落叶乔木325株，落叶大灌木109株。其中好多苗木在质量上是不符合图纸要求与质量标准的，如国槐、刺槐没有树冠。</w:t>
      </w:r>
    </w:p>
    <w:p>
      <w:pPr>
        <w:ind w:left="0" w:right="0" w:firstLine="560"/>
        <w:spacing w:before="450" w:after="450" w:line="312" w:lineRule="auto"/>
      </w:pPr>
      <w:r>
        <w:rPr>
          <w:rFonts w:ascii="宋体" w:hAnsi="宋体" w:eastAsia="宋体" w:cs="宋体"/>
          <w:color w:val="000"/>
          <w:sz w:val="28"/>
          <w:szCs w:val="28"/>
        </w:rPr>
        <w:t xml:space="preserve">三、2024年业绩提升策略和目标</w:t>
      </w:r>
    </w:p>
    <w:p>
      <w:pPr>
        <w:ind w:left="0" w:right="0" w:firstLine="560"/>
        <w:spacing w:before="450" w:after="450" w:line="312" w:lineRule="auto"/>
      </w:pPr>
      <w:r>
        <w:rPr>
          <w:rFonts w:ascii="宋体" w:hAnsi="宋体" w:eastAsia="宋体" w:cs="宋体"/>
          <w:color w:val="000"/>
          <w:sz w:val="28"/>
          <w:szCs w:val="28"/>
        </w:rPr>
        <w:t xml:space="preserve">在今后的工作当中，我作为绿化工作的老师傅，尽心尽职的完成各项工作任务。园林绿化是一个很博大精深的艺术，给人一个优美舒适的绿化环境，可以休闲、锻炼、游玩，丰富人们的生活。造福于忻州人民。作为一个园林工作者，要把园林绿化提高到一个更高的层次，达到最高境界。</w:t>
      </w:r>
    </w:p>
    <w:p>
      <w:pPr>
        <w:ind w:left="0" w:right="0" w:firstLine="560"/>
        <w:spacing w:before="450" w:after="450" w:line="312" w:lineRule="auto"/>
      </w:pPr>
      <w:r>
        <w:rPr>
          <w:rFonts w:ascii="宋体" w:hAnsi="宋体" w:eastAsia="宋体" w:cs="宋体"/>
          <w:color w:val="000"/>
          <w:sz w:val="28"/>
          <w:szCs w:val="28"/>
        </w:rPr>
        <w:t xml:space="preserve">活到老学到老，只有不断的学习，才不会落伍，才能更好的服务于公司。向同行同仁学习，取长补短，不断进取！</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1.严厉打击未经食品流通许可或保健食品流通许可经营保健食品的2.依法查处保健食品产品质量不合格或来源不明的经营企业</w:t>
      </w:r>
    </w:p>
    <w:p>
      <w:pPr>
        <w:ind w:left="0" w:right="0" w:firstLine="560"/>
        <w:spacing w:before="450" w:after="450" w:line="312" w:lineRule="auto"/>
      </w:pPr>
      <w:r>
        <w:rPr>
          <w:rFonts w:ascii="宋体" w:hAnsi="宋体" w:eastAsia="宋体" w:cs="宋体"/>
          <w:color w:val="000"/>
          <w:sz w:val="28"/>
          <w:szCs w:val="28"/>
        </w:rPr>
        <w:t xml:space="preserve">3.开展暗访暗查和突击检查的方式，对存在安全隐患的产品，进行摸底，对存隐患的产品，一律封存、下架、责令企业召回并监督销毁。</w:t>
      </w:r>
    </w:p>
    <w:p>
      <w:pPr>
        <w:ind w:left="0" w:right="0" w:firstLine="560"/>
        <w:spacing w:before="450" w:after="450" w:line="312" w:lineRule="auto"/>
      </w:pPr>
      <w:r>
        <w:rPr>
          <w:rFonts w:ascii="宋体" w:hAnsi="宋体" w:eastAsia="宋体" w:cs="宋体"/>
          <w:color w:val="000"/>
          <w:sz w:val="28"/>
          <w:szCs w:val="28"/>
        </w:rPr>
        <w:t xml:space="preserve">4.打击以会议、讲座等形式违法销售保健食品的经营企业。</w:t>
      </w:r>
    </w:p>
    <w:p>
      <w:pPr>
        <w:ind w:left="0" w:right="0" w:firstLine="560"/>
        <w:spacing w:before="450" w:after="450" w:line="312" w:lineRule="auto"/>
      </w:pPr>
      <w:r>
        <w:rPr>
          <w:rFonts w:ascii="宋体" w:hAnsi="宋体" w:eastAsia="宋体" w:cs="宋体"/>
          <w:color w:val="000"/>
          <w:sz w:val="28"/>
          <w:szCs w:val="28"/>
        </w:rPr>
        <w:t xml:space="preserve">二、具体工作动态：</w:t>
      </w:r>
    </w:p>
    <w:p>
      <w:pPr>
        <w:ind w:left="0" w:right="0" w:firstLine="560"/>
        <w:spacing w:before="450" w:after="450" w:line="312" w:lineRule="auto"/>
      </w:pPr>
      <w:r>
        <w:rPr>
          <w:rFonts w:ascii="宋体" w:hAnsi="宋体" w:eastAsia="宋体" w:cs="宋体"/>
          <w:color w:val="000"/>
          <w:sz w:val="28"/>
          <w:szCs w:val="28"/>
        </w:rPr>
        <w:t xml:space="preserve">1.对开鲁县辖区内保健食品经营企业186家进行走访，共出动56人次，重点检查经营企业的保健食品流通许可证（经营范围，是否换证，是否过期），检查保健食品经营企业索证索票和台账管理是否符合规定。其中发现44家经营企业对索证索票和台账管理不够完善.一家经营企业在无《化妆品、保健食品经营企业备案》证经营保健食品。</w:t>
      </w:r>
    </w:p>
    <w:p>
      <w:pPr>
        <w:ind w:left="0" w:right="0" w:firstLine="560"/>
        <w:spacing w:before="450" w:after="450" w:line="312" w:lineRule="auto"/>
      </w:pPr>
      <w:r>
        <w:rPr>
          <w:rFonts w:ascii="宋体" w:hAnsi="宋体" w:eastAsia="宋体" w:cs="宋体"/>
          <w:color w:val="000"/>
          <w:sz w:val="28"/>
          <w:szCs w:val="28"/>
        </w:rPr>
        <w:t xml:space="preserve">2.通过公布举报电话，发动群众监督以会议、讲座等形式违法销售保健食品的经营企业。</w:t>
      </w:r>
    </w:p>
    <w:p>
      <w:pPr>
        <w:ind w:left="0" w:right="0" w:firstLine="560"/>
        <w:spacing w:before="450" w:after="450" w:line="312" w:lineRule="auto"/>
      </w:pPr>
      <w:r>
        <w:rPr>
          <w:rFonts w:ascii="宋体" w:hAnsi="宋体" w:eastAsia="宋体" w:cs="宋体"/>
          <w:color w:val="000"/>
          <w:sz w:val="28"/>
          <w:szCs w:val="28"/>
        </w:rPr>
        <w:t xml:space="preserve">三、工作小结</w:t>
      </w:r>
    </w:p>
    <w:p>
      <w:pPr>
        <w:ind w:left="0" w:right="0" w:firstLine="560"/>
        <w:spacing w:before="450" w:after="450" w:line="312" w:lineRule="auto"/>
      </w:pPr>
      <w:r>
        <w:rPr>
          <w:rFonts w:ascii="宋体" w:hAnsi="宋体" w:eastAsia="宋体" w:cs="宋体"/>
          <w:color w:val="000"/>
          <w:sz w:val="28"/>
          <w:szCs w:val="28"/>
        </w:rPr>
        <w:t xml:space="preserve">在检查过程发现部分的保健食品经营企业对《索证索票和台账管理的规定》认识不够充分，台账记录不够全面。经营企业对索证往往把关不严或流于形式，日常检查中时常可以发现产品生产企业资料不齐或检验报告书过期，甚至出现通过调换检验报告书首页企图蒙混过关的情况。根据在检查过程中发现的问题，监督员及时对经营企业从</w:t>
      </w:r>
    </w:p>
    <w:p>
      <w:pPr>
        <w:ind w:left="0" w:right="0" w:firstLine="560"/>
        <w:spacing w:before="450" w:after="450" w:line="312" w:lineRule="auto"/>
      </w:pPr>
      <w:r>
        <w:rPr>
          <w:rFonts w:ascii="宋体" w:hAnsi="宋体" w:eastAsia="宋体" w:cs="宋体"/>
          <w:color w:val="000"/>
          <w:sz w:val="28"/>
          <w:szCs w:val="28"/>
        </w:rPr>
        <w:t xml:space="preserve">业人员作出讲解。</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w:t>
      </w:r>
    </w:p>
    <w:p>
      <w:pPr>
        <w:ind w:left="0" w:right="0" w:firstLine="560"/>
        <w:spacing w:before="450" w:after="450" w:line="312" w:lineRule="auto"/>
      </w:pPr>
      <w:r>
        <w:rPr>
          <w:rFonts w:ascii="宋体" w:hAnsi="宋体" w:eastAsia="宋体" w:cs="宋体"/>
          <w:color w:val="000"/>
          <w:sz w:val="28"/>
          <w:szCs w:val="28"/>
        </w:rPr>
        <w:t xml:space="preserve">李学军从多个方面深刻阐述了开展“热爱伟大祖国，建设美好家园”主题教育的重大意义，并对进一步增强主题教育的针对性、时效性提出了明确要求。他指出：在新疆开展“热爱伟大祖国、建设美好家园”主题教育是中央作出的重要决策，是推进新疆跨越式发展和长治久安的重大举措。宣讲人员要充分认识开展主题教育的重大意义，要深刻领会中央新疆工作座谈会和区、州党委扩大会的丰富内涵和精神实质，把握好宣讲主题，充分结合新疆、结合自治州的发展实际有针对性地开展主题教育，切实做到把会议精神讲透彻、讲清楚、讲明白。李学军说：“昌吉州正是处在发展的关键时期，这个时候我们开展这样的一个主题教育，它会起着凝聚人心、激励大家建设自己工作生活的家园，包括围绕着州党委提出来的科学跨越富民强州这样一个主题，三个率先的问题，怎么去学习好把握好，宣传贯彻好，引导好，把大家的精力注意力和行为能力都引导到围绕这样一个方向，目标任务去做工作贡献力量。主题教育还有一个重中之重的内容，要广泛深入地讲维护民族团结的问题，我们讲民族团结，从自己做起，从小事做起，就是把我们现在多少年坚持做的各民族之间相互团结，相互帮助进行总结宣传引导，长期深入地要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2025-04-02T17:05:06+08:00</dcterms:created>
  <dcterms:modified xsi:type="dcterms:W3CDTF">2025-04-02T17:05:06+08:00</dcterms:modified>
</cp:coreProperties>
</file>

<file path=docProps/custom.xml><?xml version="1.0" encoding="utf-8"?>
<Properties xmlns="http://schemas.openxmlformats.org/officeDocument/2006/custom-properties" xmlns:vt="http://schemas.openxmlformats.org/officeDocument/2006/docPropsVTypes"/>
</file>