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XX镇安全生产专项整治行动实施方案</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镇安全生产专项整治行动实施方案为深入贯彻习近平总书记关于安全生产的重要论述，全面落实党中央国务院和省市县党委政府关于安全生产的决策部署，全面落实上级关于切实加强安全生产工作的决定，按照镇党委、政府就安全生产工作的部署，结合我镇实际，特制...</w:t>
      </w:r>
    </w:p>
    <w:p>
      <w:pPr>
        <w:ind w:left="0" w:right="0" w:firstLine="560"/>
        <w:spacing w:before="450" w:after="450" w:line="312" w:lineRule="auto"/>
      </w:pPr>
      <w:r>
        <w:rPr>
          <w:rFonts w:ascii="宋体" w:hAnsi="宋体" w:eastAsia="宋体" w:cs="宋体"/>
          <w:color w:val="000"/>
          <w:sz w:val="28"/>
          <w:szCs w:val="28"/>
        </w:rPr>
        <w:t xml:space="preserve">XX镇安全生产专项整治行动实施方案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的重要论述，全面落实党中央国务院和省市县党委政府关于安全生产的决策部署，全面落实上级关于切实加强安全生产工作的决定，按照镇党委、政府就安全生产工作的部署，结合我镇实际，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批示精神，全面贯彻党的十九大和十九届二中、三中、四中全会精神，认真落实党中央、国务院决策部署，牢固树立“四个意识”，坚决做到“两个维护”，深刻汲取“3·21”等事故教训，认真对照国务院事故调查报告指出的八个方面突出问题和省市整治工作方案，坚持聚焦重点与全面覆盖相统一、问题导向与目标导向相统一、条块结合与各负其责相统一、过程与结果相统一，坚持标本兼治，把排查整治与建章立制贯穿全过程，把学习提高与狠抓落实贯穿全过程，把压紧压实责任与细化实化措施贯穿全过程，把动员全民参与与强化社会监督贯穿全过程，在全镇组织开展全覆盖拉网式的安全生产大检查、大排查、大整治，着力建立完善长效监管工作机制，有效压降事故总量，防范遏制一般事故，坚决杜绝较大事故，切实提升安全生产治理体系</w:t>
      </w:r>
    </w:p>
    <w:p>
      <w:pPr>
        <w:ind w:left="0" w:right="0" w:firstLine="560"/>
        <w:spacing w:before="450" w:after="450" w:line="312" w:lineRule="auto"/>
      </w:pPr>
      <w:r>
        <w:rPr>
          <w:rFonts w:ascii="宋体" w:hAnsi="宋体" w:eastAsia="宋体" w:cs="宋体"/>
          <w:color w:val="000"/>
          <w:sz w:val="28"/>
          <w:szCs w:val="28"/>
        </w:rPr>
        <w:t xml:space="preserve">和治理能力现代化水平，力促全镇安全生产形势稳定向好，为推动我镇高质量跨越发展提供坚强的安全保障。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专项整治行动坚持条块结合、联动推进，覆盖全镇所有重点行业领域和园区。</w:t>
      </w:r>
    </w:p>
    <w:p>
      <w:pPr>
        <w:ind w:left="0" w:right="0" w:firstLine="560"/>
        <w:spacing w:before="450" w:after="450" w:line="312" w:lineRule="auto"/>
      </w:pPr>
      <w:r>
        <w:rPr>
          <w:rFonts w:ascii="宋体" w:hAnsi="宋体" w:eastAsia="宋体" w:cs="宋体"/>
          <w:color w:val="000"/>
          <w:sz w:val="28"/>
          <w:szCs w:val="28"/>
        </w:rPr>
        <w:t xml:space="preserve">（一）整治行业领域。</w:t>
      </w:r>
    </w:p>
    <w:p>
      <w:pPr>
        <w:ind w:left="0" w:right="0" w:firstLine="560"/>
        <w:spacing w:before="450" w:after="450" w:line="312" w:lineRule="auto"/>
      </w:pPr>
      <w:r>
        <w:rPr>
          <w:rFonts w:ascii="宋体" w:hAnsi="宋体" w:eastAsia="宋体" w:cs="宋体"/>
          <w:color w:val="000"/>
          <w:sz w:val="28"/>
          <w:szCs w:val="28"/>
        </w:rPr>
        <w:t xml:space="preserve">根据近年来全镇安全生产工作现状和今年以来安全生产大排查大整治发现的突出问题，此次专项整治行动具体在化工、危险化学品、冶金等工贸、危废固废、交通运输危险化学品、道路交通、水上交通运输、建筑施工、加油站和商业场所、城市地下管网、城镇燃气、火灾防控、特种设备、民爆物品、船舶修造、寄递物流、文化旅游和体育、宗教活动场所、社会服务机构、校园和校车、油气输送管道、渔业、水面安全、农业机械、电力、粮食仓储、群租房、再生资源回收29个重点行业领域，深入开展安全生产专项整治。</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要突出党委政府领导责任、部门监管责任、企业主体责任“三个责任”的落地落实，聚焦国务院事故调查报告指出的安全发展理念不牢、地方党政领导干部安全生产责任制落实不到位、防范化解重大风险不深入不具体、有关部门落实安全生产职责不到位、企业主体责任不落实、对非法违法行为打击不力、化工园区发展无序、安全监管水平不适应化工行业快速发展需要等八个方面突出</w:t>
      </w:r>
    </w:p>
    <w:p>
      <w:pPr>
        <w:ind w:left="0" w:right="0" w:firstLine="560"/>
        <w:spacing w:before="450" w:after="450" w:line="312" w:lineRule="auto"/>
      </w:pPr>
      <w:r>
        <w:rPr>
          <w:rFonts w:ascii="宋体" w:hAnsi="宋体" w:eastAsia="宋体" w:cs="宋体"/>
          <w:color w:val="000"/>
          <w:sz w:val="28"/>
          <w:szCs w:val="28"/>
        </w:rPr>
        <w:t xml:space="preserve">问题，坚持问题导向，力戒形式主义官僚主义，确保取得成效。</w:t>
      </w:r>
    </w:p>
    <w:p>
      <w:pPr>
        <w:ind w:left="0" w:right="0" w:firstLine="560"/>
        <w:spacing w:before="450" w:after="450" w:line="312" w:lineRule="auto"/>
      </w:pPr>
      <w:r>
        <w:rPr>
          <w:rFonts w:ascii="宋体" w:hAnsi="宋体" w:eastAsia="宋体" w:cs="宋体"/>
          <w:color w:val="000"/>
          <w:sz w:val="28"/>
          <w:szCs w:val="28"/>
        </w:rPr>
        <w:t xml:space="preserve">1.党委政府领导责任。重点整治：深入学习贯彻习近平总书记关于安全生产重要论述、重要指示批示精神，贯彻落实党中央、国务院和省、市、县党委政府关于安全生产工作决策部署方面存在的问题；党委、政府树牢新发展理念特别是安全发展理念，牢固树立发展决不能以牺牲安全为代价的红线意识，在总揽本地区经济社会发展全局中坚持底线思维、强化安全生产工作方面存在的问题；按照“党政同责、一岗双责、齐抓共管、失职追责”要求，推动落实地方党政领导干部安全生产责任制，制定党委、政府主要负责人和班子成员安全生产职责任务清单并推动落实方面存在的问题；持续推进安全生产领域改革发展重点任务，健全完善安全生产体制机制，明确各部门和单位安全生产职责任务，消除监管盲区漏点等方面存在的问题；定期召开专题会议分析研判安全生产形势、部署安全生产工作、研究防范化解重大安全风险、解决安全生产领域重大问题、推动重大事故隐患整改落实等方面存在的问题；落实省、市、县安委会2024年度重点工作方面存在的问题，特别是推动落实全镇企业安全环保整治提升工作方面存在的问题。</w:t>
      </w:r>
    </w:p>
    <w:p>
      <w:pPr>
        <w:ind w:left="0" w:right="0" w:firstLine="560"/>
        <w:spacing w:before="450" w:after="450" w:line="312" w:lineRule="auto"/>
      </w:pPr>
      <w:r>
        <w:rPr>
          <w:rFonts w:ascii="宋体" w:hAnsi="宋体" w:eastAsia="宋体" w:cs="宋体"/>
          <w:color w:val="000"/>
          <w:sz w:val="28"/>
          <w:szCs w:val="28"/>
        </w:rPr>
        <w:t xml:space="preserve">2.部门监管责任。重点整治：按照“管行业必须管安全、管业务必须管安全、管生产经营必须管安全”和“谁主管谁</w:t>
      </w:r>
    </w:p>
    <w:p>
      <w:pPr>
        <w:ind w:left="0" w:right="0" w:firstLine="560"/>
        <w:spacing w:before="450" w:after="450" w:line="312" w:lineRule="auto"/>
      </w:pPr>
      <w:r>
        <w:rPr>
          <w:rFonts w:ascii="宋体" w:hAnsi="宋体" w:eastAsia="宋体" w:cs="宋体"/>
          <w:color w:val="000"/>
          <w:sz w:val="28"/>
          <w:szCs w:val="28"/>
        </w:rPr>
        <w:t xml:space="preserve">负责”原则，履行行业领域安全监管职责情况，特别是机构改革后，落实安全生产职责不到位、造成监管脱节等方面存在的问题；各部门和单位制定部门主要负责人和班子成员安全生产职责任务清单，并推动落细落实等方面存在的问题；分析研判安全生产形势，部署行业领域安全生产工作，强化监管执法，严厉打击各类违法行为等方面存在的问题；落实安全生产问题隐患清单管理、动态更新、闭环整改等方面存在的问题；开展重点行业领域安全生产大排查大整治和明查暗访等专项工作方面存在的问题。</w:t>
      </w:r>
    </w:p>
    <w:p>
      <w:pPr>
        <w:ind w:left="0" w:right="0" w:firstLine="560"/>
        <w:spacing w:before="450" w:after="450" w:line="312" w:lineRule="auto"/>
      </w:pPr>
      <w:r>
        <w:rPr>
          <w:rFonts w:ascii="宋体" w:hAnsi="宋体" w:eastAsia="宋体" w:cs="宋体"/>
          <w:color w:val="000"/>
          <w:sz w:val="28"/>
          <w:szCs w:val="28"/>
        </w:rPr>
        <w:t xml:space="preserve">3.企业主体责任。重点整治：企业在安全责任、管理、投入、培训、应急救援和安全生产能力评估“六到位”等方面存在的问题；建立企业全员岗位安全生产责任制，完善全过程安全生产管理制度，特别是落实企业法定代表人和实际控制人同为安全生产第一责任人、对本单位安全生产工作负全面责任等方面存在的问题；企业依照安全生产法律法规履行安全生产主体责任，严格落实安全管理措施，有效管控安全生产风险，消除问题隐患等方面存在的问题；中介机构执行《安全评价检测检验机构管理办法》，严格按程序规定进行安全评价、检测检验、评审等方面存在的问题。</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此次安全生产专项整治行动，从2024年12月初开始，2024年12月底结束。专项整治共分为三个阶段开展：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（一）学习动员阶段（2024年12月初至12月底）。</w:t>
      </w:r>
    </w:p>
    <w:p>
      <w:pPr>
        <w:ind w:left="0" w:right="0" w:firstLine="560"/>
        <w:spacing w:before="450" w:after="450" w:line="312" w:lineRule="auto"/>
      </w:pPr>
      <w:r>
        <w:rPr>
          <w:rFonts w:ascii="宋体" w:hAnsi="宋体" w:eastAsia="宋体" w:cs="宋体"/>
          <w:color w:val="000"/>
          <w:sz w:val="28"/>
          <w:szCs w:val="28"/>
        </w:rPr>
        <w:t xml:space="preserve">召开专题会议，对深入开展安全生产专项整治行动作出动员部署；镇党委政府、镇各有关部门和单位集中安排时间，深入学习习近平总书记关于安全生产重要论述和指示批示精神，深入学习国务院常务会议精神和国务院事故调查报告指出的突出问题、整改意见，深入学习娄勤俭书记、XX省长在“3·21”特别重大爆炸事故警示教育大会上部署要求，统一思想认识、提高政治站位，切实增强开展专项整治行动的政治自觉和行动自觉；深入分析本镇街、本部门和单位安全生产方面存在的短板弱项，制定具体实施方案；广泛宣传发动，对开展专项整治行动进行全面部署安排。镇有关部门、单位在12月底前完成。所有生产经营单位要制定自查自纠工作方案，报直接监管部门和单位审定。同时，通过开辟宣传专栏、召开警示教育大会等多种形式，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（二）排查整治阶段（2024年1月至9月底）。</w:t>
      </w:r>
    </w:p>
    <w:p>
      <w:pPr>
        <w:ind w:left="0" w:right="0" w:firstLine="560"/>
        <w:spacing w:before="450" w:after="450" w:line="312" w:lineRule="auto"/>
      </w:pPr>
      <w:r>
        <w:rPr>
          <w:rFonts w:ascii="宋体" w:hAnsi="宋体" w:eastAsia="宋体" w:cs="宋体"/>
          <w:color w:val="000"/>
          <w:sz w:val="28"/>
          <w:szCs w:val="28"/>
        </w:rPr>
        <w:t xml:space="preserve">在全镇组织开展全覆盖拉网式的安全生产大检查、大排查、大整治，坚持边排查边整治，边治理边完善，确保单位见底、隐患亮底、措施到底、整治彻底。重点把握三个时间节点：一是2024年12月底前，全面起底省安全生产巡查、大排查大整治和明查暗访等集中发现和移交问题隐患的整改落实情况，没有完成整改的，一律书面报告限期整改计划，基本完成今年以</w:t>
      </w:r>
    </w:p>
    <w:p>
      <w:pPr>
        <w:ind w:left="0" w:right="0" w:firstLine="560"/>
        <w:spacing w:before="450" w:after="450" w:line="312" w:lineRule="auto"/>
      </w:pPr>
      <w:r>
        <w:rPr>
          <w:rFonts w:ascii="宋体" w:hAnsi="宋体" w:eastAsia="宋体" w:cs="宋体"/>
          <w:color w:val="000"/>
          <w:sz w:val="28"/>
          <w:szCs w:val="28"/>
        </w:rPr>
        <w:t xml:space="preserve">来全镇大排查大整治发现隐患问题的整改。二是2024年1月至3月底，结合岁末年初安全生产特点，聚焦重点部位、重点环节开展集中整治，确保元旦、春节和全国及省、市、县“两会”期间安全生产形势平稳。三是2024年4月至9月底，完成对本镇、本行业领域安全生产专项整治行动全覆盖，对排查出的问题隐患持续开展整治。在排查整治的同时，坚持问题导向，着眼长效机制，逐项梳理出在政策层面、制度方面需要研究的事项，明确牵头部门、责任人和措施建议，成熟一个、研究一个，及时作出制度性安排，不断夯实安全生产责任。</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（三）督查落实“回头看”阶段（2024年10月至12月底）。</w:t>
      </w:r>
    </w:p>
    <w:p>
      <w:pPr>
        <w:ind w:left="0" w:right="0" w:firstLine="560"/>
        <w:spacing w:before="450" w:after="450" w:line="312" w:lineRule="auto"/>
      </w:pPr>
      <w:r>
        <w:rPr>
          <w:rFonts w:ascii="宋体" w:hAnsi="宋体" w:eastAsia="宋体" w:cs="宋体"/>
          <w:color w:val="000"/>
          <w:sz w:val="28"/>
          <w:szCs w:val="28"/>
        </w:rPr>
        <w:t xml:space="preserve">镇党委政府、各部门和单位采取突击检查、明查暗访、随机抽查、回头检查等多种方式，加强对重点地区、重点行业、重点企业的督查检查，特别是对突出问题和重大隐患的整改实施跟踪督办、闭环管理，推动问题隐患整改落实。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2024年12月底，召开专项整治行动总结会议。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主要负责同志为全镇安全生产整治工作第一责任人，其他班子成员负责分管领域的安全生产整治工作。在镇党委、政府领导下，成立镇安全生产专项整治行动领导小组，镇政府主要负责同志任组长，各分管领导任副组长，各重点行业领域专项整治牵头单位主要</w:t>
      </w:r>
    </w:p>
    <w:p>
      <w:pPr>
        <w:ind w:left="0" w:right="0" w:firstLine="560"/>
        <w:spacing w:before="450" w:after="450" w:line="312" w:lineRule="auto"/>
      </w:pPr>
      <w:r>
        <w:rPr>
          <w:rFonts w:ascii="宋体" w:hAnsi="宋体" w:eastAsia="宋体" w:cs="宋体"/>
          <w:color w:val="000"/>
          <w:sz w:val="28"/>
          <w:szCs w:val="28"/>
        </w:rPr>
        <w:t xml:space="preserve">负责同志任成员。成立组织领导机构，全面加强对安全生产专项整治行动的组织领导和协调推进。针对专项整治行动时间跨度长、涉及行业领域广、整治标准要求高的实际，党政主要负责同志要亲自谋划、亲自部署，分管负责同志要具体推动、狠抓落实，集中骨干力量组织开展好本镇、本行业领域安全生产专项整治，务求取得扎实的工作成效。</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充分认识安全生产工作的艰巨性、突发性、长期性，进一步强化问题意识、风险意识、忧患意识，坚持边整边改、整改结合，标本兼治、重在治本，对整治中发现的问题隐患，第一时间责令限期整改，能尽快整改的立即整改；一时无法彻底整改的，明确专人盯防，严格落实防控措施，跟踪督促在限定时间内整改到位，确保万无一失。在此基础上，突出专业性、针对性、精准性，研究治本措施，建立健全工作长效机制，巩固整治成果。发现不符合国家、行业和地方标准、存在重大风险隐患、有违法违规生产经营行为的企业，按照相关法律法规从严从快处理，防止风险累积、酿成事故。</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和“三管三必须”要求，建立健全专项整治工作责任制。各重点行业领域专项整治工作由镇党委政府各分管领导负总责；镇行业主管单位主要负责同志为第一责任人，具体负责抓落实。严格落实属地管理责任，镇党政主要负责同志全面负责专项整治工作，班子其他成员按照职责分工抓好分管行业领域的专项整治工作，每项任务要分解到具体部门、落实到具体人员。要采取有效措施，严格落实企业法人、实际控制人主体责任。整治行动期间，凡因责任和措施落实不到位导致发生事故的，将从重严肃惩处。</w:t>
      </w:r>
    </w:p>
    <w:p>
      <w:pPr>
        <w:ind w:left="0" w:right="0" w:firstLine="560"/>
        <w:spacing w:before="450" w:after="450" w:line="312" w:lineRule="auto"/>
      </w:pPr>
      <w:r>
        <w:rPr>
          <w:rFonts w:ascii="宋体" w:hAnsi="宋体" w:eastAsia="宋体" w:cs="宋体"/>
          <w:color w:val="000"/>
          <w:sz w:val="28"/>
          <w:szCs w:val="28"/>
        </w:rPr>
        <w:t xml:space="preserve">（四）强化协调联动。</w:t>
      </w:r>
    </w:p>
    <w:p>
      <w:pPr>
        <w:ind w:left="0" w:right="0" w:firstLine="560"/>
        <w:spacing w:before="450" w:after="450" w:line="312" w:lineRule="auto"/>
      </w:pPr>
      <w:r>
        <w:rPr>
          <w:rFonts w:ascii="宋体" w:hAnsi="宋体" w:eastAsia="宋体" w:cs="宋体"/>
          <w:color w:val="000"/>
          <w:sz w:val="28"/>
          <w:szCs w:val="28"/>
        </w:rPr>
        <w:t xml:space="preserve">成立镇安全生产专项整治行动领导小组办公室，设在镇安委办（以下简称“镇专治办”），统筹协调全镇安全生产专项整治行动，镇安委办负责人兼任镇专治办主任，各重点行业领域专项整治行动的牵头部门单位分管负责同志任副主任。县专治办要通过强化协调联动，形成工作合力，建立信息报送和定期会商制度，编发工作简报、每月召开协调调度会，推动专项整治行动深入开展、取得实效。</w:t>
      </w:r>
    </w:p>
    <w:p>
      <w:pPr>
        <w:ind w:left="0" w:right="0" w:firstLine="560"/>
        <w:spacing w:before="450" w:after="450" w:line="312" w:lineRule="auto"/>
      </w:pPr>
      <w:r>
        <w:rPr>
          <w:rFonts w:ascii="宋体" w:hAnsi="宋体" w:eastAsia="宋体" w:cs="宋体"/>
          <w:color w:val="000"/>
          <w:sz w:val="28"/>
          <w:szCs w:val="28"/>
        </w:rPr>
        <w:t xml:space="preserve">（五）强化专业力量。</w:t>
      </w:r>
    </w:p>
    <w:p>
      <w:pPr>
        <w:ind w:left="0" w:right="0" w:firstLine="560"/>
        <w:spacing w:before="450" w:after="450" w:line="312" w:lineRule="auto"/>
      </w:pPr>
      <w:r>
        <w:rPr>
          <w:rFonts w:ascii="宋体" w:hAnsi="宋体" w:eastAsia="宋体" w:cs="宋体"/>
          <w:color w:val="000"/>
          <w:sz w:val="28"/>
          <w:szCs w:val="28"/>
        </w:rPr>
        <w:t xml:space="preserve">在整治过程中，要充分利用第三方专业力量，以弥补监管人员专业性不强的缺陷，通过政府购买服务，经费由财政保障，邀请行业专家参与整改难度大、危险性高、容易造成群死群伤事故的重大事故隐患排查、整治、销号全过程。要把重大隐患当成事故来对待，及时消除各类事故隐患，坚决杜绝形式主义、官僚主义，切忌轰轰烈烈走过场。</w:t>
      </w:r>
    </w:p>
    <w:p>
      <w:pPr>
        <w:ind w:left="0" w:right="0" w:firstLine="560"/>
        <w:spacing w:before="450" w:after="450" w:line="312" w:lineRule="auto"/>
      </w:pPr>
      <w:r>
        <w:rPr>
          <w:rFonts w:ascii="宋体" w:hAnsi="宋体" w:eastAsia="宋体" w:cs="宋体"/>
          <w:color w:val="000"/>
          <w:sz w:val="28"/>
          <w:szCs w:val="28"/>
        </w:rPr>
        <w:t xml:space="preserve">（六）强化舆论宣传。</w:t>
      </w:r>
    </w:p>
    <w:p>
      <w:pPr>
        <w:ind w:left="0" w:right="0" w:firstLine="560"/>
        <w:spacing w:before="450" w:after="450" w:line="312" w:lineRule="auto"/>
      </w:pPr>
      <w:r>
        <w:rPr>
          <w:rFonts w:ascii="宋体" w:hAnsi="宋体" w:eastAsia="宋体" w:cs="宋体"/>
          <w:color w:val="000"/>
          <w:sz w:val="28"/>
          <w:szCs w:val="28"/>
        </w:rPr>
        <w:t xml:space="preserve">镇直各部门要充分发挥媒体作用，采取多种形式，对开展安全生产专项整治行动进行广泛宣传，形成全社会深入开展专项整治行动的浓厚氛围。加强社会监督和舆论监督，健全举报奖励机制，引导企业职工和社会群众积极参与专项行动，举报各类事故隐患和违法违规行为，形成全社会齐抓安全生产的高压态势。加大电视、报纸、网络等媒体的曝光力度，对专项整治中发现的突出问题，设立“除隐患、保安全”专栏持续曝光，倒逼安全生产责任落地落实，推动全镇安全生产形势稳定向好。</w:t>
      </w:r>
    </w:p>
    <w:p>
      <w:pPr>
        <w:ind w:left="0" w:right="0" w:firstLine="560"/>
        <w:spacing w:before="450" w:after="450" w:line="312" w:lineRule="auto"/>
      </w:pPr>
      <w:r>
        <w:rPr>
          <w:rFonts w:ascii="宋体" w:hAnsi="宋体" w:eastAsia="宋体" w:cs="宋体"/>
          <w:color w:val="000"/>
          <w:sz w:val="28"/>
          <w:szCs w:val="28"/>
        </w:rPr>
        <w:t xml:space="preserve">附件1：XX镇安全生产专项整治行动领导小组名单</w:t>
      </w:r>
    </w:p>
    <w:p>
      <w:pPr>
        <w:ind w:left="0" w:right="0" w:firstLine="560"/>
        <w:spacing w:before="450" w:after="450" w:line="312" w:lineRule="auto"/>
      </w:pPr>
      <w:r>
        <w:rPr>
          <w:rFonts w:ascii="宋体" w:hAnsi="宋体" w:eastAsia="宋体" w:cs="宋体"/>
          <w:color w:val="000"/>
          <w:sz w:val="28"/>
          <w:szCs w:val="28"/>
        </w:rPr>
        <w:t xml:space="preserve">附件2：XX镇安全生产重点行业领域专项整治任务分工表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XX镇安全生产专项整治行动</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党委副书记、政法委员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党委委员、组织委员、工会主席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党委委员、宣传统战委员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XX派出所教导员、副所长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市场监管XX分局局长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XX居委会党总支书记（副科级）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XX派出所副所长（主持工作）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财政和资产管理局副局长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兽医站站长、梁巷村党总支书记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农经站站长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社保站站长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国土分局局长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供电所所长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文广站站长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农路办主任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城管分局局长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敬老院副院长（主持工作）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XX中心幼儿园园长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XX中心幼儿园园长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安全办办事员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镇园区帮办、安全员</w:t>
      </w:r>
    </w:p>
    <w:p>
      <w:pPr>
        <w:ind w:left="0" w:right="0" w:firstLine="560"/>
        <w:spacing w:before="450" w:after="450" w:line="312" w:lineRule="auto"/>
      </w:pPr>
      <w:r>
        <w:rPr>
          <w:rFonts w:ascii="宋体" w:hAnsi="宋体" w:eastAsia="宋体" w:cs="宋体"/>
          <w:color w:val="000"/>
          <w:sz w:val="28"/>
          <w:szCs w:val="28"/>
        </w:rPr>
        <w:t xml:space="preserve">镇安全生产专项整治行动领导小组下设办公室。XX同志兼任办公室主任，各重点行业领域专项整治行动牵头部门分管负责同志任副主任，统筹协调全镇安全生产专项整治行动。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XX镇安全生产重点行业领域专项整治任务分工表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重点行业领域</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渔业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农业机械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水面安全（河、湖、塘、库、坝）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水利站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文化旅游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文广站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校园校车和体育行业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各学校负责人</w:t>
      </w:r>
    </w:p>
    <w:p>
      <w:pPr>
        <w:ind w:left="0" w:right="0" w:firstLine="560"/>
        <w:spacing w:before="450" w:after="450" w:line="312" w:lineRule="auto"/>
      </w:pPr>
      <w:r>
        <w:rPr>
          <w:rFonts w:ascii="宋体" w:hAnsi="宋体" w:eastAsia="宋体" w:cs="宋体"/>
          <w:color w:val="000"/>
          <w:sz w:val="28"/>
          <w:szCs w:val="28"/>
        </w:rPr>
        <w:t xml:space="preserve">冶金等工贸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危险化学品（含烟花爆竹）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火灾防控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油气输送管道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粮食仓储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粮管所</w:t>
      </w:r>
    </w:p>
    <w:p>
      <w:pPr>
        <w:ind w:left="0" w:right="0" w:firstLine="560"/>
        <w:spacing w:before="450" w:after="450" w:line="312" w:lineRule="auto"/>
      </w:pPr>
      <w:r>
        <w:rPr>
          <w:rFonts w:ascii="宋体" w:hAnsi="宋体" w:eastAsia="宋体" w:cs="宋体"/>
          <w:color w:val="000"/>
          <w:sz w:val="28"/>
          <w:szCs w:val="28"/>
        </w:rPr>
        <w:t xml:space="preserve">吕瑞彬</w:t>
      </w:r>
    </w:p>
    <w:p>
      <w:pPr>
        <w:ind w:left="0" w:right="0" w:firstLine="560"/>
        <w:spacing w:before="450" w:after="450" w:line="312" w:lineRule="auto"/>
      </w:pPr>
      <w:r>
        <w:rPr>
          <w:rFonts w:ascii="宋体" w:hAnsi="宋体" w:eastAsia="宋体" w:cs="宋体"/>
          <w:color w:val="000"/>
          <w:sz w:val="28"/>
          <w:szCs w:val="28"/>
        </w:rPr>
        <w:t xml:space="preserve">交通运输危险化学品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水上交通运输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宗教活动场所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宣传办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森林防火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建筑施工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城镇燃气（含加气站）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城市地下管网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养老等社会服务机构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社保站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危废固废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特种设备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市场监管XX分局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加油站和商业场所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再生资源回收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化工行业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民爆物品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船舶修造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寄递物流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邮政局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群租房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2025-01-19T08:00:46+08:00</dcterms:created>
  <dcterms:modified xsi:type="dcterms:W3CDTF">2025-01-19T08:00:46+08:00</dcterms:modified>
</cp:coreProperties>
</file>

<file path=docProps/custom.xml><?xml version="1.0" encoding="utf-8"?>
<Properties xmlns="http://schemas.openxmlformats.org/officeDocument/2006/custom-properties" xmlns:vt="http://schemas.openxmlformats.org/officeDocument/2006/docPropsVTypes"/>
</file>