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短信广告服务合同范本</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短信广告服务合同范本合同编号：委托方：(以下简称甲方)发布方：(以下简称乙方)根据《中华人民共和国合同法》、《中华人民共和国广告法》等有关法律、法规、规章的规定，甲乙双方在平等、自愿、协商一致的基础上，就甲方委托乙方发布短信广告事宜签订本合...</w:t>
      </w:r>
    </w:p>
    <w:p>
      <w:pPr>
        <w:ind w:left="0" w:right="0" w:firstLine="560"/>
        <w:spacing w:before="450" w:after="450" w:line="312" w:lineRule="auto"/>
      </w:pPr>
      <w:r>
        <w:rPr>
          <w:rFonts w:ascii="宋体" w:hAnsi="宋体" w:eastAsia="宋体" w:cs="宋体"/>
          <w:color w:val="000"/>
          <w:sz w:val="28"/>
          <w:szCs w:val="28"/>
        </w:rPr>
        <w:t xml:space="preserve">短信广告服务合同范本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发布方：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根据《中华人民共和国合同法》、《中华人民共和国广告法》等有关法律、法规、规章的规定，甲乙双方在平等、自愿、协商一致的基础上，就甲方委托乙方发布短信广告事宜签订本合同，以资共同遵守。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委托服务内容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乙方接受甲方的委托，按照甲方要求和约定标准提供短信广告服务，由甲方支付相应价款。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广告发布概况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发布期日：</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发布数量：文字短信：</w:t>
      </w:r>
    </w:p>
    <w:p>
      <w:pPr>
        <w:ind w:left="0" w:right="0" w:firstLine="560"/>
        <w:spacing w:before="450" w:after="450" w:line="312" w:lineRule="auto"/>
      </w:pPr>
      <w:r>
        <w:rPr>
          <w:rFonts w:ascii="宋体" w:hAnsi="宋体" w:eastAsia="宋体" w:cs="宋体"/>
          <w:color w:val="000"/>
          <w:sz w:val="28"/>
          <w:szCs w:val="28"/>
        </w:rPr>
        <w:t xml:space="preserve">;彩信：。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发布单价：文字短信：</w:t>
      </w:r>
    </w:p>
    <w:p>
      <w:pPr>
        <w:ind w:left="0" w:right="0" w:firstLine="560"/>
        <w:spacing w:before="450" w:after="450" w:line="312" w:lineRule="auto"/>
      </w:pPr>
      <w:r>
        <w:rPr>
          <w:rFonts w:ascii="宋体" w:hAnsi="宋体" w:eastAsia="宋体" w:cs="宋体"/>
          <w:color w:val="000"/>
          <w:sz w:val="28"/>
          <w:szCs w:val="28"/>
        </w:rPr>
        <w:t xml:space="preserve">;彩信：。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合同价款及支付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本合同价款</w:t>
      </w:r>
    </w:p>
    <w:p>
      <w:pPr>
        <w:ind w:left="0" w:right="0" w:firstLine="560"/>
        <w:spacing w:before="450" w:after="450" w:line="312" w:lineRule="auto"/>
      </w:pPr>
      <w:r>
        <w:rPr>
          <w:rFonts w:ascii="宋体" w:hAnsi="宋体" w:eastAsia="宋体" w:cs="宋体"/>
          <w:color w:val="000"/>
          <w:sz w:val="28"/>
          <w:szCs w:val="28"/>
        </w:rPr>
        <w:t xml:space="preserve">固定</w:t>
      </w:r>
    </w:p>
    <w:p>
      <w:pPr>
        <w:ind w:left="0" w:right="0" w:firstLine="560"/>
        <w:spacing w:before="450" w:after="450" w:line="312" w:lineRule="auto"/>
      </w:pPr>
      <w:r>
        <w:rPr>
          <w:rFonts w:ascii="宋体" w:hAnsi="宋体" w:eastAsia="宋体" w:cs="宋体"/>
          <w:color w:val="000"/>
          <w:sz w:val="28"/>
          <w:szCs w:val="28"/>
        </w:rPr>
        <w:t xml:space="preserve">(固定/暂定)</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陆仟</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元)。合同价款包括但不限于乙方为履行本合同产生的各类成本、政府报批费用、利润、税金等，并不因市场价格波动等风险因素调整。</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本合同付款方式采以以下第A</w:t>
      </w:r>
    </w:p>
    <w:p>
      <w:pPr>
        <w:ind w:left="0" w:right="0" w:firstLine="560"/>
        <w:spacing w:before="450" w:after="450" w:line="312" w:lineRule="auto"/>
      </w:pPr>
      <w:r>
        <w:rPr>
          <w:rFonts w:ascii="宋体" w:hAnsi="宋体" w:eastAsia="宋体" w:cs="宋体"/>
          <w:color w:val="000"/>
          <w:sz w:val="28"/>
          <w:szCs w:val="28"/>
        </w:rPr>
        <w:t xml:space="preserve">种方式付款：</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广告发布并经甲方确认后</w:t>
      </w:r>
    </w:p>
    <w:p>
      <w:pPr>
        <w:ind w:left="0" w:right="0" w:firstLine="560"/>
        <w:spacing w:before="450" w:after="450" w:line="312" w:lineRule="auto"/>
      </w:pPr>
      <w:r>
        <w:rPr>
          <w:rFonts w:ascii="宋体" w:hAnsi="宋体" w:eastAsia="宋体" w:cs="宋体"/>
          <w:color w:val="000"/>
          <w:sz w:val="28"/>
          <w:szCs w:val="28"/>
        </w:rPr>
        <w:t xml:space="preserve">日内支付。</w:t>
      </w:r>
    </w:p>
    <w:p>
      <w:pPr>
        <w:ind w:left="0" w:right="0" w:firstLine="560"/>
        <w:spacing w:before="450" w:after="450" w:line="312" w:lineRule="auto"/>
      </w:pPr>
      <w:r>
        <w:rPr>
          <w:rFonts w:ascii="宋体" w:hAnsi="宋体" w:eastAsia="宋体" w:cs="宋体"/>
          <w:color w:val="000"/>
          <w:sz w:val="28"/>
          <w:szCs w:val="28"/>
        </w:rPr>
        <w:t xml:space="preserve">B.月度支付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日前，甲方提供本月发布结算单，约定投放广告的信息数量以及乙方相关赠送内容;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日前，乙方提供上月发布结算单、月度发布报告给甲方，甲方在收到后</w:t>
      </w:r>
    </w:p>
    <w:p>
      <w:pPr>
        <w:ind w:left="0" w:right="0" w:firstLine="560"/>
        <w:spacing w:before="450" w:after="450" w:line="312" w:lineRule="auto"/>
      </w:pPr>
      <w:r>
        <w:rPr>
          <w:rFonts w:ascii="宋体" w:hAnsi="宋体" w:eastAsia="宋体" w:cs="宋体"/>
          <w:color w:val="000"/>
          <w:sz w:val="28"/>
          <w:szCs w:val="28"/>
        </w:rPr>
        <w:t xml:space="preserve">个工作日内确认或提出修改内容。甲方确认后，则在每月度投放期满后</w:t>
      </w:r>
    </w:p>
    <w:p>
      <w:pPr>
        <w:ind w:left="0" w:right="0" w:firstLine="560"/>
        <w:spacing w:before="450" w:after="450" w:line="312" w:lineRule="auto"/>
      </w:pPr>
      <w:r>
        <w:rPr>
          <w:rFonts w:ascii="宋体" w:hAnsi="宋体" w:eastAsia="宋体" w:cs="宋体"/>
          <w:color w:val="000"/>
          <w:sz w:val="28"/>
          <w:szCs w:val="28"/>
        </w:rPr>
        <w:t xml:space="preserve">天内付款。</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每次付款前，乙方应向甲方提供当地税务机关认可的有效发票;乙方未提供有效发票的，甲方有权拒绝付款。</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支付方式采用：□支票</w:t>
      </w:r>
    </w:p>
    <w:p>
      <w:pPr>
        <w:ind w:left="0" w:right="0" w:firstLine="560"/>
        <w:spacing w:before="450" w:after="450" w:line="312" w:lineRule="auto"/>
      </w:pPr>
      <w:r>
        <w:rPr>
          <w:rFonts w:ascii="宋体" w:hAnsi="宋体" w:eastAsia="宋体" w:cs="宋体"/>
          <w:color w:val="000"/>
          <w:sz w:val="28"/>
          <w:szCs w:val="28"/>
        </w:rPr>
        <w:t xml:space="preserve">□转账</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□其他_________________。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甲方有权使用乙方提供的“</w:t>
      </w:r>
    </w:p>
    <w:p>
      <w:pPr>
        <w:ind w:left="0" w:right="0" w:firstLine="560"/>
        <w:spacing w:before="450" w:after="450" w:line="312" w:lineRule="auto"/>
      </w:pPr>
      <w:r>
        <w:rPr>
          <w:rFonts w:ascii="宋体" w:hAnsi="宋体" w:eastAsia="宋体" w:cs="宋体"/>
          <w:color w:val="000"/>
          <w:sz w:val="28"/>
          <w:szCs w:val="28"/>
        </w:rPr>
        <w:t xml:space="preserve">”业务系统，通过短信方式向特定用户群发布个性化短信。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甲方可以随时检查和督促乙方系统故障、发送错误等问题，并要求乙方改进。</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短信发送对象须经甲方确认后发送。</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甲方有权在签订本合同前对乙方进行相关的资格审查，要求乙方提供其营业执照及其他相关生产、经营资格证明文件，并承诺文件真实、合法。</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甲方必须合法地使用乙方的短信系统资源，不得利用乙方的短信资源散布反动、暴力、色情等违反国家法律、法规的信息。否则由此产生的法律责任由甲方负责。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乙方负责为甲方提供支持互联网的合法中文短信平台资源，并保障短信发布系统符合的畅通和正常运营。按照本合同约定的时间和内容向甲方提供企业短信服务。</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乙方负责提供系统运行所需的常规技术支持，并给予甲方工作人员必要的培训。</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对于甲方发布信息的可能引发的法律后果，应在发布前予以及时的提醒和更正，以保证短信内容的合法和健康性。</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为保证短信的时效性，甲方向乙方提出业务需求后，乙方必须在小时内作出确认。</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如遇国家政策调整、平台调整的特殊情况，乙方必须向甲方说明情况并协商另行发布的时间。甲方取消委托的，双方据实结算合同价款。</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乙方确保手机用户接收信息免费。如有发送对象因为接收乙方发送之短信或信件而产生费用，由此引发的一切法律责任由乙方承担。</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乙方同意甲方在发布期间内，甲方及甲方的关联公司同时享有投放权。</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甲方未按照约定付款的，每逾期一日按照未支付金额的0.3</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乙方未按照约定时间或约定数量或约定发送对象发送短信，或未按约定内容发送短信或短信内容发送错误的，均视为未发送。因乙方未发送的，应当就每条未发送短信向甲方承担违约金为</w:t>
      </w:r>
    </w:p>
    <w:p>
      <w:pPr>
        <w:ind w:left="0" w:right="0" w:firstLine="560"/>
        <w:spacing w:before="450" w:after="450" w:line="312" w:lineRule="auto"/>
      </w:pPr>
      <w:r>
        <w:rPr>
          <w:rFonts w:ascii="宋体" w:hAnsi="宋体" w:eastAsia="宋体" w:cs="宋体"/>
          <w:color w:val="000"/>
          <w:sz w:val="28"/>
          <w:szCs w:val="28"/>
        </w:rPr>
        <w:t xml:space="preserve">元。乙方未发布超过</w:t>
      </w:r>
    </w:p>
    <w:p>
      <w:pPr>
        <w:ind w:left="0" w:right="0" w:firstLine="560"/>
        <w:spacing w:before="450" w:after="450" w:line="312" w:lineRule="auto"/>
      </w:pPr>
      <w:r>
        <w:rPr>
          <w:rFonts w:ascii="宋体" w:hAnsi="宋体" w:eastAsia="宋体" w:cs="宋体"/>
          <w:color w:val="000"/>
          <w:sz w:val="28"/>
          <w:szCs w:val="28"/>
        </w:rPr>
        <w:t xml:space="preserve">次，则甲方有权解除合同。</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乙方实际发送短信数量少于甲方要求数量的，减少的数量由甲方确认和结算后，据实扣减。</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乙方有义务尽力避免因系统故障、网络故障、黑客攻击等情形造成乙方服务系统的中断，并将中断时间限制在最短时间内。乙方设置专人接受甲方的故障通知，在接到故障报告</w:t>
      </w:r>
    </w:p>
    <w:p>
      <w:pPr>
        <w:ind w:left="0" w:right="0" w:firstLine="560"/>
        <w:spacing w:before="450" w:after="450" w:line="312" w:lineRule="auto"/>
      </w:pPr>
      <w:r>
        <w:rPr>
          <w:rFonts w:ascii="宋体" w:hAnsi="宋体" w:eastAsia="宋体" w:cs="宋体"/>
          <w:color w:val="000"/>
          <w:sz w:val="28"/>
          <w:szCs w:val="28"/>
        </w:rPr>
        <w:t xml:space="preserve">小时内，乙方负责对故障进行检查并予以解决，在72小时之内将处理结果书面通知甲方。由此造成发布迟延的，则双方协商解决。甲方有权决定退订或接受另行调整时间安排。</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乙方已尽法定审查义务，而因甲方提供虚假证明材料造成广告作品侵犯第三方合法权益，或因此引发第三方诉讼、索赔等，则由甲方承担责任。乙方明知或应知甲方提供虚假证明材料的除外。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乙方未尽约定的广告审查义务导致发布的广告内容违法，由此造成的损失甲方可向乙方追究，该损失包括但不限于甲方经济损失、追偿费用、聘用律师产生的费用。</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保密条款</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双方为执行本合同提供给对方的任何技术产品或资料，除非提供方声明为可公开资料，则未经对方许可，任何一方不得向第三方(有关法律、行政法规、政府部门、证券交易所或其他监管机构要求，以及双方的法律顾问、财务、审计及其他顾问、双方雇员除外)泄露本合同的条款的任何内容以及本合同的签订及履行情况，以及通过签订和履行本合同而获知的对方及对方关联公司的任何信息。否则，双方均有权向对方请求损失赔偿，并依法追究法律责任。</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甲、乙任何一方因不可抗力不能履行本合同，并在不可抗力发生后的14日内，将不可抗力发生的情况及时书面告知对方、附上政府或相关权威机关出具的证明，并及时采取措施防止对方损失扩大的，免除责任。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一方违约后发生不可抗力的，不能免责。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通讯联络、送达</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本合同的生效、解释、执行、管辖、争议的解决均适用中华人民共和国法律。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本合同所订一切条款，甲、乙任何一方不得擅自变更或修改。本合同如有未尽事宜或对本合同的任何修正、更改或增删需由甲乙双方协商另订补充合同，补充合同经双方授权代表签字或盖章后方可发生效力。</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价格清单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短信发送确认单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宋体" w:hAnsi="宋体" w:eastAsia="宋体" w:cs="宋体"/>
          <w:color w:val="000"/>
          <w:sz w:val="28"/>
          <w:szCs w:val="28"/>
        </w:rPr>
        <w:t xml:space="preserve">份，甲方执</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份，乙方执</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份，具有相同效力。</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2025-04-05T01:18:47+08:00</dcterms:created>
  <dcterms:modified xsi:type="dcterms:W3CDTF">2025-04-05T01:18:47+08:00</dcterms:modified>
</cp:coreProperties>
</file>

<file path=docProps/custom.xml><?xml version="1.0" encoding="utf-8"?>
<Properties xmlns="http://schemas.openxmlformats.org/officeDocument/2006/custom-properties" xmlns:vt="http://schemas.openxmlformats.org/officeDocument/2006/docPropsVTypes"/>
</file>