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公司党委2024一季度中心组学习讲话[本站推荐]</w:t>
      </w:r>
      <w:bookmarkEnd w:id="1"/>
    </w:p>
    <w:p>
      <w:pPr>
        <w:jc w:val="center"/>
        <w:spacing w:before="0" w:after="450"/>
      </w:pPr>
      <w:r>
        <w:rPr>
          <w:rFonts w:ascii="Arial" w:hAnsi="Arial" w:eastAsia="Arial" w:cs="Arial"/>
          <w:color w:val="999999"/>
          <w:sz w:val="20"/>
          <w:szCs w:val="20"/>
        </w:rPr>
        <w:t xml:space="preserve">来源：网络  作者：落日斜阳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公司党委2024一季度中心组学习讲话[本站推荐]公司党委2024一季度中心组学习讲话全公司各级党组织要建立并坚持学习贯彻习总书记重要指示批示精神的“第一议题”制度，党员领导干部要当好“关键少数”，发挥好“头雁”效应，学习好习总书记...</w:t>
      </w:r>
    </w:p>
    <w:p>
      <w:pPr>
        <w:ind w:left="0" w:right="0" w:firstLine="560"/>
        <w:spacing w:before="450" w:after="450" w:line="312" w:lineRule="auto"/>
      </w:pPr>
      <w:r>
        <w:rPr>
          <w:rFonts w:ascii="黑体" w:hAnsi="黑体" w:eastAsia="黑体" w:cs="黑体"/>
          <w:color w:val="000000"/>
          <w:sz w:val="36"/>
          <w:szCs w:val="36"/>
          <w:b w:val="1"/>
          <w:bCs w:val="1"/>
        </w:rPr>
        <w:t xml:space="preserve">第一篇：公司党委2024一季度中心组学习讲话[本站推荐]</w:t>
      </w:r>
    </w:p>
    <w:p>
      <w:pPr>
        <w:ind w:left="0" w:right="0" w:firstLine="560"/>
        <w:spacing w:before="450" w:after="450" w:line="312" w:lineRule="auto"/>
      </w:pPr>
      <w:r>
        <w:rPr>
          <w:rFonts w:ascii="宋体" w:hAnsi="宋体" w:eastAsia="宋体" w:cs="宋体"/>
          <w:color w:val="000"/>
          <w:sz w:val="28"/>
          <w:szCs w:val="28"/>
        </w:rPr>
        <w:t xml:space="preserve">公司党委2024一季度中心组学习讲话</w:t>
      </w:r>
    </w:p>
    <w:p>
      <w:pPr>
        <w:ind w:left="0" w:right="0" w:firstLine="560"/>
        <w:spacing w:before="450" w:after="450" w:line="312" w:lineRule="auto"/>
      </w:pPr>
      <w:r>
        <w:rPr>
          <w:rFonts w:ascii="宋体" w:hAnsi="宋体" w:eastAsia="宋体" w:cs="宋体"/>
          <w:color w:val="000"/>
          <w:sz w:val="28"/>
          <w:szCs w:val="28"/>
        </w:rPr>
        <w:t xml:space="preserve">全公司各级党组织要建立并坚持学习贯彻习总书记重要指示批示精神的“第一议题”制度，党员领导干部要当好“关键少数”，发挥好“头雁”效应，学习好习总书记关于疫情防控和复工复产重要指示，在统筹做好防控和发展工作的前提下，找准问题，务实研究，抓住机遇，更加突出地做好经营生产工作，确保两不误、双促进。</w:t>
      </w:r>
    </w:p>
    <w:p>
      <w:pPr>
        <w:ind w:left="0" w:right="0" w:firstLine="560"/>
        <w:spacing w:before="450" w:after="450" w:line="312" w:lineRule="auto"/>
      </w:pPr>
      <w:r>
        <w:rPr>
          <w:rFonts w:ascii="宋体" w:hAnsi="宋体" w:eastAsia="宋体" w:cs="宋体"/>
          <w:color w:val="000"/>
          <w:sz w:val="28"/>
          <w:szCs w:val="28"/>
        </w:rPr>
        <w:t xml:space="preserve">公司党员领导干部要在加强党建引领、推进全面从严治党、优化治理体系、提升治理能力方面下功夫，要把加强党的领导和完善公司治理有机统一，进一步理清党委、经理层等治理主体职责边界，完善议事制度，构建运行更加高效的公司治理体系。要严格执行“三重一大”决策程序，落实“前置程序”要求，完善决策事项清单，进一步提升决策质量和决策效率。要加强对公司本部及项目部“三重一大”事项决策指导，推进公司治理体系的规范运行，进一步加强合规管理，不断健全合规管理体系。</w:t>
      </w:r>
    </w:p>
    <w:p>
      <w:pPr>
        <w:ind w:left="0" w:right="0" w:firstLine="560"/>
        <w:spacing w:before="450" w:after="450" w:line="312" w:lineRule="auto"/>
      </w:pPr>
      <w:r>
        <w:rPr>
          <w:rFonts w:ascii="宋体" w:hAnsi="宋体" w:eastAsia="宋体" w:cs="宋体"/>
          <w:color w:val="000"/>
          <w:sz w:val="28"/>
          <w:szCs w:val="28"/>
        </w:rPr>
        <w:t xml:space="preserve">全公司各级党组织和党员干部要把认真学习贯彻落实《中国共产党国有企业基层组织工作条例》作为当前的一些重要任务，要对照《条例》进行一次全面自查，逐条对标对表，列出问题清单，重点做到“五看”。要发挥党的政治优势，肩负从严治党责任，牢记使命担当，聚焦项目管理中心任务，以优化治理体系、提升治理能力为重点，统筹推进“稳增长、提效益、抓改革、控风险、强落实”，以更高站位、更高标准、更实举措，为加快推进企业高质量发展、建设国内领先世界著名行业领军企业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第二篇：我公司党委中心组学习总结</w:t>
      </w:r>
    </w:p>
    <w:p>
      <w:pPr>
        <w:ind w:left="0" w:right="0" w:firstLine="560"/>
        <w:spacing w:before="450" w:after="450" w:line="312" w:lineRule="auto"/>
      </w:pPr>
      <w:r>
        <w:rPr>
          <w:rFonts w:ascii="宋体" w:hAnsi="宋体" w:eastAsia="宋体" w:cs="宋体"/>
          <w:color w:val="000"/>
          <w:sz w:val="28"/>
          <w:szCs w:val="28"/>
        </w:rPr>
        <w:t xml:space="preserve">中心组学习总结</w:t>
      </w:r>
    </w:p>
    <w:p>
      <w:pPr>
        <w:ind w:left="0" w:right="0" w:firstLine="560"/>
        <w:spacing w:before="450" w:after="450" w:line="312" w:lineRule="auto"/>
      </w:pPr>
      <w:r>
        <w:rPr>
          <w:rFonts w:ascii="宋体" w:hAnsi="宋体" w:eastAsia="宋体" w:cs="宋体"/>
          <w:color w:val="000"/>
          <w:sz w:val="28"/>
          <w:szCs w:val="28"/>
        </w:rPr>
        <w:t xml:space="preserve">加强企业党委中心组学习，是加强企业领导班子思想建设的重要形式，是提高班子成员执行党的方针政策的能力，提高生产经营决策水平的根本途径。2024年，公司党委认真贯彻党中央关于加强和改进党委理论学习中心组学习的精神，强化中心组制度建设、学风建设和学习成果转化，努力在提高党委班子成员的思想政治素质、领导力、执行力和经营决策能力上下功夫，将中心组学习作为实际工作取得成效的指南针和催化剂，务求在理论指导下，在实践上见实效，推动了我公司公司各项工作出的长足发展。</w:t>
      </w:r>
    </w:p>
    <w:p>
      <w:pPr>
        <w:ind w:left="0" w:right="0" w:firstLine="560"/>
        <w:spacing w:before="450" w:after="450" w:line="312" w:lineRule="auto"/>
      </w:pPr>
      <w:r>
        <w:rPr>
          <w:rFonts w:ascii="宋体" w:hAnsi="宋体" w:eastAsia="宋体" w:cs="宋体"/>
          <w:color w:val="000"/>
          <w:sz w:val="28"/>
          <w:szCs w:val="28"/>
        </w:rPr>
        <w:t xml:space="preserve">一、明确学习目的找准学习定位。公司党委深刻认识到，学习中心组不同于一般干部群众的学习，也不同于其他方式的领导干部学习，中心组学习与党委工作全局紧密相联。因此，将中心组理论学习作为党委班子成员统一思想，改进工作作风，提高班子成员执行党的方针政策能力的课堂和研讨平台，中心组学习制度完备，每年制定学习计划，配备学习资料，以集中学习研讨为主要形式，同时展开自学和调研。通过学习研讨，坚定理想信念，坚定办好企业的政治方向，催化生产经营决策水平的不断提升，产生指导生产经营的新思路。2024年公司党委中心组，紧紧围绕党中央、省市委和我公司党委的各项方针政策、指示精神展开学习活动。把思想作风、学风建设放在第一位，把理论学习与解决班子成员自身党性党风方面存在的问题结合起来，推进领导班子党风廉政建设。通过系统学习，中心组成员的思想也得到了进一步解放，思路得到了进一步拓展，为公司的生产经营发展奠定了坚实的思想基础，有力地推动了公司各项工作的发展。2024年公司盈利水平超过上年，在激烈竞争充满风险的市场上，获得了应有的地位。良好的产品质量的零缺陷的经营理念，使我公司更好地尽到了社会责任也获得良好的口碑。</w:t>
      </w:r>
    </w:p>
    <w:p>
      <w:pPr>
        <w:ind w:left="0" w:right="0" w:firstLine="560"/>
        <w:spacing w:before="450" w:after="450" w:line="312" w:lineRule="auto"/>
      </w:pPr>
      <w:r>
        <w:rPr>
          <w:rFonts w:ascii="宋体" w:hAnsi="宋体" w:eastAsia="宋体" w:cs="宋体"/>
          <w:color w:val="000"/>
          <w:sz w:val="28"/>
          <w:szCs w:val="28"/>
        </w:rPr>
        <w:t xml:space="preserve">二、学习内容立足实际、突出重点。中心组学习内容安排要求做到精心策划、周密部署、围绕全局、务求实效。在学习内容的安排上，做到宏观指导和密切结合现实需要，注重突出重点和具有前瞻指导性、联系实际。2024年，中心组学习讨论24次，学习时间累计12个工作日，学习研讨内容39项。首先，学习了习总书记系列讲话精神、党中央关于加强党建工作的系列指示精神，如反对“四风”反腐倡廉，加强新形势下党员管理，作风建设等等内容，总书记依法治国理念，李总理的政府工作报告等政府经济工作方针。二是坚持立足我公司实际和公司的实际情况，学习了省市委、我公司党委的一些列指示精神，并开展专题调研。中心组学习在围绕扭亏增效工作、事业发展中长期规划、卓越绩效工作、创建服务型党组织工作进行了大量的调查研学，产生调研成果多篇。三是注重提升班子成员个体的理论修养，规定中心组成员自学的必读内容、书目。《深入学习习近平同志重要论述》、习近平同志著《之江新语》、《党委中心组学习参考2024》、《习近平关于全面深化改革论述摘编》、《习近平谈治国理政》、《中华人民共和国宪法》等一些列书籍成为中心组成员的自学必读书籍；自学内容还开展了集中讨论，交流学习心得和体会。中心组成员在自学、讨论、交流中，带着问题思考，结合实际研讨，促使认识不断深化，党性修养不断提高。既达成了中心组整体的思想高度统一。提升了班子的战斗力，也提高了成员个人的党性修养、理论修养。</w:t>
      </w:r>
    </w:p>
    <w:p>
      <w:pPr>
        <w:ind w:left="0" w:right="0" w:firstLine="560"/>
        <w:spacing w:before="450" w:after="450" w:line="312" w:lineRule="auto"/>
      </w:pPr>
      <w:r>
        <w:rPr>
          <w:rFonts w:ascii="宋体" w:hAnsi="宋体" w:eastAsia="宋体" w:cs="宋体"/>
          <w:color w:val="000"/>
          <w:sz w:val="28"/>
          <w:szCs w:val="28"/>
        </w:rPr>
        <w:t xml:space="preserve">三、健全体制、创新学习方式、学以致用、求真务实。将中心组学习打造成学习研究，有力贯彻党中央各项方针政策、省市委和我公司党委指示精神的思想堡垒。公司党委中心组在形成完备学习制度、学习计划的基础上，将集中学习、自学与集中研讨、分工调研紧密结合，努力增强党委理论学习中心组学习成效。公司党委中心组在学习活动中注重创新学习形式，讲求“学、研、行”相结合。在中心组学习过程中，在全面深入学习的基础上，加大了探讨深度和贯彻力度，务求将党的宗旨通过自己的努力真正成为职工看得见的变化。2024年，公司中心组学习中，为了更加联系工作实际，成员根据重点工作，结合公司当时的生产经营存在的问题或者困惑，每月确定一个主题，指定一名成员备课，做主题发言，中心组围绕主题开展交流、探讨，形成共识，用理论指导经营活动。如2024年1月的主题《我公司荣誉系统的建立》、2024年3月份的主题《构建卓越绩效体系》等主题，都是在学习中启发了灵感，在研讨中完善了思路，经过一些列部署和试点，推广实施后，取得了非常好的实际效果。公司新荣誉体系，设计了月度明星员工，明星员工等一些列荣誉，使贡献突出的员工的荣誉能更快得到确立和奖励，荣誉的激励引导作用更加明显。构建卓越绩效体系更是一个庞大的课题，既要提高企业的效率又要兼顾职工的发展，公平和效率并重，操作难度很大。中心组理论学习的基础上，进行充分的研讨。确立个稳扎稳打地坚决推进的思路，经过一段时间的推进，目前，操作维护、技术业务、管理等三支队伍的精细化绩效考核评价体系已经建立，并正在不断完善中。这套以数据说话的考核机制，甚至颠覆了企业内部的一些传统看法，不少默默无闻的同志凭着过硬的数据，走到了荣誉的前台。这种良好的绩效评价机制为凝聚人心，激发职工服务企业，积聚和传递了正能量。于此同时，诸如产品质量的进一步升级、全球销售、积极进取的企业文化、激发人的活力、明确在我公司“十三五”发展战略的定位，都是公司领导班子需要思考的问题，也是中心组学习时研学和探索的课题。</w:t>
      </w:r>
    </w:p>
    <w:p>
      <w:pPr>
        <w:ind w:left="0" w:right="0" w:firstLine="560"/>
        <w:spacing w:before="450" w:after="450" w:line="312" w:lineRule="auto"/>
      </w:pPr>
      <w:r>
        <w:rPr>
          <w:rFonts w:ascii="宋体" w:hAnsi="宋体" w:eastAsia="宋体" w:cs="宋体"/>
          <w:color w:val="000"/>
          <w:sz w:val="28"/>
          <w:szCs w:val="28"/>
        </w:rPr>
        <w:t xml:space="preserve">公司党委中心组学习得到了领导班子成员的广泛重视，已经成为班子成员学习党的政策理论，坚定理想信念，净化心灵保持本色的课堂、理论联系实际，确保党的方针政策贯彻落实的研究平台，领导企业坚持正确方向加快发展的思想堡垒。</w:t>
      </w:r>
    </w:p>
    <w:p>
      <w:pPr>
        <w:ind w:left="0" w:right="0" w:firstLine="560"/>
        <w:spacing w:before="450" w:after="450" w:line="312" w:lineRule="auto"/>
      </w:pPr>
      <w:r>
        <w:rPr>
          <w:rFonts w:ascii="黑体" w:hAnsi="黑体" w:eastAsia="黑体" w:cs="黑体"/>
          <w:color w:val="000000"/>
          <w:sz w:val="36"/>
          <w:szCs w:val="36"/>
          <w:b w:val="1"/>
          <w:bCs w:val="1"/>
        </w:rPr>
        <w:t xml:space="preserve">第三篇：公司党委理论学习中心组2024学习计划</w:t>
      </w:r>
    </w:p>
    <w:p>
      <w:pPr>
        <w:ind w:left="0" w:right="0" w:firstLine="560"/>
        <w:spacing w:before="450" w:after="450" w:line="312" w:lineRule="auto"/>
      </w:pPr>
      <w:r>
        <w:rPr>
          <w:rFonts w:ascii="宋体" w:hAnsi="宋体" w:eastAsia="宋体" w:cs="宋体"/>
          <w:color w:val="000"/>
          <w:sz w:val="28"/>
          <w:szCs w:val="28"/>
        </w:rPr>
        <w:t xml:space="preserve">公司党委理论学习中心组2024学习计划</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落实《中国共产党党委(党组)理论学习中心组学习规则》和《2024—2024年全国党员教育培训工作规划》，进一步加强和改进党委中心组理论学习，按照党中央有关工作部署和关于加强领导干部理论学习的要求，结合实际，制定公司党委理论学习中心组2024学习计划，具体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不懈学习马克思列宁主义、毛泽东思想和中国特色社会主义理论体系，特别是把学习贯彻习近平新时代中国特色社会主义思想、党的十九大精神和习近平总书记对X工作重要指示精神作为深化理论武装工作的首要政治任务，作为中心组学习的重中之重，坚持读原著、学原文、悟原理，坚持系统学、跟进学、联系实际学。紧密结合紧密结合开展“不忘初心、牢记使命”主题教育和“作风建设年”活动，学懂弄通做实习近平新时代中国特色社会主义思想，掌握贯穿其中的辩证唯物主义世界观和方法论，树牢“四个意识”，坚定“四个自信”，坚决做到“两个维护”，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公司党委理论学习中心组学习将重点围绕14个专题展开：</w:t>
      </w:r>
    </w:p>
    <w:p>
      <w:pPr>
        <w:ind w:left="0" w:right="0" w:firstLine="560"/>
        <w:spacing w:before="450" w:after="450" w:line="312" w:lineRule="auto"/>
      </w:pPr>
      <w:r>
        <w:rPr>
          <w:rFonts w:ascii="宋体" w:hAnsi="宋体" w:eastAsia="宋体" w:cs="宋体"/>
          <w:color w:val="000"/>
          <w:sz w:val="28"/>
          <w:szCs w:val="28"/>
        </w:rPr>
        <w:t xml:space="preserve">(一)深入学习领会习近平新时代中国特色社会主义思想的科学理论体系。认真组织学习《习近平谈治国理政》(第二卷)《习近平新时代中国特色社会主义思想学习纲要》《习近平关于“不忘初心、牢记使命”论述摘编》及《中国共产党党内重要法规汇编》，深刻把握这一重要思想涵盖改革发展稳定、治党治国治企业、内政外交国防各个领域各个方面，构成系统完整、逻辑严密、相互贯通的科学理论体系;深刻把握这一重要思想中“8个明确”和“14个坚持”是有机统一、不可分割的整体;深刻把握这一重要思想同马克思列宁主义、毛泽东思想、邓小平理论、“三个代表”重要思想、科学发展观既一脉相承又与时俱进的关系。通过深入学习，努力在对这一科学理论体系的系统认识和把握上达到新高度，在自觉用新思想指导主观世界和客观世界改造上取得新成效。</w:t>
      </w:r>
    </w:p>
    <w:p>
      <w:pPr>
        <w:ind w:left="0" w:right="0" w:firstLine="560"/>
        <w:spacing w:before="450" w:after="450" w:line="312" w:lineRule="auto"/>
      </w:pPr>
      <w:r>
        <w:rPr>
          <w:rFonts w:ascii="宋体" w:hAnsi="宋体" w:eastAsia="宋体" w:cs="宋体"/>
          <w:color w:val="000"/>
          <w:sz w:val="28"/>
          <w:szCs w:val="28"/>
        </w:rPr>
        <w:t xml:space="preserve">(二)学习领会习近平总书记关于坚持党对一切工作的领导的重要思想。结合认真学习贯彻党章，准确把握新时代党的建设总要求，坚持和加强党的全面领导，增强“四个自信”，进一步增强维护习近平总书记全党的核心、党中央的核心地位的思想和行动自觉，坚决维护以习近平同志为核心的党中央的权威和集中统一领导，自觉在思想上政治上行动上同党中央保持高度一致，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三)学习贯彻习近平总书记全面深化改革重要思想。坚持全面深化改革，推进国家治理体系和治理能力现代化，坚决破除一切不合时宜的思想观念和体制机制弊端，构建系统完备、科学规范、运行有效的制度体系，切实增强全社会发展活力和创新活力，活学活用，努力建设完善的科学的企业体制。</w:t>
      </w:r>
    </w:p>
    <w:p>
      <w:pPr>
        <w:ind w:left="0" w:right="0" w:firstLine="560"/>
        <w:spacing w:before="450" w:after="450" w:line="312" w:lineRule="auto"/>
      </w:pPr>
      <w:r>
        <w:rPr>
          <w:rFonts w:ascii="宋体" w:hAnsi="宋体" w:eastAsia="宋体" w:cs="宋体"/>
          <w:color w:val="000"/>
          <w:sz w:val="28"/>
          <w:szCs w:val="28"/>
        </w:rPr>
        <w:t xml:space="preserve">(四)深入学习领会习近平总书记关于增强忧患意识、防范风险挑战的重要论述。准确认识和把握外部环境的深刻变化和我国改革发展稳定面临的新情况新问题新挑战;深刻认识增强忧患意识、做到居安思危是我们党治国理政的一个重大原则，引导全公司广大党员干部着力提高防控能力、切实增强打好防范化解重大风险攻坚战的信心。认真学习贯彻中央关于防范化解各领域风险的战略部署，始终坚持底线思维，始终保持高度警惕，充分认识防范化解重大风险的重要性和紧迫性，切实做好防范化解重大风险各项工作。</w:t>
      </w:r>
    </w:p>
    <w:p>
      <w:pPr>
        <w:ind w:left="0" w:right="0" w:firstLine="560"/>
        <w:spacing w:before="450" w:after="450" w:line="312" w:lineRule="auto"/>
      </w:pPr>
      <w:r>
        <w:rPr>
          <w:rFonts w:ascii="宋体" w:hAnsi="宋体" w:eastAsia="宋体" w:cs="宋体"/>
          <w:color w:val="000"/>
          <w:sz w:val="28"/>
          <w:szCs w:val="28"/>
        </w:rPr>
        <w:t xml:space="preserve">(五)深入学习领会习近平总书记关于党的初心和使命的重要论述。结合开展“不忘初心、牢记使命”主题教育，深入领会中国共产党人的初心和使命，就是为中国人民谋幸福，为中华民族谋复兴;始终不忘中国共产党是什么、要干什么这个根本问题，始终不忘我们是共产党人、是革命者，必须以自我革命来推动伟大社会革命;始终坚持以人民为中心，全力搞好园区民生保障工程建设，精准开展脱贫攻坚，不断完善公共服务体系，让园区改革发展成果更多更公平惠及园区社会。</w:t>
      </w:r>
    </w:p>
    <w:p>
      <w:pPr>
        <w:ind w:left="0" w:right="0" w:firstLine="560"/>
        <w:spacing w:before="450" w:after="450" w:line="312" w:lineRule="auto"/>
      </w:pPr>
      <w:r>
        <w:rPr>
          <w:rFonts w:ascii="宋体" w:hAnsi="宋体" w:eastAsia="宋体" w:cs="宋体"/>
          <w:color w:val="000"/>
          <w:sz w:val="28"/>
          <w:szCs w:val="28"/>
        </w:rPr>
        <w:t xml:space="preserve">(六)深入学习领会习近平总书记关于民主集中制的重要论述。深刻认识民主集中制是我们党的根本组织原则和领导制度，是马克思主义政党区别于其他政党的重要标志;深刻把握贯彻落实民主集中制，最关键的就是把发扬民主和正确集中有机统一起来，既激发创造活力、又统一思想行动。强化贯彻民主集中制的 自觉性，在研究思考问题、谋划推进工作中，正确处理好民主与集中的关系，使决策和工作符合客观实际、符合新区发展、符合全公司根本利益、符合全体职工利益，形成心齐、气顺、风正、劲足的良好局面。</w:t>
      </w:r>
    </w:p>
    <w:p>
      <w:pPr>
        <w:ind w:left="0" w:right="0" w:firstLine="560"/>
        <w:spacing w:before="450" w:after="450" w:line="312" w:lineRule="auto"/>
      </w:pPr>
      <w:r>
        <w:rPr>
          <w:rFonts w:ascii="宋体" w:hAnsi="宋体" w:eastAsia="宋体" w:cs="宋体"/>
          <w:color w:val="000"/>
          <w:sz w:val="28"/>
          <w:szCs w:val="28"/>
        </w:rPr>
        <w:t xml:space="preserve">(七)深入学习领会习近平总书记关于意识形态工作的重要论述。深刻认识意识形态工作是党的一项极端重要的工作，深刻把握建设具有强大凝聚力和引领力的社会主义意识形态的重要性紧迫性。注意分析和把握当前意识形态领域的倾向性问题，坚持立破并举，旗帜鲜明坚持真理，立场坚定批驳错误;不断创新思想政治工作内容和形式，教育引导广大党员干部特别是青年党员干部形成正确的世界观、人生观、价值观;履行好意识形态工作责任制，强化党组的主体责任，牢牢掌握意识形态工作领导权。</w:t>
      </w:r>
    </w:p>
    <w:p>
      <w:pPr>
        <w:ind w:left="0" w:right="0" w:firstLine="560"/>
        <w:spacing w:before="450" w:after="450" w:line="312" w:lineRule="auto"/>
      </w:pPr>
      <w:r>
        <w:rPr>
          <w:rFonts w:ascii="宋体" w:hAnsi="宋体" w:eastAsia="宋体" w:cs="宋体"/>
          <w:color w:val="000"/>
          <w:sz w:val="28"/>
          <w:szCs w:val="28"/>
        </w:rPr>
        <w:t xml:space="preserve">(八)深入学习领会习近平总书记关于脱贫攻坚的重要论述。深刻认识消除贫困、改善民生、逐步实现共同富裕，是社会主义的本质要求，是我们党矢志不渝的奋斗目标;深刻认识党的十八大以来我国脱贫攻坚取得的历史性成就和决定性进展，理解把握中国特色脱贫攻坚制度体系为全球减贫事业贡献了中国智慧和中国方案。通过深入学习，深刻领会习近平总书记关于脱贫攻坚重要论述的丰富内涵和实践要求，坚持精准扶贫精准脱贫基本方略，助力定点扶贫县打赢脱贫攻坚战。</w:t>
      </w:r>
    </w:p>
    <w:p>
      <w:pPr>
        <w:ind w:left="0" w:right="0" w:firstLine="560"/>
        <w:spacing w:before="450" w:after="450" w:line="312" w:lineRule="auto"/>
      </w:pPr>
      <w:r>
        <w:rPr>
          <w:rFonts w:ascii="宋体" w:hAnsi="宋体" w:eastAsia="宋体" w:cs="宋体"/>
          <w:color w:val="000"/>
          <w:sz w:val="28"/>
          <w:szCs w:val="28"/>
        </w:rPr>
        <w:t xml:space="preserve">(九)学习贯彻实施宪法，坚定不移走中国特色社会主义法治道路。大力弘扬宪法精神和社会主义法治精神，深化依法治国实践，推进法治企业建设，依法保障群众享有各项权利，努力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十)深入学习领会党的十九届四中全会精神。原原本本、全面准确学习领会习近平总书记在党的十九届四中全会上的重要讲话精神，认真研读党的十九届四中全会文件，深刻理解党的十九届四中全会提出的一系列重大理论观点、重大工作部署，自觉把思想和行动统一到讲话精神和全会决策部署上来。</w:t>
      </w:r>
    </w:p>
    <w:p>
      <w:pPr>
        <w:ind w:left="0" w:right="0" w:firstLine="560"/>
        <w:spacing w:before="450" w:after="450" w:line="312" w:lineRule="auto"/>
      </w:pPr>
      <w:r>
        <w:rPr>
          <w:rFonts w:ascii="宋体" w:hAnsi="宋体" w:eastAsia="宋体" w:cs="宋体"/>
          <w:color w:val="000"/>
          <w:sz w:val="28"/>
          <w:szCs w:val="28"/>
        </w:rPr>
        <w:t xml:space="preserve">(十一)深入学习领会党纪党规。如《中国共产党支部工作条例(试行)》《中国共产党政法工作条例》《中国共产党国有企业基层组织工作条例》《中国共产党纪律检查机关监督执纪工作规则》《中国共产党重大事项请示报告条例》《党政领导干部选拔任用工作条例》等已出台和即将出台的党内法规。深刻认识党中央根据新的形势、任务和要求，对制定以及修订完善党内法规的重要意义，准确把握主要内容。通过系统深入学习，牢固树立政治意识、大局意识、核心意识、看齐意识，使党内法规转化为日常习惯和自觉遵循，切实担负起全面从严治党政治责任，自觉抓好党内法规的学习宣传和贯彻落实，推动各项规定落到实处。</w:t>
      </w:r>
    </w:p>
    <w:p>
      <w:pPr>
        <w:ind w:left="0" w:right="0" w:firstLine="560"/>
        <w:spacing w:before="450" w:after="450" w:line="312" w:lineRule="auto"/>
      </w:pPr>
      <w:r>
        <w:rPr>
          <w:rFonts w:ascii="宋体" w:hAnsi="宋体" w:eastAsia="宋体" w:cs="宋体"/>
          <w:color w:val="000"/>
          <w:sz w:val="28"/>
          <w:szCs w:val="28"/>
        </w:rPr>
        <w:t xml:space="preserve">(十二)深入学习领会习近平总书记对X工作重要指示精神，特别是X新区精神。深刻认识习近平总书记对新时代X工作的总体要求、对新时代X精神的科学定位、对X打赢脱贫攻坚战的明确要求、对X守好发展和生态两条底线的殷切嘱托、对X全面深化改革开放的重要要求、对X党的建设的重要要求。牢记嘱托、感恩奋进，把学习成效内化为拥戴核心维护核心的情感、爱党爱国的情感、热爱人民奉献人民的情感，不断增强对马克思主义中国化最新成果的政治认同、理论认同和情感认同。</w:t>
      </w:r>
    </w:p>
    <w:p>
      <w:pPr>
        <w:ind w:left="0" w:right="0" w:firstLine="560"/>
        <w:spacing w:before="450" w:after="450" w:line="312" w:lineRule="auto"/>
      </w:pPr>
      <w:r>
        <w:rPr>
          <w:rFonts w:ascii="宋体" w:hAnsi="宋体" w:eastAsia="宋体" w:cs="宋体"/>
          <w:color w:val="000"/>
          <w:sz w:val="28"/>
          <w:szCs w:val="28"/>
        </w:rPr>
        <w:t xml:space="preserve">(十三)深入学习领会省委全会、全省经济工作会议、省两会精神。深刻认识省委全会对全省经济社会发展提出的新要求新任务新措施，切实增强工作责任感使命感紧迫感。深刻认识全省经济工作会议对经济工作提出的总体要求、主要目标、重点任务。深刻认识坚决夺取脱贫攻坚决战之年根本性胜利、全力推动经济高质量发展、全面提升生态文明建设水平、着力保障和改善民生、切实加强政府自身建设等总体工作部署。通过系统深入学习，进一步保持战略定力、坚定必胜信念，进一步增强“四个意识”，坚定“四个自信”，做到“两个维护”，奋力推动X经济社会发展再上新台阶。</w:t>
      </w:r>
    </w:p>
    <w:p>
      <w:pPr>
        <w:ind w:left="0" w:right="0" w:firstLine="560"/>
        <w:spacing w:before="450" w:after="450" w:line="312" w:lineRule="auto"/>
      </w:pPr>
      <w:r>
        <w:rPr>
          <w:rFonts w:ascii="宋体" w:hAnsi="宋体" w:eastAsia="宋体" w:cs="宋体"/>
          <w:color w:val="000"/>
          <w:sz w:val="28"/>
          <w:szCs w:val="28"/>
        </w:rPr>
        <w:t xml:space="preserve">(十四)深入学习领会新区、综保区党工委管委会等精神以及企业法律法规。</w:t>
      </w:r>
    </w:p>
    <w:p>
      <w:pPr>
        <w:ind w:left="0" w:right="0" w:firstLine="560"/>
        <w:spacing w:before="450" w:after="450" w:line="312" w:lineRule="auto"/>
      </w:pPr>
      <w:r>
        <w:rPr>
          <w:rFonts w:ascii="宋体" w:hAnsi="宋体" w:eastAsia="宋体" w:cs="宋体"/>
          <w:color w:val="000"/>
          <w:sz w:val="28"/>
          <w:szCs w:val="28"/>
        </w:rPr>
        <w:t xml:space="preserve">按照新区和综保区党工委管委会的决策部署，深入学习各项会议精神，特别是X.X融合发展相关文件精神以及新区“1123”战役和“一城一带”建设要点学习，牢固树立创新、协调、绿色、开放、共享的发展理念，全面贯彻全面推进园区公司投融资建设管理工作。同时，加强国有企业资产法、劳动保障法等系列法律法规的学习，强化公司依法治企，促进公司健康发展。</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一)集中学习。党委理论学习中心组学习按学习计划组织实施。学习安排每季度不少于1次(其中集中研讨不少于1次)，全年不少于6次。集中学习可采取专家辅导、学习考察、培训班、专题研讨等多种形式，每季度明确1—2名同志为中心发言人，撰写发言提纲，进行专题发言，其他同志围绕主题讨论发言，共同研讨重大理论和实际问题。</w:t>
      </w:r>
    </w:p>
    <w:p>
      <w:pPr>
        <w:ind w:left="0" w:right="0" w:firstLine="560"/>
        <w:spacing w:before="450" w:after="450" w:line="312" w:lineRule="auto"/>
      </w:pPr>
      <w:r>
        <w:rPr>
          <w:rFonts w:ascii="宋体" w:hAnsi="宋体" w:eastAsia="宋体" w:cs="宋体"/>
          <w:color w:val="000"/>
          <w:sz w:val="28"/>
          <w:szCs w:val="28"/>
        </w:rPr>
        <w:t xml:space="preserve">(二)个人自学。中心组成员在积极参加集中学习的同时，要紧密结合自己的工作实际和思想实际，认真开展自学。除认真学习每季度指定内容外，自学政治理论原著、理论解析等内容。特别是要用好“学习强国”学习的平台和公司党委工作部门拟发的精神文件，坚持学思用贯通，大兴调查研究之风，既向书本学又向实践学，着力在深化和转化上下功夫，把学习成果不断转化为解决实际问题、推动实际工作的过硬本领和能力。</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一)充分发挥党组织领导核心作用。中心组成员要发挥“关键少数”的示范和表率作用，切实把加强领导干部理论学习摆在突出位置，列入重要议事日程，经常研究学习情况，抓好工作落实。主要负责同志作为理论学习的第一责任人，要切实担负起领导责任, 其他班子成员要积极抓好分管部门和领域的学习，形成一级抓一级、层层抓落实 的领导责任制和工作机制。</w:t>
      </w:r>
    </w:p>
    <w:p>
      <w:pPr>
        <w:ind w:left="0" w:right="0" w:firstLine="560"/>
        <w:spacing w:before="450" w:after="450" w:line="312" w:lineRule="auto"/>
      </w:pPr>
      <w:r>
        <w:rPr>
          <w:rFonts w:ascii="宋体" w:hAnsi="宋体" w:eastAsia="宋体" w:cs="宋体"/>
          <w:color w:val="000"/>
          <w:sz w:val="28"/>
          <w:szCs w:val="28"/>
        </w:rPr>
        <w:t xml:space="preserve">(二)充分发挥理论学习中心组龙头带动作用。中心组成员要认真贯彻落实《中国共产党党委(党组)理论学习中心组学习规则》和我省的相关《实施办法》，以政治理论学习为根本，以学习贯彻习近平新时代中国特色社会主义思想为首要政治任务，围绕14个方面的学习重点，抓好全年学习任务的落实。党组织书记年内至少要为本单位党员上1次党课或作1次辅导报告。每次学习要有安排、有专题、有中心发言、有专薄记录、有考勤、有学习简报或小结。中心发言人的发言要严格按照既定专题，结合单位职能和岗位职责，坚持问题导向，有的放矢，突出针对性，切忌大而空。</w:t>
      </w:r>
    </w:p>
    <w:p>
      <w:pPr>
        <w:ind w:left="0" w:right="0" w:firstLine="560"/>
        <w:spacing w:before="450" w:after="450" w:line="312" w:lineRule="auto"/>
      </w:pPr>
      <w:r>
        <w:rPr>
          <w:rFonts w:ascii="宋体" w:hAnsi="宋体" w:eastAsia="宋体" w:cs="宋体"/>
          <w:color w:val="000"/>
          <w:sz w:val="28"/>
          <w:szCs w:val="28"/>
        </w:rPr>
        <w:t xml:space="preserve">(三)坚持理论联系实际学以致用真抓实干。把学习理论同指导工作结合起来，把转变思想作风同转变工作作风结合起来，把提高理论水平同提高领导水平结合起来，努力在统揽全局上下功夫，在提高决策水平上下功夫，在抓工作强素质上下功夫，学以致用、用以促学、学用相长，真正达到武装头脑、指导实践、推动工作的目的。</w:t>
      </w:r>
    </w:p>
    <w:p>
      <w:pPr>
        <w:ind w:left="0" w:right="0" w:firstLine="560"/>
        <w:spacing w:before="450" w:after="450" w:line="312" w:lineRule="auto"/>
      </w:pPr>
      <w:r>
        <w:rPr>
          <w:rFonts w:ascii="宋体" w:hAnsi="宋体" w:eastAsia="宋体" w:cs="宋体"/>
          <w:color w:val="000"/>
          <w:sz w:val="28"/>
          <w:szCs w:val="28"/>
        </w:rPr>
        <w:t xml:space="preserve">(四)党支部要切实发挥学习组织和示范带动作用。公司下属公司各党支部要根据公司党委中心组的主要内容，制定本支部学习计划，认真落实“三会一课”制度，原则上每月至少组织1次集中学习。要积极创新学习形式，充分利用好省内各种党员教育基地，开展“主题党日”等活动。要组织党员干部积极撰写学习心得，充分发挥党员的先锋模范作用。同时，要做好学习资料的归档整理，积极配合和接受公司党委的督促检查。公司党委领导要积极带头参加所在支部学习。</w:t>
      </w:r>
    </w:p>
    <w:p>
      <w:pPr>
        <w:ind w:left="0" w:right="0" w:firstLine="560"/>
        <w:spacing w:before="450" w:after="450" w:line="312" w:lineRule="auto"/>
      </w:pPr>
      <w:r>
        <w:rPr>
          <w:rFonts w:ascii="宋体" w:hAnsi="宋体" w:eastAsia="宋体" w:cs="宋体"/>
          <w:color w:val="000"/>
          <w:sz w:val="28"/>
          <w:szCs w:val="28"/>
        </w:rPr>
        <w:t xml:space="preserve">五、其他要求</w:t>
      </w:r>
    </w:p>
    <w:p>
      <w:pPr>
        <w:ind w:left="0" w:right="0" w:firstLine="560"/>
        <w:spacing w:before="450" w:after="450" w:line="312" w:lineRule="auto"/>
      </w:pPr>
      <w:r>
        <w:rPr>
          <w:rFonts w:ascii="宋体" w:hAnsi="宋体" w:eastAsia="宋体" w:cs="宋体"/>
          <w:color w:val="000"/>
          <w:sz w:val="28"/>
          <w:szCs w:val="28"/>
        </w:rPr>
        <w:t xml:space="preserve">(一)严格材料管理。学习会议结束后，由党群工作部负责收集会议材料，电子版和纸质版材料一并存档。同时，做好宣传工作，及时将学习相关内容传递公司党员干部。</w:t>
      </w:r>
    </w:p>
    <w:p>
      <w:pPr>
        <w:ind w:left="0" w:right="0" w:firstLine="560"/>
        <w:spacing w:before="450" w:after="450" w:line="312" w:lineRule="auto"/>
      </w:pPr>
      <w:r>
        <w:rPr>
          <w:rFonts w:ascii="宋体" w:hAnsi="宋体" w:eastAsia="宋体" w:cs="宋体"/>
          <w:color w:val="000"/>
          <w:sz w:val="28"/>
          <w:szCs w:val="28"/>
        </w:rPr>
        <w:t xml:space="preserve">(二)严格自我学习。除中心组集中学习外，还要进一步强化个人自学，严格计划表学习内容合理安排学习。特别是“学习强国”APP的更进学习，同时，根据计划表推荐的几本书，要原文读、原著学、悟原理，进一步强化自我，自我提升。</w:t>
      </w:r>
    </w:p>
    <w:p>
      <w:pPr>
        <w:ind w:left="0" w:right="0" w:firstLine="560"/>
        <w:spacing w:before="450" w:after="450" w:line="312" w:lineRule="auto"/>
      </w:pPr>
      <w:r>
        <w:rPr>
          <w:rFonts w:ascii="宋体" w:hAnsi="宋体" w:eastAsia="宋体" w:cs="宋体"/>
          <w:color w:val="000"/>
          <w:sz w:val="28"/>
          <w:szCs w:val="28"/>
        </w:rPr>
        <w:t xml:space="preserve">(三)严格请假制度。无特殊情况,一般不能请假。因事请假的,要采取自学后撰写学习体会的方式进行“补课”;发言人请 假的，要先撰写好发言提纲，交其他参学人员代为发言。</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第四篇：2024年公司党委两级中心组学习规划</w:t>
      </w:r>
    </w:p>
    <w:p>
      <w:pPr>
        <w:ind w:left="0" w:right="0" w:firstLine="560"/>
        <w:spacing w:before="450" w:after="450" w:line="312" w:lineRule="auto"/>
      </w:pPr>
      <w:r>
        <w:rPr>
          <w:rFonts w:ascii="宋体" w:hAnsi="宋体" w:eastAsia="宋体" w:cs="宋体"/>
          <w:color w:val="000"/>
          <w:sz w:val="28"/>
          <w:szCs w:val="28"/>
        </w:rPr>
        <w:t xml:space="preserve">2024年公司两级中心组学习规划</w:t>
      </w:r>
    </w:p>
    <w:p>
      <w:pPr>
        <w:ind w:left="0" w:right="0" w:firstLine="560"/>
        <w:spacing w:before="450" w:after="450" w:line="312" w:lineRule="auto"/>
      </w:pPr>
      <w:r>
        <w:rPr>
          <w:rFonts w:ascii="宋体" w:hAnsi="宋体" w:eastAsia="宋体" w:cs="宋体"/>
          <w:color w:val="000"/>
          <w:sz w:val="28"/>
          <w:szCs w:val="28"/>
        </w:rPr>
        <w:t xml:space="preserve">2024年是“十二五”开局之年，也是七台河分子公司站在新的历史起点上，抓机遇、上基础，扩大影响力、提升竞争力、增强发展力的关键年。为扎实推进学习型企业创建，进一步加强两级班子思想理论建设，提升各级干部领导科学发展能力，推动思想解放，破解发展难题，加快推进“十二五”战略构划，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和十七届四中、五中全会精神为指导，以贯彻落实科学发展观为主线，以解放思想、转变观念、提升能力为重点，在学风上坚持学习与实践相结合，在内容上坚持理论与业务相结合，在方式上坚持继承与创新相结合，着力提升各级干部思想理论素质、驾驭全局能力和推动发展效果，为实现公司“十二五”良好开局奠定理论基础、提供思想保证。</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深入学习党的创新理论成果。要系统学习中国特色社会主义理论体系，深刻领会马克思列宁主义、毛泽东思想、邓小平理论、“三个代表”重要思想和科学发展观的精神实质，做到真学、真懂、真信、真用，更好地用党的理论创新成果指导实践、推动工作。</w:t>
      </w:r>
    </w:p>
    <w:p>
      <w:pPr>
        <w:ind w:left="0" w:right="0" w:firstLine="560"/>
        <w:spacing w:before="450" w:after="450" w:line="312" w:lineRule="auto"/>
      </w:pPr>
      <w:r>
        <w:rPr>
          <w:rFonts w:ascii="宋体" w:hAnsi="宋体" w:eastAsia="宋体" w:cs="宋体"/>
          <w:color w:val="000"/>
          <w:sz w:val="28"/>
          <w:szCs w:val="28"/>
        </w:rPr>
        <w:t xml:space="preserve">2、深入学习党史知识。为庆祝中国共产党成立90周年，各级领导干部要深入学习中国共产党的光辉历史，充分认识中国共产党成立90年、执政60年取得的丰功伟绩、积累的宝贵经验，准确把握党的历史发展的主题和主线、本质和主流，深刻理解中国共产党在中国的领导地位和核心作用形成的历史必然性，深刻理解中国人民走上社会主义道路的历史必然性，深刻理解通过改革开放和社会主义现代化建设实现中华民族伟大复兴的历史必然性，进一步加深对党的认识，坚定走中国特色社会主义道路的信心。</w:t>
      </w:r>
    </w:p>
    <w:p>
      <w:pPr>
        <w:ind w:left="0" w:right="0" w:firstLine="560"/>
        <w:spacing w:before="450" w:after="450" w:line="312" w:lineRule="auto"/>
      </w:pPr>
      <w:r>
        <w:rPr>
          <w:rFonts w:ascii="宋体" w:hAnsi="宋体" w:eastAsia="宋体" w:cs="宋体"/>
          <w:color w:val="000"/>
          <w:sz w:val="28"/>
          <w:szCs w:val="28"/>
        </w:rPr>
        <w:t xml:space="preserve">3、深入学习党的十七届五中全会和全国“两会”精神。各级领导干部要深刻理解、准确把握我国“十二五”发展规划的精髓，深入研究龙煤集团、公司在国家“十二五”期间转变经济发展方式、提升经济运行质量、推进现代企业制度的新目标、新思路、新方法，加快创建“全行业最有影响力企业、全龙煤最富裕企业、全员幸福指数最高企业”步伐。</w:t>
      </w:r>
    </w:p>
    <w:p>
      <w:pPr>
        <w:ind w:left="0" w:right="0" w:firstLine="560"/>
        <w:spacing w:before="450" w:after="450" w:line="312" w:lineRule="auto"/>
      </w:pPr>
      <w:r>
        <w:rPr>
          <w:rFonts w:ascii="宋体" w:hAnsi="宋体" w:eastAsia="宋体" w:cs="宋体"/>
          <w:color w:val="000"/>
          <w:sz w:val="28"/>
          <w:szCs w:val="28"/>
        </w:rPr>
        <w:t xml:space="preserve">4、深入学习胡锦涛总书记在中纪委十七届六次全会上的讲话、《中国共产党纪律处分条例》、《中国共产党党内监督条例》、《中国共产党党员领导干部廉洁从政若干准则》，牢固树立以人为本、执政为民理念，进一步加强领导干部廉洁自律工作，不断推进领导干部作风建设，以更加坚定的信心、更加坚决的态度、更加有力的措施、更加扎实的工作，加快推进“十二五”开局之年的各项工作。</w:t>
      </w:r>
    </w:p>
    <w:p>
      <w:pPr>
        <w:ind w:left="0" w:right="0" w:firstLine="560"/>
        <w:spacing w:before="450" w:after="450" w:line="312" w:lineRule="auto"/>
      </w:pPr>
      <w:r>
        <w:rPr>
          <w:rFonts w:ascii="宋体" w:hAnsi="宋体" w:eastAsia="宋体" w:cs="宋体"/>
          <w:color w:val="000"/>
          <w:sz w:val="28"/>
          <w:szCs w:val="28"/>
        </w:rPr>
        <w:t xml:space="preserve">5、深入学习各领导岗位需要的理论和实践知识。要加强包括安全、生产、经济、法律、科技、文化、管理和信息网络等多方面知识的学习和积累，不断掌握与本职工作相关的新理论、新知识、新技能、新规则，努力提高领导能力和领导水平。</w:t>
      </w:r>
    </w:p>
    <w:p>
      <w:pPr>
        <w:ind w:left="0" w:right="0" w:firstLine="560"/>
        <w:spacing w:before="450" w:after="450" w:line="312" w:lineRule="auto"/>
      </w:pPr>
      <w:r>
        <w:rPr>
          <w:rFonts w:ascii="宋体" w:hAnsi="宋体" w:eastAsia="宋体" w:cs="宋体"/>
          <w:color w:val="000"/>
          <w:sz w:val="28"/>
          <w:szCs w:val="28"/>
        </w:rPr>
        <w:t xml:space="preserve">三、学习方式</w:t>
      </w:r>
    </w:p>
    <w:p>
      <w:pPr>
        <w:ind w:left="0" w:right="0" w:firstLine="560"/>
        <w:spacing w:before="450" w:after="450" w:line="312" w:lineRule="auto"/>
      </w:pPr>
      <w:r>
        <w:rPr>
          <w:rFonts w:ascii="宋体" w:hAnsi="宋体" w:eastAsia="宋体" w:cs="宋体"/>
          <w:color w:val="000"/>
          <w:sz w:val="28"/>
          <w:szCs w:val="28"/>
        </w:rPr>
        <w:t xml:space="preserve">1、坐下来共享学。两级中心组要确保每月集中学习次数。改变传统的“填鸭式”学习方式，推行互动式、共享式、交流式学习，重点推行班子成员轮流授课办法，做到边学边议，促进学习成果向管理实践的转化，切实增强班子学习的针对性和实效性。</w:t>
      </w:r>
    </w:p>
    <w:p>
      <w:pPr>
        <w:ind w:left="0" w:right="0" w:firstLine="560"/>
        <w:spacing w:before="450" w:after="450" w:line="312" w:lineRule="auto"/>
      </w:pPr>
      <w:r>
        <w:rPr>
          <w:rFonts w:ascii="宋体" w:hAnsi="宋体" w:eastAsia="宋体" w:cs="宋体"/>
          <w:color w:val="000"/>
          <w:sz w:val="28"/>
          <w:szCs w:val="28"/>
        </w:rPr>
        <w:t xml:space="preserve">2、沉下去研究学。中心组成员要增强自学的针对性和计划性，做到干什么学什么，缺什么补什么。在向书本学习的同时，注重向实践学习，班子成员要带着课题深入基层，接触实践，开展调查研究，了解工作实际，摸清存在问题，提出改进意见，形成理论成果，指导科学发展。</w:t>
      </w:r>
    </w:p>
    <w:p>
      <w:pPr>
        <w:ind w:left="0" w:right="0" w:firstLine="560"/>
        <w:spacing w:before="450" w:after="450" w:line="312" w:lineRule="auto"/>
      </w:pPr>
      <w:r>
        <w:rPr>
          <w:rFonts w:ascii="宋体" w:hAnsi="宋体" w:eastAsia="宋体" w:cs="宋体"/>
          <w:color w:val="000"/>
          <w:sz w:val="28"/>
          <w:szCs w:val="28"/>
        </w:rPr>
        <w:t xml:space="preserve">3、请进来重点学。遵循“每季一个主题”的学习原则，公司党委将每季召开一次中心组学习扩大会，就各级干部急需补充的重点、热点、焦点理论知识，邀请国内知名专家进行专题辅导，提高学习质量，提升干部素养。</w:t>
      </w:r>
    </w:p>
    <w:p>
      <w:pPr>
        <w:ind w:left="0" w:right="0" w:firstLine="560"/>
        <w:spacing w:before="450" w:after="450" w:line="312" w:lineRule="auto"/>
      </w:pPr>
      <w:r>
        <w:rPr>
          <w:rFonts w:ascii="宋体" w:hAnsi="宋体" w:eastAsia="宋体" w:cs="宋体"/>
          <w:color w:val="000"/>
          <w:sz w:val="28"/>
          <w:szCs w:val="28"/>
        </w:rPr>
        <w:t xml:space="preserve">4、走出去考察学。外出考察是重要而有效的学习方式，各级领导干部要有目的、有选择、有针对性地参加外出考察、学习深造、脱产培训等活动。要注重考察效果，撰写考察报告，借鉴先进经验，探寻破解企业发展难题的思路和方法。</w:t>
      </w:r>
    </w:p>
    <w:p>
      <w:pPr>
        <w:ind w:left="0" w:right="0" w:firstLine="560"/>
        <w:spacing w:before="450" w:after="450" w:line="312" w:lineRule="auto"/>
      </w:pPr>
      <w:r>
        <w:rPr>
          <w:rFonts w:ascii="宋体" w:hAnsi="宋体" w:eastAsia="宋体" w:cs="宋体"/>
          <w:color w:val="000"/>
          <w:sz w:val="28"/>
          <w:szCs w:val="28"/>
        </w:rPr>
        <w:t xml:space="preserve">四、学习制度</w:t>
      </w:r>
    </w:p>
    <w:p>
      <w:pPr>
        <w:ind w:left="0" w:right="0" w:firstLine="560"/>
        <w:spacing w:before="450" w:after="450" w:line="312" w:lineRule="auto"/>
      </w:pPr>
      <w:r>
        <w:rPr>
          <w:rFonts w:ascii="宋体" w:hAnsi="宋体" w:eastAsia="宋体" w:cs="宋体"/>
          <w:color w:val="000"/>
          <w:sz w:val="28"/>
          <w:szCs w:val="28"/>
        </w:rPr>
        <w:t xml:space="preserve">1、落实基础管理制度。两级中心组要建立考勤、档案管理制度。宣传部门要精心做好中心组学习准备工作，落实学习时间、学习课题、学习内容和辅导人员。</w:t>
      </w:r>
    </w:p>
    <w:p>
      <w:pPr>
        <w:ind w:left="0" w:right="0" w:firstLine="560"/>
        <w:spacing w:before="450" w:after="450" w:line="312" w:lineRule="auto"/>
      </w:pPr>
      <w:r>
        <w:rPr>
          <w:rFonts w:ascii="宋体" w:hAnsi="宋体" w:eastAsia="宋体" w:cs="宋体"/>
          <w:color w:val="000"/>
          <w:sz w:val="28"/>
          <w:szCs w:val="28"/>
        </w:rPr>
        <w:t xml:space="preserve">2、落实经验交流制度。及时总结中心组学习典型单位和典型个人，通过新闻宣传、现场会、座谈会等形式宣传推广典型经验。</w:t>
      </w:r>
    </w:p>
    <w:p>
      <w:pPr>
        <w:ind w:left="0" w:right="0" w:firstLine="560"/>
        <w:spacing w:before="450" w:after="450" w:line="312" w:lineRule="auto"/>
      </w:pPr>
      <w:r>
        <w:rPr>
          <w:rFonts w:ascii="宋体" w:hAnsi="宋体" w:eastAsia="宋体" w:cs="宋体"/>
          <w:color w:val="000"/>
          <w:sz w:val="28"/>
          <w:szCs w:val="28"/>
        </w:rPr>
        <w:t xml:space="preserve">3、落实检查考核制度。把中心组学习纳入季度达标和党委工作考核，总结经验，弥补不足。</w:t>
      </w:r>
    </w:p>
    <w:p>
      <w:pPr>
        <w:ind w:left="0" w:right="0" w:firstLine="560"/>
        <w:spacing w:before="450" w:after="450" w:line="312" w:lineRule="auto"/>
      </w:pPr>
      <w:r>
        <w:rPr>
          <w:rFonts w:ascii="宋体" w:hAnsi="宋体" w:eastAsia="宋体" w:cs="宋体"/>
          <w:color w:val="000"/>
          <w:sz w:val="28"/>
          <w:szCs w:val="28"/>
        </w:rPr>
        <w:t xml:space="preserve">五、学习要求</w:t>
      </w:r>
    </w:p>
    <w:p>
      <w:pPr>
        <w:ind w:left="0" w:right="0" w:firstLine="560"/>
        <w:spacing w:before="450" w:after="450" w:line="312" w:lineRule="auto"/>
      </w:pPr>
      <w:r>
        <w:rPr>
          <w:rFonts w:ascii="宋体" w:hAnsi="宋体" w:eastAsia="宋体" w:cs="宋体"/>
          <w:color w:val="000"/>
          <w:sz w:val="28"/>
          <w:szCs w:val="28"/>
        </w:rPr>
        <w:t xml:space="preserve">1、加强领导。各党委主要领导要切实把中心组学习摆上重要日程，根据本单位实际情况，研究制定各个时期学习规划，亲自安排学习重点和学习内容，确定学习形式，亲自主持学习，保证学习质量。班子成员要带头学习、带头调研、带头辅导、带头展示学习成果，带出良好的学习风气。</w:t>
      </w:r>
    </w:p>
    <w:p>
      <w:pPr>
        <w:ind w:left="0" w:right="0" w:firstLine="560"/>
        <w:spacing w:before="450" w:after="450" w:line="312" w:lineRule="auto"/>
      </w:pPr>
      <w:r>
        <w:rPr>
          <w:rFonts w:ascii="宋体" w:hAnsi="宋体" w:eastAsia="宋体" w:cs="宋体"/>
          <w:color w:val="000"/>
          <w:sz w:val="28"/>
          <w:szCs w:val="28"/>
        </w:rPr>
        <w:t xml:space="preserve">2、精心组织。主管部门要定期编写学习提纲，分阶段下发学习安排，订购学习材料，经常深入到基层党委中心组，了解学习情况，指导学习开展，总结好经验、好做法。要督促各中心组严格落实各项学习制度，保证学习时间、学习质量，使党委中心组理论学习规范化、制度化。</w:t>
      </w:r>
    </w:p>
    <w:p>
      <w:pPr>
        <w:ind w:left="0" w:right="0" w:firstLine="560"/>
        <w:spacing w:before="450" w:after="450" w:line="312" w:lineRule="auto"/>
      </w:pPr>
      <w:r>
        <w:rPr>
          <w:rFonts w:ascii="宋体" w:hAnsi="宋体" w:eastAsia="宋体" w:cs="宋体"/>
          <w:color w:val="000"/>
          <w:sz w:val="28"/>
          <w:szCs w:val="28"/>
        </w:rPr>
        <w:t xml:space="preserve">3、注重实效。中心组成员要按照党委中心组学习制度等有关规定，加强学习型领导班子建设，树立理论联系实际的学风，始终把调查研究贯穿于党委中心组学习全过程，结合系统实际，着眼研究解决带有全局性、战略性、前瞻性的重大问题，中心组成员要立足分管的工作选取专题深入调研，形成有深度理论分析、有坚实实践基础、有科学解决方法的研究成果，为科学决策奠定坚实的基础。</w:t>
      </w:r>
    </w:p>
    <w:p>
      <w:pPr>
        <w:ind w:left="0" w:right="0" w:firstLine="560"/>
        <w:spacing w:before="450" w:after="450" w:line="312" w:lineRule="auto"/>
      </w:pPr>
      <w:r>
        <w:rPr>
          <w:rFonts w:ascii="宋体" w:hAnsi="宋体" w:eastAsia="宋体" w:cs="宋体"/>
          <w:color w:val="000"/>
          <w:sz w:val="28"/>
          <w:szCs w:val="28"/>
        </w:rPr>
        <w:t xml:space="preserve">龙煤七台河分公司党委</w:t>
      </w:r>
    </w:p>
    <w:p>
      <w:pPr>
        <w:ind w:left="0" w:right="0" w:firstLine="560"/>
        <w:spacing w:before="450" w:after="450" w:line="312" w:lineRule="auto"/>
      </w:pPr>
      <w:r>
        <w:rPr>
          <w:rFonts w:ascii="宋体" w:hAnsi="宋体" w:eastAsia="宋体" w:cs="宋体"/>
          <w:color w:val="000"/>
          <w:sz w:val="28"/>
          <w:szCs w:val="28"/>
        </w:rPr>
        <w:t xml:space="preserve">七煤（集团）公司党委</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560"/>
        <w:spacing w:before="450" w:after="450" w:line="312" w:lineRule="auto"/>
      </w:pPr>
      <w:r>
        <w:rPr>
          <w:rFonts w:ascii="宋体" w:hAnsi="宋体" w:eastAsia="宋体" w:cs="宋体"/>
          <w:color w:val="000"/>
          <w:sz w:val="28"/>
          <w:szCs w:val="28"/>
        </w:rPr>
        <w:t xml:space="preserve">公司党委2024年推荐书目</w:t>
      </w:r>
    </w:p>
    <w:p>
      <w:pPr>
        <w:ind w:left="0" w:right="0" w:firstLine="560"/>
        <w:spacing w:before="450" w:after="450" w:line="312" w:lineRule="auto"/>
      </w:pPr>
      <w:r>
        <w:rPr>
          <w:rFonts w:ascii="宋体" w:hAnsi="宋体" w:eastAsia="宋体" w:cs="宋体"/>
          <w:color w:val="000"/>
          <w:sz w:val="28"/>
          <w:szCs w:val="28"/>
        </w:rPr>
        <w:t xml:space="preserve">1、《中国共产党历史》第二卷</w:t>
      </w:r>
    </w:p>
    <w:p>
      <w:pPr>
        <w:ind w:left="0" w:right="0" w:firstLine="560"/>
        <w:spacing w:before="450" w:after="450" w:line="312" w:lineRule="auto"/>
      </w:pPr>
      <w:r>
        <w:rPr>
          <w:rFonts w:ascii="宋体" w:hAnsi="宋体" w:eastAsia="宋体" w:cs="宋体"/>
          <w:color w:val="000"/>
          <w:sz w:val="28"/>
          <w:szCs w:val="28"/>
        </w:rPr>
        <w:t xml:space="preserve">2、《中国共产党历史（第一卷）》（修订版）</w:t>
      </w:r>
    </w:p>
    <w:p>
      <w:pPr>
        <w:ind w:left="0" w:right="0" w:firstLine="560"/>
        <w:spacing w:before="450" w:after="450" w:line="312" w:lineRule="auto"/>
      </w:pPr>
      <w:r>
        <w:rPr>
          <w:rFonts w:ascii="宋体" w:hAnsi="宋体" w:eastAsia="宋体" w:cs="宋体"/>
          <w:color w:val="000"/>
          <w:sz w:val="28"/>
          <w:szCs w:val="28"/>
        </w:rPr>
        <w:t xml:space="preserve">3、《社会主义核心价值体系读本》</w:t>
      </w:r>
    </w:p>
    <w:p>
      <w:pPr>
        <w:ind w:left="0" w:right="0" w:firstLine="560"/>
        <w:spacing w:before="450" w:after="450" w:line="312" w:lineRule="auto"/>
      </w:pPr>
      <w:r>
        <w:rPr>
          <w:rFonts w:ascii="宋体" w:hAnsi="宋体" w:eastAsia="宋体" w:cs="宋体"/>
          <w:color w:val="000"/>
          <w:sz w:val="28"/>
          <w:szCs w:val="28"/>
        </w:rPr>
        <w:t xml:space="preserve">4、《七个怎么看——理论热点面对面2024》</w:t>
      </w:r>
    </w:p>
    <w:p>
      <w:pPr>
        <w:ind w:left="0" w:right="0" w:firstLine="560"/>
        <w:spacing w:before="450" w:after="450" w:line="312" w:lineRule="auto"/>
      </w:pPr>
      <w:r>
        <w:rPr>
          <w:rFonts w:ascii="宋体" w:hAnsi="宋体" w:eastAsia="宋体" w:cs="宋体"/>
          <w:color w:val="000"/>
          <w:sz w:val="28"/>
          <w:szCs w:val="28"/>
        </w:rPr>
        <w:t xml:space="preserve">5、《把工作做到出色》</w:t>
      </w:r>
    </w:p>
    <w:p>
      <w:pPr>
        <w:ind w:left="0" w:right="0" w:firstLine="560"/>
        <w:spacing w:before="450" w:after="450" w:line="312" w:lineRule="auto"/>
      </w:pPr>
      <w:r>
        <w:rPr>
          <w:rFonts w:ascii="宋体" w:hAnsi="宋体" w:eastAsia="宋体" w:cs="宋体"/>
          <w:color w:val="000"/>
          <w:sz w:val="28"/>
          <w:szCs w:val="28"/>
        </w:rPr>
        <w:t xml:space="preserve">6、《快乐是一种能力,幸福是一种态度》</w:t>
      </w:r>
    </w:p>
    <w:p>
      <w:pPr>
        <w:ind w:left="0" w:right="0" w:firstLine="560"/>
        <w:spacing w:before="450" w:after="450" w:line="312" w:lineRule="auto"/>
      </w:pPr>
      <w:r>
        <w:rPr>
          <w:rFonts w:ascii="黑体" w:hAnsi="黑体" w:eastAsia="黑体" w:cs="黑体"/>
          <w:color w:val="000000"/>
          <w:sz w:val="36"/>
          <w:szCs w:val="36"/>
          <w:b w:val="1"/>
          <w:bCs w:val="1"/>
        </w:rPr>
        <w:t xml:space="preserve">第五篇：在集团公司党委理论中心组学习会上的讲话</w:t>
      </w:r>
    </w:p>
    <w:p>
      <w:pPr>
        <w:ind w:left="0" w:right="0" w:firstLine="560"/>
        <w:spacing w:before="450" w:after="450" w:line="312" w:lineRule="auto"/>
      </w:pPr>
      <w:r>
        <w:rPr>
          <w:rFonts w:ascii="宋体" w:hAnsi="宋体" w:eastAsia="宋体" w:cs="宋体"/>
          <w:color w:val="000"/>
          <w:sz w:val="28"/>
          <w:szCs w:val="28"/>
        </w:rPr>
        <w:t xml:space="preserve">在集团公司党委理论中心组（扩大）学习会上的讲话（2024年7月16日）同志们：在集团公司胜利实现“双过半”、全力奋战下半年的关键时刻，今天我们举办集团公司党委理论中心组扩大的学习会。这次学习会是按照集团公司党委的总体部署和要求安排的，既是一次解放思想的会，也是一次推进改革改制的会，是一次非常重要的会，对于我们进一步解放思想，更新观</w:t>
      </w:r>
    </w:p>
    <w:p>
      <w:pPr>
        <w:ind w:left="0" w:right="0" w:firstLine="560"/>
        <w:spacing w:before="450" w:after="450" w:line="312" w:lineRule="auto"/>
      </w:pPr>
      <w:r>
        <w:rPr>
          <w:rFonts w:ascii="宋体" w:hAnsi="宋体" w:eastAsia="宋体" w:cs="宋体"/>
          <w:color w:val="000"/>
          <w:sz w:val="28"/>
          <w:szCs w:val="28"/>
        </w:rPr>
        <w:t xml:space="preserve">念，增强素质，提高能力，立足本职，干好工作，加快我公司改革改制的步伐，都具有十分重要的意义。为办好这次学习会，集团公司党委在6、7月份党群例会上专门作了安排，集团公司党政主要领导和玉海书记多次进行了研究，随着认识的不断提高，形势的不断发展，对学习会的内容多次进行了商量，有关部门作了充分的准备。这次学习会，时间安排一天半，学习内容主要是：胡锦涛同志的新思想、新观点，当前经济形势和任务，关于国有企业主辅分离、辅业改制的问题。这次学习会一个突出的特点，就是主题比以往更加突出，既突出了企业改革改制这个主题，这是我们按照上级的要求，从肥矿实际出发，感到最为迫切的问题。为组织好这次学习会，我们邀请了省委党校研究生部主任、教授袁永新同志，临沂矿务局局长、党委书记李义文同志，及集团公司党校的同志为我们授课。他们都具有很高的理论水平、政策水准和实践经验。特别是袁主任长期致力于经济理论研究，读宏观经济和微观经济理论有着很深的造诣，在我省有着很高的知名度。今天我们能把袁主任请来做专题辅导报告，对同志们来说是一次难得的学习机会。希望大家要集中精力，专心听讲，认真思考，真正领会实质，把握精髓，自觉地用理论指导实践，推进改革改制的步伐。下面，我讲几点意见。</w:t>
      </w:r>
    </w:p>
    <w:p>
      <w:pPr>
        <w:ind w:left="0" w:right="0" w:firstLine="560"/>
        <w:spacing w:before="450" w:after="450" w:line="312" w:lineRule="auto"/>
      </w:pPr>
      <w:r>
        <w:rPr>
          <w:rFonts w:ascii="宋体" w:hAnsi="宋体" w:eastAsia="宋体" w:cs="宋体"/>
          <w:color w:val="000"/>
          <w:sz w:val="28"/>
          <w:szCs w:val="28"/>
        </w:rPr>
        <w:t xml:space="preserve">一、要认真学习好胡锦涛同志的新思想、新观点，用新思想、新观点指导企业改革发展的新实践胡锦涛同志的新思想、新观点，是对邓小平理论和“三个代表”重要思想的继承和发展，是用发展着的马克思主义指导新的实践的最新理论成果。在党的十六届一中全会上，我们党顺利实现了领导班子的新老交替，形成了以胡锦涛同志为总书记的新一届中央领导集体。新一届中央领导集体坚持高举邓小平理论和“三个代表”重要思想伟大旗帜，承上启下，继往开来，大力加强党的执政能力建设，推动了中国特色社会主义事业全面、协调、可持续发展，取得了举世瞩目的伟大成就。胡锦涛同志以敏锐的政治洞察力和娴熟的领导才能，根据国内外经济社会发展变化的实际，及时而准确地提出了一些列新思想、新观点。胡锦涛同志的新思想、新观点，散落在党的十六届三中、四中全会决定，及中央出台的各个重要文件和一系列重要讲话中，涉及党的建设、改革发展稳定和正确处理国内外关系等许多方面，是集体智慧的结晶。如，关于“立党为公、执政为民”是“三个代表”重要思想的本质要求；坚持以人文本，树立全面、协调、可持续的科学发展观，促进经济社会和人的全面发展；坚持最广泛最充分地调动一切积极因素，不断提高构建社会主义和谐社会的能力；坚持科学执政、民主执政、依法执政；领导干部要真正做到为民、务实、清廉，等等。这些新思想、新观点，对指导和促进我国改革发展、对外开放发挥了重要作用，得到了全党、全国各族人民的衷心拥护和支持。这些新思想、新观点，对于我们以更加理性和务实的态度领导和谋划企业的改革发展，以更加坚定得信心和勇气迎接来自各方面的困难和挑战具有十分重大的意义。为此，我们一定要认真而系统地学习好、领会好、贯彻好、落实好胡锦涛同志的这些新思想、新观点。各级领导干部要坚持先学一步，学深一点，以强烈的政治热情和责任意识，把学习、宣传、贯彻胡锦涛同志的新思想、新观点这件大事抓紧抓好，不断引向深入。一是要深入学习。各级领导干部要带头学习，潜心研究，反复思考，全面准确地领会。在学习中，一定要牢牢把握“三个代表”重要思想这条主线，充分认识其重大理论意义和实践意义，深刻领会“三个代表”重要思想的科学内涵和作为一个统一整体的内在联系。一定要牢牢把握“解放思想，实事求是”这个精髓，深刻理解坚持马克思主义和丰富、发展马克思主义的辩证关系，充分认识创新对于一个国家、一个民族、一个政党的重要意义，坚持实践是检验真理的唯一标准。二是要广泛宣传。各级领导干部要深入到基层，深入到职工群众中去，采取各种有效形式，广泛开展有声势、有深度、有实效的宣传教育活动，切实教育要引导广大干部职工把思想统一到新思想、新观点上来。三是要坚决贯彻。要把理论与实践结合起来，把思想与行动统一起来，坚持边学习，边思考，边总结，边分析，努力把新思想、新观点贯彻落实到矿区改革发展的各项工作中去，切实用新思想、新观点统一思想，指导行动。要牢牢抓住发展这个党执政兴国的第一要务，牢固树立科学发展观，正确处理改革发展中遇到的各种矛盾和问题，切实维护矿区稳定，在稳定中推进改革发展。要从成功中总结经验，从失败中查找教训，不断提高各级领导干部的领导能力和水平，进一步理清改革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2025-01-31T13:55:29+08:00</dcterms:created>
  <dcterms:modified xsi:type="dcterms:W3CDTF">2025-01-31T13:55:29+08:00</dcterms:modified>
</cp:coreProperties>
</file>

<file path=docProps/custom.xml><?xml version="1.0" encoding="utf-8"?>
<Properties xmlns="http://schemas.openxmlformats.org/officeDocument/2006/custom-properties" xmlns:vt="http://schemas.openxmlformats.org/officeDocument/2006/docPropsVTypes"/>
</file>