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社区基层党组织带头人队伍建设发言材料[精选五篇]</w:t>
      </w:r>
      <w:bookmarkEnd w:id="1"/>
    </w:p>
    <w:p>
      <w:pPr>
        <w:jc w:val="center"/>
        <w:spacing w:before="0" w:after="450"/>
      </w:pPr>
      <w:r>
        <w:rPr>
          <w:rFonts w:ascii="Arial" w:hAnsi="Arial" w:eastAsia="Arial" w:cs="Arial"/>
          <w:color w:val="999999"/>
          <w:sz w:val="20"/>
          <w:szCs w:val="20"/>
        </w:rPr>
        <w:t xml:space="preserve">来源：网络  作者：莲雾凝露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第一篇：社区基层党组织带头人队伍建设发言材料社区基层党组织带头人队伍建设发言材料加强基层党组织建设，核心是要抓好基层党组织带头人队伍建设。近年来，×区把社区基层党组织带头人队伍建设摆在突出位置，从实践中探索出一条队伍建设之路。一、主要做法...</w:t>
      </w:r>
    </w:p>
    <w:p>
      <w:pPr>
        <w:ind w:left="0" w:right="0" w:firstLine="560"/>
        <w:spacing w:before="450" w:after="450" w:line="312" w:lineRule="auto"/>
      </w:pPr>
      <w:r>
        <w:rPr>
          <w:rFonts w:ascii="黑体" w:hAnsi="黑体" w:eastAsia="黑体" w:cs="黑体"/>
          <w:color w:val="000000"/>
          <w:sz w:val="36"/>
          <w:szCs w:val="36"/>
          <w:b w:val="1"/>
          <w:bCs w:val="1"/>
        </w:rPr>
        <w:t xml:space="preserve">第一篇：社区基层党组织带头人队伍建设发言材料</w:t>
      </w:r>
    </w:p>
    <w:p>
      <w:pPr>
        <w:ind w:left="0" w:right="0" w:firstLine="560"/>
        <w:spacing w:before="450" w:after="450" w:line="312" w:lineRule="auto"/>
      </w:pPr>
      <w:r>
        <w:rPr>
          <w:rFonts w:ascii="宋体" w:hAnsi="宋体" w:eastAsia="宋体" w:cs="宋体"/>
          <w:color w:val="000"/>
          <w:sz w:val="28"/>
          <w:szCs w:val="28"/>
        </w:rPr>
        <w:t xml:space="preserve">社区基层党组织带头人队伍建设发言材料</w:t>
      </w:r>
    </w:p>
    <w:p>
      <w:pPr>
        <w:ind w:left="0" w:right="0" w:firstLine="560"/>
        <w:spacing w:before="450" w:after="450" w:line="312" w:lineRule="auto"/>
      </w:pPr>
      <w:r>
        <w:rPr>
          <w:rFonts w:ascii="宋体" w:hAnsi="宋体" w:eastAsia="宋体" w:cs="宋体"/>
          <w:color w:val="000"/>
          <w:sz w:val="28"/>
          <w:szCs w:val="28"/>
        </w:rPr>
        <w:t xml:space="preserve">加强基层党组织建设，核心是要抓好基层党组织带头人队伍建设。近年来，×区把社区基层党组织带头人队伍建设摆在突出位置，从实践中探索出一条队伍建设之路。</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1.高标准、严程序，确保素质优。一是以社区“两委”换届选举为契机，将素质高、能力强、群众拥护的党员纳入社区党组织，有效提高了社区党组织班子成员，尤其是社区党组织书记的整体素质，并为每个社区配备了专职书记，进一步加强了党组织工作力量。目前×71名社区党组织书记中男性23名，女性48名，平均年龄45.5岁，大专及以上学历达70%以上，结构较为优化。二是加强对软弱涣散社区的整顿力度，对不适合担任社区党组织书记的及时予以调整，逐步探索建立能者上、庸者下的常态化机制。三是按照每个社区3至7名的标准，注重从社区工作人员中的大专以上学历，综合素质强，热爱社区工作的人员中培养社区书记、副书记后备干部，并有意识地安排社区党组织书记后备干部参加一些重大活动，给他们交任务、压担子，分配一些急、难、复杂的任务和群众工作，让他们熟悉各方面的情况，在实践中经受锻炼，锤炼党性，提高素质，增强本领。2024年以来，培养社区后备干部255名。</w:t>
      </w:r>
    </w:p>
    <w:p>
      <w:pPr>
        <w:ind w:left="0" w:right="0" w:firstLine="560"/>
        <w:spacing w:before="450" w:after="450" w:line="312" w:lineRule="auto"/>
      </w:pPr>
      <w:r>
        <w:rPr>
          <w:rFonts w:ascii="宋体" w:hAnsi="宋体" w:eastAsia="宋体" w:cs="宋体"/>
          <w:color w:val="000"/>
          <w:sz w:val="28"/>
          <w:szCs w:val="28"/>
        </w:rPr>
        <w:t xml:space="preserve">2.常教育、强培训，确保能力强。一是为进一步提高全区基层党组织书记综合素质和履职能力，建立“重点培训+普遍培训”机制，先后组织7个培训班，累计培训920余人次，对全区社区和“两新”党组织书记、副书记进行了集中轮训。二是培训内容突出针对性，围绕新形势下社区发展面临的热难点问题，加强对相关知识技能的培训，提高社区党组织书记执行政策法规、服务党员群众、化解矛盾纠纷和加强社区党组织自身建设的能力水平。三是培训方式注重多样性，通过采取专题讲座、经验交流会、现场观摩、专题讨论等方式组织“大家讲、共同学”，实现培训方式由讲解式向探究式、静态式向动态式、封闭式向开放式的转变，真正达到了用深刻的理论武装人、用鲜活的事例感染人、用现场实景启发人的目的，使全区党组织书记履职能力得到进一步提升，为工作开展提供了保障。</w:t>
      </w:r>
    </w:p>
    <w:p>
      <w:pPr>
        <w:ind w:left="0" w:right="0" w:firstLine="560"/>
        <w:spacing w:before="450" w:after="450" w:line="312" w:lineRule="auto"/>
      </w:pPr>
      <w:r>
        <w:rPr>
          <w:rFonts w:ascii="宋体" w:hAnsi="宋体" w:eastAsia="宋体" w:cs="宋体"/>
          <w:color w:val="000"/>
          <w:sz w:val="28"/>
          <w:szCs w:val="28"/>
        </w:rPr>
        <w:t xml:space="preserve">3.真关心、实激励，确保留得住。建立健全激励保障机制，实现基层党组织书记收入有保障、干好有希望、退后有所养、困难有所帮。一是按照省委、市委相关文件要求，落实城市社区和村改居社区工作人员基本报酬待遇，调整后，城市社区和村改居社区党组织书记工作报酬，分别由原来的1600元/月和600元/月，提高到2487元/月和2368.5元/月，增幅位居全市前列。二是注重培树、宣传基层党组织书记中的先进典型，有效激发基层干部找差距、学先进、赶先进的自觉性和主动性。2024年以来，挖掘选树先进典型30余名，通过“身边党员”栏目、党员风采墙、百家好人榜等媒介持续推广，营造学有榜样、做有标准、赶有目标的良好氛围。三是推荐一大批优秀基层党组织书记为各级“两代表一委员”，进一步增强了基层党组织书记的社会荣誉感和干事创业激情。如南口社区党总支书记俞靖华，2024年6月被河南省委评为“优秀共产党员”，同年7月被选为洛阳市第十一次党代会代表。南村社区党委书记刘志军被推荐为河南省第十三届人大代表。</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根据掌握了解的情况，社区基层党组织带头人队伍建设中还存在一些问题和不足，主要表现在：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1.综合素质存在差距。部分村改居社区党组织书记队伍中年龄偏大、文化程度偏低、思想观念老化等现象依然存在。有的社区党组织书记不注重自身素质的提高，发展思路不清、办法不多、能力素质需进一步提升。</w:t>
      </w:r>
    </w:p>
    <w:p>
      <w:pPr>
        <w:ind w:left="0" w:right="0" w:firstLine="560"/>
        <w:spacing w:before="450" w:after="450" w:line="312" w:lineRule="auto"/>
      </w:pPr>
      <w:r>
        <w:rPr>
          <w:rFonts w:ascii="宋体" w:hAnsi="宋体" w:eastAsia="宋体" w:cs="宋体"/>
          <w:color w:val="000"/>
          <w:sz w:val="28"/>
          <w:szCs w:val="28"/>
        </w:rPr>
        <w:t xml:space="preserve">2.后备力量储备不足。当前，社区中的青年新生力量大多处于分散、流动状态，党组织无法对其中的优秀分子实施有计划、有重点的培养。近年来招录的高学历大学生社工，由于对基层情况不清、工作经验不足，短期内难以担当重任，况且基层党组织书记工作压力大，待遇低，造成人员流动性大，基层党组织书记队伍后备力量有些青黄不接。</w:t>
      </w:r>
    </w:p>
    <w:p>
      <w:pPr>
        <w:ind w:left="0" w:right="0" w:firstLine="560"/>
        <w:spacing w:before="450" w:after="450" w:line="312" w:lineRule="auto"/>
      </w:pPr>
      <w:r>
        <w:rPr>
          <w:rFonts w:ascii="宋体" w:hAnsi="宋体" w:eastAsia="宋体" w:cs="宋体"/>
          <w:color w:val="000"/>
          <w:sz w:val="28"/>
          <w:szCs w:val="28"/>
        </w:rPr>
        <w:t xml:space="preserve">3.岗位的吸引力不强。目前，大量事务性工作涌入社区，社区干部整天忙于应付事务性的工作，加之来自上级和群众等方面种种压力比较大，社区书记出路受限，缺乏向公务员岗位和事业单位选拔的政策的渠道，基层党组织书记岗位的吸引力不强。</w:t>
      </w:r>
    </w:p>
    <w:p>
      <w:pPr>
        <w:ind w:left="0" w:right="0" w:firstLine="560"/>
        <w:spacing w:before="450" w:after="450" w:line="312" w:lineRule="auto"/>
      </w:pPr>
      <w:r>
        <w:rPr>
          <w:rFonts w:ascii="宋体" w:hAnsi="宋体" w:eastAsia="宋体" w:cs="宋体"/>
          <w:color w:val="000"/>
          <w:sz w:val="28"/>
          <w:szCs w:val="28"/>
        </w:rPr>
        <w:t xml:space="preserve">三、对策及建议</w:t>
      </w:r>
    </w:p>
    <w:p>
      <w:pPr>
        <w:ind w:left="0" w:right="0" w:firstLine="560"/>
        <w:spacing w:before="450" w:after="450" w:line="312" w:lineRule="auto"/>
      </w:pPr>
      <w:r>
        <w:rPr>
          <w:rFonts w:ascii="宋体" w:hAnsi="宋体" w:eastAsia="宋体" w:cs="宋体"/>
          <w:color w:val="000"/>
          <w:sz w:val="28"/>
          <w:szCs w:val="28"/>
        </w:rPr>
        <w:t xml:space="preserve">1.强化业务培训，着力提升社区基层党组织书记队伍的素质能力。把基层党组织书记纳入整个干部培训规划，制定年度计划，按照分级负责的原则，有计划地组织实施，确保所有基层党组织书记每年至少参加1次区级以上党委部门组织的集中培训；建立完善培训工作责任制，围绕“双带”能力强的培养目标，实行“菜单式”培训，按照把优秀青年培养成党员、把优秀党员培养成社区干部、把优秀社区干部培养成党组织书记的目标要求，强化递进式培养，科学制订党员培训计划和基层党组织书记培养计划，定期组织各类专题培训，不断提升基层党组织书记的履职水平。</w:t>
      </w:r>
    </w:p>
    <w:p>
      <w:pPr>
        <w:ind w:left="0" w:right="0" w:firstLine="560"/>
        <w:spacing w:before="450" w:after="450" w:line="312" w:lineRule="auto"/>
      </w:pPr>
      <w:r>
        <w:rPr>
          <w:rFonts w:ascii="宋体" w:hAnsi="宋体" w:eastAsia="宋体" w:cs="宋体"/>
          <w:color w:val="000"/>
          <w:sz w:val="28"/>
          <w:szCs w:val="28"/>
        </w:rPr>
        <w:t xml:space="preserve">2.加大人才储备，不断充实社区基层党组织书记队伍的后备力量。坚持“德才兼备、以德为先”的用人标准，注重将学历高、素质高、能力强、热爱社区的人员选到社区工作，并作为基层党组织书记后备力量进行培养。要加大基层党员发展力度，广泛开展把优秀人才培养成党员、把党员培养成基层党组织书记的“双向培养”活动，进一步充实基层党组织书记后备干部队伍。在抓好社区基层党组织书记后备队伍建设的同时，通过召开群众座谈会，广开言路，把群众公认的能人“谈”出来；通过问卷调查，全面把握德才表现，把公道正派的能人“问”出来；通过全面考察，真正把“有本事、能干事、干成事”的能人“定”下来；通过组织换届选举，把有真才实学的能人“选”出来。</w:t>
      </w:r>
    </w:p>
    <w:p>
      <w:pPr>
        <w:ind w:left="0" w:right="0" w:firstLine="560"/>
        <w:spacing w:before="450" w:after="450" w:line="312" w:lineRule="auto"/>
      </w:pPr>
      <w:r>
        <w:rPr>
          <w:rFonts w:ascii="宋体" w:hAnsi="宋体" w:eastAsia="宋体" w:cs="宋体"/>
          <w:color w:val="000"/>
          <w:sz w:val="28"/>
          <w:szCs w:val="28"/>
        </w:rPr>
        <w:t xml:space="preserve">3、强化考核激励，充分激发社区基层党组织书记队伍的生机活力。把关爱激励和规范管理作为社区党组织书记队伍管理的一项重要内容，对社区党组织书记队伍实施绩效管理。把社会稳定、为民服务、党的建设等工作纳入社区党组织书记工作目标管理考评范围，与办事处党工委签订年度工作目标责任书，对连续两年考核不合格、群众不满意的社区党组织书记，予以调整。结合市、区两级党内表彰活动，开展“十佳社区党组织书记”、优秀共产党员、优秀党务工作者等评选活动，对评选出来的先进个人和党员干部队伍中的先进典型事迹进行多形式、全方位的宣传，增强社区党组织书记的荣誉感和责任感。</w:t>
      </w:r>
    </w:p>
    <w:p>
      <w:pPr>
        <w:ind w:left="0" w:right="0" w:firstLine="560"/>
        <w:spacing w:before="450" w:after="450" w:line="312" w:lineRule="auto"/>
      </w:pPr>
      <w:r>
        <w:rPr>
          <w:rFonts w:ascii="黑体" w:hAnsi="黑体" w:eastAsia="黑体" w:cs="黑体"/>
          <w:color w:val="000000"/>
          <w:sz w:val="36"/>
          <w:szCs w:val="36"/>
          <w:b w:val="1"/>
          <w:bCs w:val="1"/>
        </w:rPr>
        <w:t xml:space="preserve">第二篇：基层党组织带头人队伍建设</w:t>
      </w:r>
    </w:p>
    <w:p>
      <w:pPr>
        <w:ind w:left="0" w:right="0" w:firstLine="560"/>
        <w:spacing w:before="450" w:after="450" w:line="312" w:lineRule="auto"/>
      </w:pPr>
      <w:r>
        <w:rPr>
          <w:rFonts w:ascii="宋体" w:hAnsi="宋体" w:eastAsia="宋体" w:cs="宋体"/>
          <w:color w:val="000"/>
          <w:sz w:val="28"/>
          <w:szCs w:val="28"/>
        </w:rPr>
        <w:t xml:space="preserve">围绕两大目标完善五项机制</w:t>
      </w:r>
    </w:p>
    <w:p>
      <w:pPr>
        <w:ind w:left="0" w:right="0" w:firstLine="560"/>
        <w:spacing w:before="450" w:after="450" w:line="312" w:lineRule="auto"/>
      </w:pPr>
      <w:r>
        <w:rPr>
          <w:rFonts w:ascii="宋体" w:hAnsi="宋体" w:eastAsia="宋体" w:cs="宋体"/>
          <w:color w:val="000"/>
          <w:sz w:val="28"/>
          <w:szCs w:val="28"/>
        </w:rPr>
        <w:t xml:space="preserve">努力建设高素质的基层党组织带头人队伍</w:t>
      </w:r>
    </w:p>
    <w:p>
      <w:pPr>
        <w:ind w:left="0" w:right="0" w:firstLine="560"/>
        <w:spacing w:before="450" w:after="450" w:line="312" w:lineRule="auto"/>
      </w:pPr>
      <w:r>
        <w:rPr>
          <w:rFonts w:ascii="宋体" w:hAnsi="宋体" w:eastAsia="宋体" w:cs="宋体"/>
          <w:color w:val="000"/>
          <w:sz w:val="28"/>
          <w:szCs w:val="28"/>
        </w:rPr>
        <w:t xml:space="preserve">中共卓尼县委常委、组织部部长杨扎西</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560"/>
        <w:spacing w:before="450" w:after="450" w:line="312" w:lineRule="auto"/>
      </w:pPr>
      <w:r>
        <w:rPr>
          <w:rFonts w:ascii="宋体" w:hAnsi="宋体" w:eastAsia="宋体" w:cs="宋体"/>
          <w:color w:val="000"/>
          <w:sz w:val="28"/>
          <w:szCs w:val="28"/>
        </w:rPr>
        <w:t xml:space="preserve">党的十七届四中全会对新形势下如何加强党的建设特别是基层组织建设作出了全面部署，提出了“建设高素质基层党组织带头人队伍”的要求，这是新形势下加强基层组织建设的战略部署，也是当前党的基层组织建设一项十分重要而紧迫的任务。作为经济欠发达的少数民族地区，尤其要把基层党组织带头人队伍建设作为基层党建工作的重中之重，坚持从完善培养选拔、教育培训、监督管理、考核评价和激励关怀等五个机制入手，着力培养和造就一支守信念、讲奉献、重品行、作表率、有本领、靠得住的基层党组织带头人队伍，为推进少数民族地区经济跨越式发展和社会长治久安提供坚强有力的组织保证。</w:t>
      </w:r>
    </w:p>
    <w:p>
      <w:pPr>
        <w:ind w:left="0" w:right="0" w:firstLine="560"/>
        <w:spacing w:before="450" w:after="450" w:line="312" w:lineRule="auto"/>
      </w:pPr>
      <w:r>
        <w:rPr>
          <w:rFonts w:ascii="宋体" w:hAnsi="宋体" w:eastAsia="宋体" w:cs="宋体"/>
          <w:color w:val="000"/>
          <w:sz w:val="28"/>
          <w:szCs w:val="28"/>
        </w:rPr>
        <w:t xml:space="preserve">一、完善培养选拔机制。要按照新农牧村建设对乡镇、村干部队伍建设提出的新要求，扩大选人视野，拓宽选任渠道，不断创新基层党组织带头人选拔任用机制。一要加强后备干部队伍建设。坚持早发现、早培养、早使用原则, 有计划地从各级各部门选拔优秀年轻干部到乡镇领导岗位上历练，对素质好、能力强、表现优秀的，及时纳入乡镇党政正职后备人才库。要抓好村级后备干部队伍建设，注重从回乡务农的高中以上毕业 1</w:t>
      </w:r>
    </w:p>
    <w:p>
      <w:pPr>
        <w:ind w:left="0" w:right="0" w:firstLine="560"/>
        <w:spacing w:before="450" w:after="450" w:line="312" w:lineRule="auto"/>
      </w:pPr>
      <w:r>
        <w:rPr>
          <w:rFonts w:ascii="宋体" w:hAnsi="宋体" w:eastAsia="宋体" w:cs="宋体"/>
          <w:color w:val="000"/>
          <w:sz w:val="28"/>
          <w:szCs w:val="28"/>
        </w:rPr>
        <w:t xml:space="preserve">生、退伍军人、致富带头人以及其他先进青年中培养村级后备干部。同时，要对乡村后备干部进行重点培养、动态管理、严格教育，逐步建立一支素质优良、数量充足、结构合理、适应需求的基层后备干部队伍。二要加强实践锻炼。完善培养机制，有意识的安排后备干部参加一些重大活动，分配一些急、难、复杂的社会和群众工作，给他们交任务、压担子，让他们熟悉各方面的情况，积累各方面的经验。要加强基层党组织书记后备人选在艰苦复杂环境和不同工作岗位的轮岗锻炼，有计划的选派他们到州直机关和省内经济发达地区挂职锻炼，组织外出考察学习，开阔视野，增长才干，使后备干部在实践中经受锻炼，锤炼党性，提高素质，增强本领。三要择优选拔。按照素质高、能力强、想干事、能干事、干成事的要求，完善选拔机制，采取“两推一选”、“两推直选”和“公推直选”等办法，真正把政治过硬、群众公认、作风扎实、致富带富能力较强的优秀人才选拔进基层党组织班子，特别是选好配强乡镇党委书记和村党组织书记，不断优化基层党组织班子结构，增强班子整体功能。</w:t>
      </w:r>
    </w:p>
    <w:p>
      <w:pPr>
        <w:ind w:left="0" w:right="0" w:firstLine="560"/>
        <w:spacing w:before="450" w:after="450" w:line="312" w:lineRule="auto"/>
      </w:pPr>
      <w:r>
        <w:rPr>
          <w:rFonts w:ascii="宋体" w:hAnsi="宋体" w:eastAsia="宋体" w:cs="宋体"/>
          <w:color w:val="000"/>
          <w:sz w:val="28"/>
          <w:szCs w:val="28"/>
        </w:rPr>
        <w:t xml:space="preserve">二、完善教育培训机制。坚持把教育培训作为建设高素质干部队伍的重要前提来抓，常抓不懈。一要加强任职培训。根据基层党组织带头人队伍特点，以县乡党校为依托，每年有计划地举办乡镇党委书记、村党支部书记培训班，对他们进行理想信念教育、宗旨教育、作风教育和科学发展观、正确政绩观等方面的教育，强化任职培训，以进一步增强基层党组织带头</w:t>
      </w:r>
    </w:p>
    <w:p>
      <w:pPr>
        <w:ind w:left="0" w:right="0" w:firstLine="560"/>
        <w:spacing w:before="450" w:after="450" w:line="312" w:lineRule="auto"/>
      </w:pPr>
      <w:r>
        <w:rPr>
          <w:rFonts w:ascii="宋体" w:hAnsi="宋体" w:eastAsia="宋体" w:cs="宋体"/>
          <w:color w:val="000"/>
          <w:sz w:val="28"/>
          <w:szCs w:val="28"/>
        </w:rPr>
        <w:t xml:space="preserve">2人的群众观念、政策观念、法制观念和履职的责任感。二要加强岗位培训。按照“缺什么、补什么”的原则，制订培训规划和计划，采取定期培训、集中轮训、外出考察、参加电大、函授和高等院校学习教育等，大规模对基层党组织书记进行政治理论、党的方针政策、党建业务知识等方面内容的培训，提高基层党组织带头人履行岗位职责的能力。三要加强教育管理。按照“简便、易行、管用”的要求，建立健全基层党组织议事规则、决策程序和集体领导制度，健全以党务村务公开、民主评议和基层党组织定期报告工作等为主要内容的民主监督制度，扩大党内基层民主，进一步规范基层党组织书记的职责、权力、义务。认真落实“三会一课”、“双管三评”、述职述廉、群众评议等制度，着力解决基层党组织带头人队伍思想、工作、作风等方面存在的突出问题，提高综合素质。</w:t>
      </w:r>
    </w:p>
    <w:p>
      <w:pPr>
        <w:ind w:left="0" w:right="0" w:firstLine="560"/>
        <w:spacing w:before="450" w:after="450" w:line="312" w:lineRule="auto"/>
      </w:pPr>
      <w:r>
        <w:rPr>
          <w:rFonts w:ascii="宋体" w:hAnsi="宋体" w:eastAsia="宋体" w:cs="宋体"/>
          <w:color w:val="000"/>
          <w:sz w:val="28"/>
          <w:szCs w:val="28"/>
        </w:rPr>
        <w:t xml:space="preserve">三、完善监督管理机制。积极探索建立基层党组织书记工作承诺、目标管理、督查考核、责任追究等制度，逐步形成科学有效的基层党组织带头人监督管理机制。一要制定目标。按照新农牧村建设的总体要求，结合基层党组织的职责任务，进一步明确新形势下基层党组织书记的岗位职责，建立完善基层党组织带头人任期工作目标责任制，结合乡镇、村实际制定长远规划和目标任务，制定考核办法、签订目标责任书，实行目标管理。二要加强跟踪管理。按照“主动监督、关口前移”的工作思路和“以教育为主、预防为主、事前监督为主”的原则，强化对乡镇党委书记和村党组织书记的监督管理，结合对</w:t>
      </w:r>
    </w:p>
    <w:p>
      <w:pPr>
        <w:ind w:left="0" w:right="0" w:firstLine="560"/>
        <w:spacing w:before="450" w:after="450" w:line="312" w:lineRule="auto"/>
      </w:pPr>
      <w:r>
        <w:rPr>
          <w:rFonts w:ascii="宋体" w:hAnsi="宋体" w:eastAsia="宋体" w:cs="宋体"/>
          <w:color w:val="000"/>
          <w:sz w:val="28"/>
          <w:szCs w:val="28"/>
        </w:rPr>
        <w:t xml:space="preserve">3重点工作任务和阶段性工作任务的督查指导，随时了解掌握他们的履行工作职责情况，对作用发挥不好、不认真履行岗位职责、作风飘浮、不思进取的基层党组织带头人，适时进行谈话诫勉，切实抓好对基层党组织带头人的跟踪管理工作。</w:t>
      </w:r>
    </w:p>
    <w:p>
      <w:pPr>
        <w:ind w:left="0" w:right="0" w:firstLine="560"/>
        <w:spacing w:before="450" w:after="450" w:line="312" w:lineRule="auto"/>
      </w:pPr>
      <w:r>
        <w:rPr>
          <w:rFonts w:ascii="宋体" w:hAnsi="宋体" w:eastAsia="宋体" w:cs="宋体"/>
          <w:color w:val="000"/>
          <w:sz w:val="28"/>
          <w:szCs w:val="28"/>
        </w:rPr>
        <w:t xml:space="preserve">四、完善考核评价机制。坚持把考核作为基层党组织带头人正常化管理的一项主要工作来抓，不断改进考核工作的方式方法，进一步创新基层党组织带头人考核评价机制。一要加强平时考核。加大经常性考核力度，通过检查工作、个别谈话、专项调查、阶段性工作考核、定期不定期访谈、参加领导班子民主生活会、述职述廉等多种形式和途径，注意收集对基层党组织书记的社会评价、舆情反映，全面了解掌握他们的思想动态以及履行岗位职责情况，对存在的苗头性问题早发现、早提醒、早纠正。二要加强考核。健全基层党组织书记考核制度，对照工作目标和岗位职责，考核其履职情况及工作成效。在总结、会议述职的基础上组织民主评议，根据评议结果对基层党组织带头人履行职责情况进行综合分析，形成考核评价意见和考核等次，将考核和评议结果与兑现报酬、评先推优等紧密挂钩。三要加强任期考核。采取组织考核与群众评议相结合的办法，把贯彻执行党的路线方针政策和上级党委、政府的决策部署情况，以及基层党组织建设、农牧民增收致富、社会事业进步、新农牧村建设、社会和谐稳定和群众满意程度作为基层党组织带头人任期考核的重要内容，细化量化</w:t>
      </w:r>
    </w:p>
    <w:p>
      <w:pPr>
        <w:ind w:left="0" w:right="0" w:firstLine="560"/>
        <w:spacing w:before="450" w:after="450" w:line="312" w:lineRule="auto"/>
      </w:pPr>
      <w:r>
        <w:rPr>
          <w:rFonts w:ascii="宋体" w:hAnsi="宋体" w:eastAsia="宋体" w:cs="宋体"/>
          <w:color w:val="000"/>
          <w:sz w:val="28"/>
          <w:szCs w:val="28"/>
        </w:rPr>
        <w:t xml:space="preserve">4考核指标，增强实绩考核的针对性和实效性，并将考核结果作为基层党组织书记调整使用的重要依据。</w:t>
      </w:r>
    </w:p>
    <w:p>
      <w:pPr>
        <w:ind w:left="0" w:right="0" w:firstLine="560"/>
        <w:spacing w:before="450" w:after="450" w:line="312" w:lineRule="auto"/>
      </w:pPr>
      <w:r>
        <w:rPr>
          <w:rFonts w:ascii="宋体" w:hAnsi="宋体" w:eastAsia="宋体" w:cs="宋体"/>
          <w:color w:val="000"/>
          <w:sz w:val="28"/>
          <w:szCs w:val="28"/>
        </w:rPr>
        <w:t xml:space="preserve">五、完善激励关怀机制。要逐步建立系统健全的激励关怀机制，最大限度地调动基层党组织书记的积极性、主动性和创造性。一要提高政治待遇。要高度重视基层党组织带头人的培养选拔工作，建立来自基层一线党政领导干部培养选拔链。要在政治上多关心基层干部，注重从基层党组织书记队伍中发现、培养和使用人才，建立重视基层的用人导向。选拔县处级领导干部特别是配备县级领导班子时，应优先从具有乡镇党委书记任职经历的优秀干部中考虑。对工作实绩突出、群众公认的优秀乡镇党委书记，根据职数及时提拔到县（市）和州直部门担任领导职务或选调到省直部门甚至中央、国家机关工作；对工作比较优秀的乡镇党委书记，交流到县直部门正职岗位或州直机关重要科室任职；探索建立在乡镇党委书记岗位上任职时间长，工作实绩比较突出，符合干部选拔任用条件的，提拔担任上一级非领导职务的政策机制。同时，要加大从农牧村、社区优秀基层干部中考录公务员力度，把工作能力强、实绩突出、群众公认、符合干部任用条件、各方面表现优秀的村干部选拔到乡镇领导岗位任职或录用为公务员。通过提高政治待遇，充分调动基层党组织带头人的工作积极性、主动性和创造性。二要提高生活待遇。要切实改善乡村两级办公条件，提高基层干部生活待遇。要关爱乡镇干部，改善乡镇干部的工作和生活条件，解决乡镇干部周转住房，按时足额落实乡镇干部各种津（补）</w:t>
      </w:r>
    </w:p>
    <w:p>
      <w:pPr>
        <w:ind w:left="0" w:right="0" w:firstLine="560"/>
        <w:spacing w:before="450" w:after="450" w:line="312" w:lineRule="auto"/>
      </w:pPr>
      <w:r>
        <w:rPr>
          <w:rFonts w:ascii="宋体" w:hAnsi="宋体" w:eastAsia="宋体" w:cs="宋体"/>
          <w:color w:val="000"/>
          <w:sz w:val="28"/>
          <w:szCs w:val="28"/>
        </w:rPr>
        <w:t xml:space="preserve">5贴，实行工资福利倾斜政策，实行特殊岗位津贴制度，在乡镇连续工作一定期限的，享受不同级别的津贴待遇。要按照村干部“一定三有”的要求，加大财政支持力度，建立村干部工资待遇正常增长机制，使村党组织书记报酬逐步达到本地区农牧村劳动力平均收入水平，切实解决村干部最直接、最现实的利益问题。要进一步完善离任村干部生活补贴、养老保险和医疗保险制度，切实解决基层党组织书记基本报酬和社会保障问题，解除他们的后顾之忧，使他们更加安心的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第三篇：加强基层党组织带头人队伍建设交流材料</w:t>
      </w:r>
    </w:p>
    <w:p>
      <w:pPr>
        <w:ind w:left="0" w:right="0" w:firstLine="560"/>
        <w:spacing w:before="450" w:after="450" w:line="312" w:lineRule="auto"/>
      </w:pPr>
      <w:r>
        <w:rPr>
          <w:rFonts w:ascii="宋体" w:hAnsi="宋体" w:eastAsia="宋体" w:cs="宋体"/>
          <w:color w:val="000"/>
          <w:sz w:val="28"/>
          <w:szCs w:val="28"/>
        </w:rPr>
        <w:t xml:space="preserve">加强基层党组织带头人队伍建设交流材料</w:t>
      </w:r>
    </w:p>
    <w:p>
      <w:pPr>
        <w:ind w:left="0" w:right="0" w:firstLine="560"/>
        <w:spacing w:before="450" w:after="450" w:line="312" w:lineRule="auto"/>
      </w:pPr>
      <w:r>
        <w:rPr>
          <w:rFonts w:ascii="宋体" w:hAnsi="宋体" w:eastAsia="宋体" w:cs="宋体"/>
          <w:color w:val="000"/>
          <w:sz w:val="28"/>
          <w:szCs w:val="28"/>
        </w:rPr>
        <w:t xml:space="preserve">近年来，×区高度重视基层党组织带头人队伍建设，积极探索加强基层党组织带头人队伍建设的新途径、新方法、新机制，努力建设一支政治强、业务精、敢担当、作风正的基层党组织带头人队伍。</w:t>
      </w:r>
    </w:p>
    <w:p>
      <w:pPr>
        <w:ind w:left="0" w:right="0" w:firstLine="560"/>
        <w:spacing w:before="450" w:after="450" w:line="312" w:lineRule="auto"/>
      </w:pPr>
      <w:r>
        <w:rPr>
          <w:rFonts w:ascii="宋体" w:hAnsi="宋体" w:eastAsia="宋体" w:cs="宋体"/>
          <w:color w:val="000"/>
          <w:sz w:val="28"/>
          <w:szCs w:val="28"/>
        </w:rPr>
        <w:t xml:space="preserve">一、加强基层党组织带头人队伍建设的主要做法</w:t>
      </w:r>
    </w:p>
    <w:p>
      <w:pPr>
        <w:ind w:left="0" w:right="0" w:firstLine="560"/>
        <w:spacing w:before="450" w:after="450" w:line="312" w:lineRule="auto"/>
      </w:pPr>
      <w:r>
        <w:rPr>
          <w:rFonts w:ascii="宋体" w:hAnsi="宋体" w:eastAsia="宋体" w:cs="宋体"/>
          <w:color w:val="000"/>
          <w:sz w:val="28"/>
          <w:szCs w:val="28"/>
        </w:rPr>
        <w:t xml:space="preserve">×区辖×个街道办事处，×个社区，辖区面积×平方公里，总人口约×万。目前，全区共有基层党组织×个（其中，党（工）委×个，党总支×个，党支部×个），党员×名。今年，×区通过实施“×”党建工程，紧抓“三支队伍”建设，努力培育基层党组织“领头雁”，为推进基层各项工作提供了坚强有力的人才支撑和组织保证。</w:t>
      </w:r>
    </w:p>
    <w:p>
      <w:pPr>
        <w:ind w:left="0" w:right="0" w:firstLine="560"/>
        <w:spacing w:before="450" w:after="450" w:line="312" w:lineRule="auto"/>
      </w:pPr>
      <w:r>
        <w:rPr>
          <w:rFonts w:ascii="宋体" w:hAnsi="宋体" w:eastAsia="宋体" w:cs="宋体"/>
          <w:color w:val="000"/>
          <w:sz w:val="28"/>
          <w:szCs w:val="28"/>
        </w:rPr>
        <w:t xml:space="preserve">（一）坚持选优配强，提升基层党组织带头人队伍的质量。一是以社区“两委”换届选举为契机，将素质高、能力强、群众拥护的党员纳入社区党组织。同时，按照“三强两好一满意”（班子强、队伍强、作风强，科学发展好、为民服务好，群众满意）要求，选优配强基层党组织书记。二是按照每个社区×至×名的标准，建立社区书记、副书记后备干部。同时，有意识给安排社区党组织书记后备干部交任务、压担子，让他们在实践中经受锻炼，提高素质，增强本领，并通过换届选举和任中调整，进一步优化社区党组织书记队伍结构。三是建立了“能者上、平者让、庸者下”的竞争激励机制，提高了基层党组织书记工作的积极性、主动性，增强了其竞争意识、危机意识，进而不断优化了社区党组织书记队伍结构，推动了社区工作的健康发展。</w:t>
      </w:r>
    </w:p>
    <w:p>
      <w:pPr>
        <w:ind w:left="0" w:right="0" w:firstLine="560"/>
        <w:spacing w:before="450" w:after="450" w:line="312" w:lineRule="auto"/>
      </w:pPr>
      <w:r>
        <w:rPr>
          <w:rFonts w:ascii="宋体" w:hAnsi="宋体" w:eastAsia="宋体" w:cs="宋体"/>
          <w:color w:val="000"/>
          <w:sz w:val="28"/>
          <w:szCs w:val="28"/>
        </w:rPr>
        <w:t xml:space="preserve">（二）加强教育培养，提升基层党组织带头人的综合素质。一是全面实施党组织书记素质提升工程。通过开展固定“党员主题活动日”，加强对基层党员干部政治理论、理想信念、党性宗旨和“四个意识”教育，确保广大党员干部始终在思想上政治上行动上同以习近平同志为核心的党中央保持高度一致。二是创新培训方式。坚持“走出去、请进来”，根据基层党员干部需求设置培训课程，进一步增强教学针对性和实效性。×年×月中旬组织全区×名社区和“两新”党组织书记，到郑州大学进行为期×天的集中培训；×月份，在市委党校分×期，对全区×余名基层党支部书记进行了全面培训；×月份，分两批组织全区社区党组织书记赴×新区、×区、×区和×区考察学习城市基层党建工作，促使基层党组织书记进一步开阔视野更新观念，借鉴经验带动发展。三是建立联系点制度。结合区级领导联系办事处和社区情况，建立区委常委基层党建联系点制度和联系点任务清单，每位常委联系一个基层党组织，示范引领各级党组织及其负责人履行党建第一责任人职责。</w:t>
      </w:r>
    </w:p>
    <w:p>
      <w:pPr>
        <w:ind w:left="0" w:right="0" w:firstLine="560"/>
        <w:spacing w:before="450" w:after="450" w:line="312" w:lineRule="auto"/>
      </w:pPr>
      <w:r>
        <w:rPr>
          <w:rFonts w:ascii="宋体" w:hAnsi="宋体" w:eastAsia="宋体" w:cs="宋体"/>
          <w:color w:val="000"/>
          <w:sz w:val="28"/>
          <w:szCs w:val="28"/>
        </w:rPr>
        <w:t xml:space="preserve">（三）坚持完善机制，激发基层党组织带头人的内生动力。一是强化政治激励。×区注重培树、宣传基层党组织书记中的先进典型，增强了基层党组织带头人干事创业的动力。×年以来，共挖掘选树先进典型×余名。同时，积极推荐综合素质好、群众威信高、有参政议政能力的基层党组织带头人担任“两代表一委员”，增强基层党组织带头人的政治荣誉感。如×社区党委书记×，×年×月被×省委评为“优秀共产党员”；×社区党委书记×被推荐为×省第×届人大代表；×市心理咨询师协会党支部书记×被推荐为×省第×届政协委员。二是加强经济激励。按照省委、市委有关文件和政策要求，逐步提高城市社区和村改居社区工作人员基本报酬待遇。调整后，城市社区和村改居社区党组织书记工作报酬，分别由原来的×元/月和×元/月，提高到×元/月和×元/月，进一步提升了工作的积极性和主动性。三是强化监督考核。将基层党组织书记抓党建工作情况纳入年终基层党组织书记述职评议考核工作，并作为评先评优、选拔任用干部的重要依据。</w:t>
      </w:r>
    </w:p>
    <w:p>
      <w:pPr>
        <w:ind w:left="0" w:right="0" w:firstLine="560"/>
        <w:spacing w:before="450" w:after="450" w:line="312" w:lineRule="auto"/>
      </w:pPr>
      <w:r>
        <w:rPr>
          <w:rFonts w:ascii="宋体" w:hAnsi="宋体" w:eastAsia="宋体" w:cs="宋体"/>
          <w:color w:val="000"/>
          <w:sz w:val="28"/>
          <w:szCs w:val="28"/>
        </w:rPr>
        <w:t xml:space="preserve">二、加强基层党组织带头人队伍建设存在的问题</w:t>
      </w:r>
    </w:p>
    <w:p>
      <w:pPr>
        <w:ind w:left="0" w:right="0" w:firstLine="560"/>
        <w:spacing w:before="450" w:after="450" w:line="312" w:lineRule="auto"/>
      </w:pPr>
      <w:r>
        <w:rPr>
          <w:rFonts w:ascii="宋体" w:hAnsi="宋体" w:eastAsia="宋体" w:cs="宋体"/>
          <w:color w:val="000"/>
          <w:sz w:val="28"/>
          <w:szCs w:val="28"/>
        </w:rPr>
        <w:t xml:space="preserve">从全区看，基层党组织书记队伍建设虽然取得了一定的成绩，但还存在一些问题和不足，主要表现在：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一）综合素质能力欠缺。目前，部分社区党组织书记对当前社区党建发展的新形势和新任务仍然认识不足，知识水平和思想观念与日新月异的形势相比，还有一定的差距，服务群众的能力有待于进一步提高，开拓意识不强，工作方式方法单一，习惯于用老方式、老办法解决新矛盾、新问题，容易出现“老办法不经用、新办法不会用、硬办法不敢用、软办法不顶用”的情况，不能适应社区党建新形势发展的需要。</w:t>
      </w:r>
    </w:p>
    <w:p>
      <w:pPr>
        <w:ind w:left="0" w:right="0" w:firstLine="560"/>
        <w:spacing w:before="450" w:after="450" w:line="312" w:lineRule="auto"/>
      </w:pPr>
      <w:r>
        <w:rPr>
          <w:rFonts w:ascii="宋体" w:hAnsi="宋体" w:eastAsia="宋体" w:cs="宋体"/>
          <w:color w:val="000"/>
          <w:sz w:val="28"/>
          <w:szCs w:val="28"/>
        </w:rPr>
        <w:t xml:space="preserve">（二）抓党建精力不足。目前，大量事务性工作涌入社区，社区干部整天忙于应付事务性的工作，加之来自上级和群众等方面种种压力比较大，造成部分基层党组织书记对党建工作出现“说起来重要、做起来次要、忙起来不要”的现象。</w:t>
      </w:r>
    </w:p>
    <w:p>
      <w:pPr>
        <w:ind w:left="0" w:right="0" w:firstLine="560"/>
        <w:spacing w:before="450" w:after="450" w:line="312" w:lineRule="auto"/>
      </w:pPr>
      <w:r>
        <w:rPr>
          <w:rFonts w:ascii="宋体" w:hAnsi="宋体" w:eastAsia="宋体" w:cs="宋体"/>
          <w:color w:val="000"/>
          <w:sz w:val="28"/>
          <w:szCs w:val="28"/>
        </w:rPr>
        <w:t xml:space="preserve">（三）后备干部力量不足。当前，社区中的青年新生力量大多处于分散、流动状态，致使社区党组织书记人选选择的范围缩小。同时，社区党组织书记出路不畅，工作压力大，工资待遇又不是很高，易造成年轻优秀人员流失，基层党组织后备队伍人才储备不足。</w:t>
      </w:r>
    </w:p>
    <w:p>
      <w:pPr>
        <w:ind w:left="0" w:right="0" w:firstLine="560"/>
        <w:spacing w:before="450" w:after="450" w:line="312" w:lineRule="auto"/>
      </w:pPr>
      <w:r>
        <w:rPr>
          <w:rFonts w:ascii="宋体" w:hAnsi="宋体" w:eastAsia="宋体" w:cs="宋体"/>
          <w:color w:val="000"/>
          <w:sz w:val="28"/>
          <w:szCs w:val="28"/>
        </w:rPr>
        <w:t xml:space="preserve">三、加强基层党组织书记队伍建设的对策及建议</w:t>
      </w:r>
    </w:p>
    <w:p>
      <w:pPr>
        <w:ind w:left="0" w:right="0" w:firstLine="560"/>
        <w:spacing w:before="450" w:after="450" w:line="312" w:lineRule="auto"/>
      </w:pPr>
      <w:r>
        <w:rPr>
          <w:rFonts w:ascii="宋体" w:hAnsi="宋体" w:eastAsia="宋体" w:cs="宋体"/>
          <w:color w:val="000"/>
          <w:sz w:val="28"/>
          <w:szCs w:val="28"/>
        </w:rPr>
        <w:t xml:space="preserve">（一）强化队伍建设。坚持“德才兼备、以德为先”的用人标准，注重从社区工作人员中的大专以上学历，综合素质强，热爱社区工作的人员中培养社区书记、副书记后备干部。同时，有意识地给社区党组织书记后备干部交任务、压担子，让他们在实践中经受锻炼，锤炼党性，提高素质，增强本领。同时拓宽选人视野，把党员队伍中的群众代表、致富能手、大学毕业生、企事业单位退休政工干部纳入选才视野，结合公开招考、办事处下派等多种形式，真正把党性强、能力强、责任心强、使命感强的优秀党员选拔到社区党组织书记岗位上来，优化社区党组织书记队伍结构。</w:t>
      </w:r>
    </w:p>
    <w:p>
      <w:pPr>
        <w:ind w:left="0" w:right="0" w:firstLine="560"/>
        <w:spacing w:before="450" w:after="450" w:line="312" w:lineRule="auto"/>
      </w:pPr>
      <w:r>
        <w:rPr>
          <w:rFonts w:ascii="宋体" w:hAnsi="宋体" w:eastAsia="宋体" w:cs="宋体"/>
          <w:color w:val="000"/>
          <w:sz w:val="28"/>
          <w:szCs w:val="28"/>
        </w:rPr>
        <w:t xml:space="preserve">（二）加强教育培训。将基层党组织书记队伍的学习培训纳入到全区干部教育培训的整体部署中去，统一研究、统一规划、统一实施，确保所有基层党组织书记每年至少参加×次区级以上党委部门组织的集中培训，至少参加×次街道党工委组织的集中培训。教育培训要突出针对性、多样性、实效性，既要突出基层党组织书记岗位要求，强化其政治素质、道德品质、党性素养，又要突出社区工作特点，提高其为民办事服务的水平能力。通过组织优秀社区党组织书记现身说法、传经送宝、专家辅导、现场观摩、专题讨论等多种方式，增强培训实效性。</w:t>
      </w:r>
    </w:p>
    <w:p>
      <w:pPr>
        <w:ind w:left="0" w:right="0" w:firstLine="560"/>
        <w:spacing w:before="450" w:after="450" w:line="312" w:lineRule="auto"/>
      </w:pPr>
      <w:r>
        <w:rPr>
          <w:rFonts w:ascii="宋体" w:hAnsi="宋体" w:eastAsia="宋体" w:cs="宋体"/>
          <w:color w:val="000"/>
          <w:sz w:val="28"/>
          <w:szCs w:val="28"/>
        </w:rPr>
        <w:t xml:space="preserve">（三）完善相关机制。落实好基层党组织书记、专职党务工作者报酬及社会保障待遇，建立健全社区干部工作报酬自然增长机制，切实保障基层党组织带头人队伍的经济待遇，增强社区党组织书记岗位吸引力，达到待遇留人、岗位留人。对成绩突出、群众公认度高的基层党组织书记要大力宣传、表彰和奖励，并优先考虑作为区级党代表、人大代表、政协委员人选，充分体现政治关怀。同时，疏通优秀基层党组织书记向公务员岗位和事业单位选拔的政策渠道，以增强其责任心和事业心。</w:t>
      </w:r>
    </w:p>
    <w:p>
      <w:pPr>
        <w:ind w:left="0" w:right="0" w:firstLine="560"/>
        <w:spacing w:before="450" w:after="450" w:line="312" w:lineRule="auto"/>
      </w:pPr>
      <w:r>
        <w:rPr>
          <w:rFonts w:ascii="黑体" w:hAnsi="黑体" w:eastAsia="黑体" w:cs="黑体"/>
          <w:color w:val="000000"/>
          <w:sz w:val="36"/>
          <w:szCs w:val="36"/>
          <w:b w:val="1"/>
          <w:bCs w:val="1"/>
        </w:rPr>
        <w:t xml:space="preserve">第四篇：基层党组织带头人队伍建设工作汇报</w:t>
      </w:r>
    </w:p>
    <w:p>
      <w:pPr>
        <w:ind w:left="0" w:right="0" w:firstLine="560"/>
        <w:spacing w:before="450" w:after="450" w:line="312" w:lineRule="auto"/>
      </w:pPr>
      <w:r>
        <w:rPr>
          <w:rFonts w:ascii="宋体" w:hAnsi="宋体" w:eastAsia="宋体" w:cs="宋体"/>
          <w:color w:val="000"/>
          <w:sz w:val="28"/>
          <w:szCs w:val="28"/>
        </w:rPr>
        <w:t xml:space="preserve">基层党组织带头人队伍建设工作汇报</w:t>
      </w:r>
    </w:p>
    <w:p>
      <w:pPr>
        <w:ind w:left="0" w:right="0" w:firstLine="560"/>
        <w:spacing w:before="450" w:after="450" w:line="312" w:lineRule="auto"/>
      </w:pPr>
      <w:r>
        <w:rPr>
          <w:rFonts w:ascii="宋体" w:hAnsi="宋体" w:eastAsia="宋体" w:cs="宋体"/>
          <w:color w:val="000"/>
          <w:sz w:val="28"/>
          <w:szCs w:val="28"/>
        </w:rPr>
        <w:t xml:space="preserve">今年以来，**市始终把“红色头雁”队伍建设摆在突出位置，大力实施“头雁竞飞”行动，通过“系统学、全域练、严格管”等有力举措，全面提升“红色头雁”队伍能力素质，打造新时代过硬基层党组织带头人队伍，有力构筑“乡村共富”硬核支撑。</w:t>
      </w:r>
    </w:p>
    <w:p>
      <w:pPr>
        <w:ind w:left="0" w:right="0" w:firstLine="560"/>
        <w:spacing w:before="450" w:after="450" w:line="312" w:lineRule="auto"/>
      </w:pPr>
      <w:r>
        <w:rPr>
          <w:rFonts w:ascii="宋体" w:hAnsi="宋体" w:eastAsia="宋体" w:cs="宋体"/>
          <w:color w:val="000"/>
          <w:sz w:val="28"/>
          <w:szCs w:val="28"/>
        </w:rPr>
        <w:t xml:space="preserve">一、聚焦系统学，办好“提升课”，练就“真本领”。</w:t>
      </w:r>
    </w:p>
    <w:p>
      <w:pPr>
        <w:ind w:left="0" w:right="0" w:firstLine="560"/>
        <w:spacing w:before="450" w:after="450" w:line="312" w:lineRule="auto"/>
      </w:pPr>
      <w:r>
        <w:rPr>
          <w:rFonts w:ascii="宋体" w:hAnsi="宋体" w:eastAsia="宋体" w:cs="宋体"/>
          <w:color w:val="000"/>
          <w:sz w:val="28"/>
          <w:szCs w:val="28"/>
        </w:rPr>
        <w:t xml:space="preserve">围绕“抓培训、强素质”目标，积极开设政治淬炼、业务培训等能力提升“课堂”，着力培养一批政策“活字典”、业务“百事通”。一是开展“全覆盖”轮训。建立“市级示范培训、县级全员培训”体系，按照“全员、精准、有效”工作要求，市、县两级利用2个月时间，线上线下集中举办基层党组织书记培训班31期，全面完成1821名村（社区）党组织书记全覆盖培训。二是推行“菜单式”课程。围绕“缺什么教什么”，开展培训需求调研，推行“点餐式”培训，围绕基层党组织建设、乡村振兴、基层治理、党风廉政建设等领域，有针对性地推出理论课、业务课、典型课、现场课、廉政课等“五堂课”。三是邀请“土专家”授课。市、县两级开设“红色头雁讲堂”55期，择优推选113名优秀的村（社区）党组织书记登上讲台，围绕村级集体经济发展、人居环境整治、乡村治理等重点工作，现身说法、传授经验，激励基层党组织书记之间互学互比、互促互进，凝聚全面推进美好环境与幸福生活共同缔造的强大动力。</w:t>
      </w:r>
    </w:p>
    <w:p>
      <w:pPr>
        <w:ind w:left="0" w:right="0" w:firstLine="560"/>
        <w:spacing w:before="450" w:after="450" w:line="312" w:lineRule="auto"/>
      </w:pPr>
      <w:r>
        <w:rPr>
          <w:rFonts w:ascii="宋体" w:hAnsi="宋体" w:eastAsia="宋体" w:cs="宋体"/>
          <w:color w:val="000"/>
          <w:sz w:val="28"/>
          <w:szCs w:val="28"/>
        </w:rPr>
        <w:t xml:space="preserve">二、聚焦全域练，搭好“练兵台”，激发“源动力”。</w:t>
      </w:r>
    </w:p>
    <w:p>
      <w:pPr>
        <w:ind w:left="0" w:right="0" w:firstLine="560"/>
        <w:spacing w:before="450" w:after="450" w:line="312" w:lineRule="auto"/>
      </w:pPr>
      <w:r>
        <w:rPr>
          <w:rFonts w:ascii="宋体" w:hAnsi="宋体" w:eastAsia="宋体" w:cs="宋体"/>
          <w:color w:val="000"/>
          <w:sz w:val="28"/>
          <w:szCs w:val="28"/>
        </w:rPr>
        <w:t xml:space="preserve">坚持把课堂搬到现场、融入实境，以举办“擂台赛”、开展“结对子”等载体，激发“红色头雁”抓发展强治理的内生动力。一是举办“擂台赛”。开展全市村级集体经济项目拉练比拼活动，采取现场观摩、集中路演形式，首期组织29名村党组织书记“登台打擂”，讲做法、说成效、谈体会，1792名基层党组织书记通过视频直播方式全程在线观摩。邀请财政、农业农村、乡村振兴等部门人员担任专家评委，从“党组织率带情况、对村级经济贡献情况、拉动村民就业情况、可推广借鉴情况”等方面，逐一点评项目成效。二是开展“结对子”。按照“组织牵头、地缘相近”的原则，探索“强村带弱村”共建模式，统筹安排200名优秀村党组织书记与208名经济薄弱村、治理困难村党组织书记结成对子，广泛开展结对共建活动，在建强组织、产业发展、乡村治理等方面“手把手教”，联动发展生态种养殖、乡村旅游等特色产业，形成“先进带后进、携手向前进”良好发展局面。</w:t>
      </w:r>
    </w:p>
    <w:p>
      <w:pPr>
        <w:ind w:left="0" w:right="0" w:firstLine="560"/>
        <w:spacing w:before="450" w:after="450" w:line="312" w:lineRule="auto"/>
      </w:pPr>
      <w:r>
        <w:rPr>
          <w:rFonts w:ascii="宋体" w:hAnsi="宋体" w:eastAsia="宋体" w:cs="宋体"/>
          <w:color w:val="000"/>
          <w:sz w:val="28"/>
          <w:szCs w:val="28"/>
        </w:rPr>
        <w:t xml:space="preserve">三、聚焦严格管，念好“紧箍咒”，树正“风向标”。</w:t>
      </w:r>
    </w:p>
    <w:p>
      <w:pPr>
        <w:ind w:left="0" w:right="0" w:firstLine="560"/>
        <w:spacing w:before="450" w:after="450" w:line="312" w:lineRule="auto"/>
      </w:pPr>
      <w:r>
        <w:rPr>
          <w:rFonts w:ascii="宋体" w:hAnsi="宋体" w:eastAsia="宋体" w:cs="宋体"/>
          <w:color w:val="000"/>
          <w:sz w:val="28"/>
          <w:szCs w:val="28"/>
        </w:rPr>
        <w:t xml:space="preserve">持续完善岗位目标责任制，强化“底线”管理和激励保障，实现严管与厚爱“有机统一”。一是履职承诺“亮出来”。夯实基层党建“书记抓、抓书记”工作责任，实施抓基层党建“书记项目”，全市村（社区）党组织书记领办“书记项目”1821个，围绕基层党建、乡村振兴、基层治理等重点工作任务，明确时间表、路线图，强力推进“书记项目”落地见效。二是纪律监督“严起来”。聚焦“一肩挑”村（社区）党组织书记重要职责和关键任务，探索构建“三定三管三评”监督管理机制，制定履职“负面清单”，划定岗位“底线”。全面开展村（社区）“两委”换届“回头看”，对村（社区）“两委”干部进行“把脉问诊”，及时调整不胜任现职党组织书记21人。三是激励保障“实起来”。出台激励村“两委”干部干事创业若干措施，注重从物质上推动引导，建立村级集体经济发展业绩奖励等机制，激励鞭策村党组织书记担当作为。运用容错纠错机制，严格落实“三个区分开来”，先后为83名村党组织书记“正名”“撑腰”。</w:t>
      </w:r>
    </w:p>
    <w:p>
      <w:pPr>
        <w:ind w:left="0" w:right="0" w:firstLine="560"/>
        <w:spacing w:before="450" w:after="450" w:line="312" w:lineRule="auto"/>
      </w:pPr>
      <w:r>
        <w:rPr>
          <w:rFonts w:ascii="黑体" w:hAnsi="黑体" w:eastAsia="黑体" w:cs="黑体"/>
          <w:color w:val="000000"/>
          <w:sz w:val="36"/>
          <w:szCs w:val="36"/>
          <w:b w:val="1"/>
          <w:bCs w:val="1"/>
        </w:rPr>
        <w:t xml:space="preserve">第五篇：队伍建设调研报告：市委组织部基层党组织带头人队伍建设调研报告</w:t>
      </w:r>
    </w:p>
    <w:p>
      <w:pPr>
        <w:ind w:left="0" w:right="0" w:firstLine="560"/>
        <w:spacing w:before="450" w:after="450" w:line="312" w:lineRule="auto"/>
      </w:pPr>
      <w:r>
        <w:rPr>
          <w:rFonts w:ascii="宋体" w:hAnsi="宋体" w:eastAsia="宋体" w:cs="宋体"/>
          <w:color w:val="000"/>
          <w:sz w:val="28"/>
          <w:szCs w:val="28"/>
        </w:rPr>
        <w:t xml:space="preserve">农村基层党组织带头人，是党在农村全部工作的核心力量。一个作风优、能力强的村支部书记，能带出一个好班子、领出一支好队伍、开创一个好局面。因此，加强农村党组织带头人队伍建设是基层组织建设的重中之重，抓好农村党组织带头人队伍建设，对党的方针政策的贯彻落实、对基层党支部的建设、对党员队伍的建设和凝聚群众起着至关重要作用。</w:t>
      </w:r>
    </w:p>
    <w:p>
      <w:pPr>
        <w:ind w:left="0" w:right="0" w:firstLine="560"/>
        <w:spacing w:before="450" w:after="450" w:line="312" w:lineRule="auto"/>
      </w:pPr>
      <w:r>
        <w:rPr>
          <w:rFonts w:ascii="宋体" w:hAnsi="宋体" w:eastAsia="宋体" w:cs="宋体"/>
          <w:color w:val="000"/>
          <w:sz w:val="28"/>
          <w:szCs w:val="28"/>
        </w:rPr>
        <w:t xml:space="preserve">一、基层党组织带头人队伍建设取得的成效</w:t>
      </w:r>
    </w:p>
    <w:p>
      <w:pPr>
        <w:ind w:left="0" w:right="0" w:firstLine="560"/>
        <w:spacing w:before="450" w:after="450" w:line="312" w:lineRule="auto"/>
      </w:pPr>
      <w:r>
        <w:rPr>
          <w:rFonts w:ascii="宋体" w:hAnsi="宋体" w:eastAsia="宋体" w:cs="宋体"/>
          <w:color w:val="000"/>
          <w:sz w:val="28"/>
          <w:szCs w:val="28"/>
        </w:rPr>
        <w:t xml:space="preserve">X市共有农村党（总）支部X个，农村党员X名。近年来，市委着力完善村党支部书记稳得住干得好工作机制。以理想信念素质教育、抓班子带队伍和致富带富能力提高为重点，分期分批对村党支部书记进行轮训；落实每月X元的工作报酬，建立党支部书记稳定的报酬待遇和增长机制；扶持发展村级集体经济，为党支部书记开展工作、服务群众提供物质基础；加强作风建设，完善日常管理监督制度，落实民主评议、经济责任审计制度，保证党支部书记廉洁自律、清白干事。市财政为符合条件的离任村党支部书记，每人每月发放X元的生活补贴，切实做好关心关怀工作。全市X个行政村党支部书记中，有X人目前创办有产业项目，有X人两年来得到上级党组织表彰。</w:t>
      </w:r>
    </w:p>
    <w:p>
      <w:pPr>
        <w:ind w:left="0" w:right="0" w:firstLine="560"/>
        <w:spacing w:before="450" w:after="450" w:line="312" w:lineRule="auto"/>
      </w:pPr>
      <w:r>
        <w:rPr>
          <w:rFonts w:ascii="宋体" w:hAnsi="宋体" w:eastAsia="宋体" w:cs="宋体"/>
          <w:color w:val="000"/>
          <w:sz w:val="28"/>
          <w:szCs w:val="28"/>
        </w:rPr>
        <w:t xml:space="preserve">二、基层党组织带头人队伍建设存在的问题</w:t>
      </w:r>
    </w:p>
    <w:p>
      <w:pPr>
        <w:ind w:left="0" w:right="0" w:firstLine="560"/>
        <w:spacing w:before="450" w:after="450" w:line="312" w:lineRule="auto"/>
      </w:pPr>
      <w:r>
        <w:rPr>
          <w:rFonts w:ascii="宋体" w:hAnsi="宋体" w:eastAsia="宋体" w:cs="宋体"/>
          <w:color w:val="000"/>
          <w:sz w:val="28"/>
          <w:szCs w:val="28"/>
        </w:rPr>
        <w:t xml:space="preserve">一是基层党组织带头人队伍整体素质不高。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二是基层党组织带头人队伍进取意识不强。</w:t>
      </w:r>
    </w:p>
    <w:p>
      <w:pPr>
        <w:ind w:left="0" w:right="0" w:firstLine="560"/>
        <w:spacing w:before="450" w:after="450" w:line="312" w:lineRule="auto"/>
      </w:pPr>
      <w:r>
        <w:rPr>
          <w:rFonts w:ascii="宋体" w:hAnsi="宋体" w:eastAsia="宋体" w:cs="宋体"/>
          <w:color w:val="000"/>
          <w:sz w:val="28"/>
          <w:szCs w:val="28"/>
        </w:rPr>
        <w:t xml:space="preserve">缺乏创新意识，由于基层党组织带头人队伍年龄偏大，接受新思想和新事物的能力较差，造成了他们工作方式老化、陈旧，工作方法简单，难以适应新形势下农村发展的需要。有的面对机遇和挑战犹豫不决，存在着保守思想和畏难情绪；有的一叶障目，取得了一些小成绩就沾沾自喜，安于现状，不思上进。例如流动党员微信群的建立，有些村支书表面觉得很好，但是在实际操作过程中，存在应付现象。缺乏驾驭能力，部分村党支部书记对新形势认识不够，面临着错综复杂的局面，显现出驾驭能力不强。一些新上任的村党支部书记，由于自身经验不足或能力上有所欠缺，存在着本领恐慌，对涉及群众利益的纠纷，抓不住解决问题、化解矛盾的有利时机；有些村干部不了解新时期群众工作的特点，找不到矛盾的症结，遇到问题就躲，遇到矛盾就闪，最后把小事拖大、大事拖。缺乏带动能力。X名基层党支部书记中，有实业的仅有X人，占X%，在带头致富、带领群众致富方面，仍有相当一部分显得能力不足，办法少、路子窄。</w:t>
      </w:r>
    </w:p>
    <w:p>
      <w:pPr>
        <w:ind w:left="0" w:right="0" w:firstLine="560"/>
        <w:spacing w:before="450" w:after="450" w:line="312" w:lineRule="auto"/>
      </w:pPr>
      <w:r>
        <w:rPr>
          <w:rFonts w:ascii="宋体" w:hAnsi="宋体" w:eastAsia="宋体" w:cs="宋体"/>
          <w:color w:val="000"/>
          <w:sz w:val="28"/>
          <w:szCs w:val="28"/>
        </w:rPr>
        <w:t xml:space="preserve">三是基层党组织带头人队伍稳定性较差。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三、加强村党组织书记队伍建设的意见建议</w:t>
      </w:r>
    </w:p>
    <w:p>
      <w:pPr>
        <w:ind w:left="0" w:right="0" w:firstLine="560"/>
        <w:spacing w:before="450" w:after="450" w:line="312" w:lineRule="auto"/>
      </w:pPr>
      <w:r>
        <w:rPr>
          <w:rFonts w:ascii="宋体" w:hAnsi="宋体" w:eastAsia="宋体" w:cs="宋体"/>
          <w:color w:val="000"/>
          <w:sz w:val="28"/>
          <w:szCs w:val="28"/>
        </w:rPr>
        <w:t xml:space="preserve">坚持标准，拓宽渠道，配强“火车头”。拓宽选拔渠道，坚持把“双高双强”标准作为村党组织书记的选任标准，采取从优秀村干部中挑、从年富力强的优秀党员中育、从党员致富带头人和优秀外出务工经商党员中选、从机关干部中派等多种形式，拓宽来源渠道，确保选优配强村党支部书记。统筹考虑村“两委”班子人选配备，选好配强村委会主任，持续推动村党支部书记、村委会主任“一肩挑”和村“两委”班子成员交叉任职。增强后备人才储备，重点从农村致富能手、种养殖能人、外出务工经商返乡人员、实用人才、退伍军人等先进群体中发展党员。注重从农村致富带头人、专业合作组织负责人、外出务工经商和返乡创业等人员中选育村干部后备人才，确保基层党组织带头人队伍结构得到全面优化。</w:t>
      </w:r>
    </w:p>
    <w:p>
      <w:pPr>
        <w:ind w:left="0" w:right="0" w:firstLine="560"/>
        <w:spacing w:before="450" w:after="450" w:line="312" w:lineRule="auto"/>
      </w:pPr>
      <w:r>
        <w:rPr>
          <w:rFonts w:ascii="宋体" w:hAnsi="宋体" w:eastAsia="宋体" w:cs="宋体"/>
          <w:color w:val="000"/>
          <w:sz w:val="28"/>
          <w:szCs w:val="28"/>
        </w:rPr>
        <w:t xml:space="preserve">创新培训，注重实践，练就“硬功夫”。</w:t>
      </w:r>
    </w:p>
    <w:p>
      <w:pPr>
        <w:ind w:left="0" w:right="0" w:firstLine="560"/>
        <w:spacing w:before="450" w:after="450" w:line="312" w:lineRule="auto"/>
      </w:pPr>
      <w:r>
        <w:rPr>
          <w:rFonts w:ascii="宋体" w:hAnsi="宋体" w:eastAsia="宋体" w:cs="宋体"/>
          <w:color w:val="000"/>
          <w:sz w:val="28"/>
          <w:szCs w:val="28"/>
        </w:rPr>
        <w:t xml:space="preserve">坚持把村党组织书记培训纳入党校培训主体班次，分批次开展集中轮训。针对不同村经济社会发展需要、日常工作需要等，量身定制村党支部书记培训计划。紧紧围绕政策法规、党规党章、党组织活动开展、党员发展、“四议两公开”工作法实施、农村社会治理和发展集体经济等举办专题党组织书记培训班。坚持需求导向，定期征集村党组织书记的培训需求意向，采取异地交流、实地观摩、座谈交流等形式，加强村党支部书记的培训力度。</w:t>
      </w:r>
    </w:p>
    <w:p>
      <w:pPr>
        <w:ind w:left="0" w:right="0" w:firstLine="560"/>
        <w:spacing w:before="450" w:after="450" w:line="312" w:lineRule="auto"/>
      </w:pPr>
      <w:r>
        <w:rPr>
          <w:rFonts w:ascii="宋体" w:hAnsi="宋体" w:eastAsia="宋体" w:cs="宋体"/>
          <w:color w:val="000"/>
          <w:sz w:val="28"/>
          <w:szCs w:val="28"/>
        </w:rPr>
        <w:t xml:space="preserve">强化保障，激励关爱，增强“驱动力”。认真落实在职村干部待遇补贴和离任村干部生活补助，进一步增强农村基层党组织带头人队伍工作的信心。按时足额落实村级运转经费和党建工作专项经费，确保农村基层党组织“有钱办事”。拓宽优秀村干部上升渠道，继续开展从优秀村干部中招录乡镇公务员工作，提高村干部岗位吸引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2025-04-12T05:33:02+08:00</dcterms:created>
  <dcterms:modified xsi:type="dcterms:W3CDTF">2025-04-12T05:33:02+08:00</dcterms:modified>
</cp:coreProperties>
</file>

<file path=docProps/custom.xml><?xml version="1.0" encoding="utf-8"?>
<Properties xmlns="http://schemas.openxmlformats.org/officeDocument/2006/custom-properties" xmlns:vt="http://schemas.openxmlformats.org/officeDocument/2006/docPropsVTypes"/>
</file>