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学生会文艺部工作计划|学校文艺部个人工作计划</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文艺部致力于通过举办不同形式的活动丰富大家的学生生活。以下是本站为您准备的“学校文艺部个人工作计划”，供您参考，希望对您有帮助。&gt;学校文艺部个人工作计划       新的学期又已经开始，新的征程也已经拉开了帷幕，经过上一学期的...</w:t>
      </w:r>
    </w:p>
    <w:p>
      <w:pPr>
        <w:ind w:left="0" w:right="0" w:firstLine="560"/>
        <w:spacing w:before="450" w:after="450" w:line="312" w:lineRule="auto"/>
      </w:pPr>
      <w:r>
        <w:rPr>
          <w:rFonts w:ascii="宋体" w:hAnsi="宋体" w:eastAsia="宋体" w:cs="宋体"/>
          <w:color w:val="000"/>
          <w:sz w:val="28"/>
          <w:szCs w:val="28"/>
        </w:rPr>
        <w:t xml:space="preserve">       文艺部致力于通过举办不同形式的活动丰富大家的学生生活。以下是本站为您准备的“学校文艺部个人工作计划”，供您参考，希望对您有帮助。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&gt;学校文艺部个人工作计划</w:t>
      </w:r>
    </w:p>
    <w:p>
      <w:pPr>
        <w:ind w:left="0" w:right="0" w:firstLine="560"/>
        <w:spacing w:before="450" w:after="450" w:line="312" w:lineRule="auto"/>
      </w:pPr>
      <w:r>
        <w:rPr>
          <w:rFonts w:ascii="宋体" w:hAnsi="宋体" w:eastAsia="宋体" w:cs="宋体"/>
          <w:color w:val="000"/>
          <w:sz w:val="28"/>
          <w:szCs w:val="28"/>
        </w:rPr>
        <w:t xml:space="preserve">       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　　本学期，我们的工作重点有以下几项：1、培养本部成员。2、培养下一届部长、副部长人选。3、力争做好科节中的工作，为学院争光。4、丰富同学们的课余文化、文艺生活。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　　不管是培养本部成员还是培养下一任部长副部长人选，我们认为，最好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w:t>
      </w:r>
    </w:p>
    <w:p>
      <w:pPr>
        <w:ind w:left="0" w:right="0" w:firstLine="560"/>
        <w:spacing w:before="450" w:after="450" w:line="312" w:lineRule="auto"/>
      </w:pPr>
      <w:r>
        <w:rPr>
          <w:rFonts w:ascii="宋体" w:hAnsi="宋体" w:eastAsia="宋体" w:cs="宋体"/>
          <w:color w:val="000"/>
          <w:sz w:val="28"/>
          <w:szCs w:val="28"/>
        </w:rPr>
        <w:t xml:space="preserve">　　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　　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　　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2024-11-22T15:44:29+08:00</dcterms:created>
  <dcterms:modified xsi:type="dcterms:W3CDTF">2024-11-22T15:44:29+08:00</dcterms:modified>
</cp:coreProperties>
</file>

<file path=docProps/custom.xml><?xml version="1.0" encoding="utf-8"?>
<Properties xmlns="http://schemas.openxmlformats.org/officeDocument/2006/custom-properties" xmlns:vt="http://schemas.openxmlformats.org/officeDocument/2006/docPropsVTypes"/>
</file>