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w:t>
      </w:r>
      <w:bookmarkEnd w:id="1"/>
    </w:p>
    <w:p>
      <w:pPr>
        <w:jc w:val="center"/>
        <w:spacing w:before="0" w:after="450"/>
      </w:pPr>
      <w:r>
        <w:rPr>
          <w:rFonts w:ascii="Arial" w:hAnsi="Arial" w:eastAsia="Arial" w:cs="Arial"/>
          <w:color w:val="999999"/>
          <w:sz w:val="20"/>
          <w:szCs w:val="20"/>
        </w:rPr>
        <w:t xml:space="preserve">来源：网络  作者：独酌月影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今年以来，XX紧紧围绕全省XX事业中心工作任务，找准立足点，发挥意识形态工作思想引领、舆论推动、精神激励的重要作用，扎实开展“不忘初心牢记使命”主题教育，促进了全年各项工作的有效落实。本站为大家带来的2024年上半年意识形态工作总结，希望能...</w:t>
      </w:r>
    </w:p>
    <w:p>
      <w:pPr>
        <w:ind w:left="0" w:right="0" w:firstLine="560"/>
        <w:spacing w:before="450" w:after="450" w:line="312" w:lineRule="auto"/>
      </w:pPr>
      <w:r>
        <w:rPr>
          <w:rFonts w:ascii="宋体" w:hAnsi="宋体" w:eastAsia="宋体" w:cs="宋体"/>
          <w:color w:val="000"/>
          <w:sz w:val="28"/>
          <w:szCs w:val="28"/>
        </w:rPr>
        <w:t xml:space="preserve">今年以来，XX紧紧围绕全省XX事业中心工作任务，找准立足点，发挥意识形态工作思想引领、舆论推动、精神激励的重要作用，扎实开展“不忘初心牢记使命”主题教育，促进了全年各项工作的有效落实。本站为大家带来的2024年上半年意识形态工作总结，希望能帮助到大家![_TAG_h2]　　2024年上半年意识形态工作总结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XX委和XX局党委的正确领导下，我单位党支部认真学习贯彻党的十九大精神和习近平总书记关于宣传思想文化工作的重要思想,全面贯彻落实中央、自治区党委和市委关于意识形态工作的决策部署，紧紧围绕园林局和我单位的中心工作，积极开展意识形态领域工作，现将情况总结如下。</w:t>
      </w:r>
    </w:p>
    <w:p>
      <w:pPr>
        <w:ind w:left="0" w:right="0" w:firstLine="560"/>
        <w:spacing w:before="450" w:after="450" w:line="312" w:lineRule="auto"/>
      </w:pPr>
      <w:r>
        <w:rPr>
          <w:rFonts w:ascii="宋体" w:hAnsi="宋体" w:eastAsia="宋体" w:cs="宋体"/>
          <w:color w:val="000"/>
          <w:sz w:val="28"/>
          <w:szCs w:val="28"/>
        </w:rPr>
        <w:t xml:space="preserve">&gt;　　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按照《XX局2024年意识形态工作实施方案》要求，我单位及时召开意识形态工作专题会议，贯彻落实园林局2024年意识形态工作会议精神。同时，研究制定我单位实施方案并成立了佳苑公司意识形态工作领导小组，由支部书记任组长，宣传委员及组织委员任副组长，科室负责人任组员。在工作中，认真履行班子集体意识形态工作的主体责任，坚持“一把手”带头，切实当好“第一责任人”，班子成员各负其责，定期分析研判意识形态领域情况，辨析思想文化领域突出问题。把意识形态工作纳入党建工作责任制，纳入目标管理，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(二)加强教育学习，进一步夯实思想基础</w:t>
      </w:r>
    </w:p>
    <w:p>
      <w:pPr>
        <w:ind w:left="0" w:right="0" w:firstLine="560"/>
        <w:spacing w:before="450" w:after="450" w:line="312" w:lineRule="auto"/>
      </w:pPr>
      <w:r>
        <w:rPr>
          <w:rFonts w:ascii="宋体" w:hAnsi="宋体" w:eastAsia="宋体" w:cs="宋体"/>
          <w:color w:val="000"/>
          <w:sz w:val="28"/>
          <w:szCs w:val="28"/>
        </w:rPr>
        <w:t xml:space="preserve">　　我单位以“不忘初心，牢记使命”主题教育为契机，大力弘扬以爱国主义为核心的民族精神和以改革创新为核心的时代精神，不断增强干部职工的理想信念。结合“两学一做”学习教育常态化制度化要求，利用 “三会一课”，抓好支部理论学习工作。将党的十九大精神和习近平新时代中国特色社会主义思想作为重要学习内容，重点领会党中央治国理政的新理念、新思想、新战略，不断健全支部政治理论学习制度，切实抓好支部党员的学习，将每周四下午作为党员学习日，开展了中国特色社会主义理论体系、社会主义核心价值体系、党性党风党纪的教育培训。尤其针对十九大精神和习近平新时代中国特色社会主义思想及“作风建设年”活动，我单位先后采取支部学习、书记讲党课、观看典型教育片、交流研讨等方式，反复学、扎实学，确保将精神深刻领会，并学以致用贯彻到学习和工作中，从而不断提高党员干部的思想政治素养和工作实践能力，进一步夯实了全体党员的思想基础。</w:t>
      </w:r>
    </w:p>
    <w:p>
      <w:pPr>
        <w:ind w:left="0" w:right="0" w:firstLine="560"/>
        <w:spacing w:before="450" w:after="450" w:line="312" w:lineRule="auto"/>
      </w:pPr>
      <w:r>
        <w:rPr>
          <w:rFonts w:ascii="宋体" w:hAnsi="宋体" w:eastAsia="宋体" w:cs="宋体"/>
          <w:color w:val="000"/>
          <w:sz w:val="28"/>
          <w:szCs w:val="28"/>
        </w:rPr>
        <w:t xml:space="preserve">　　(三)加强舆论引导，及时掌握职工思想动态</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政治安全。我单位积极开展意识形态宣传工作，利用单位宣传栏、走廊及会议室，多角度，多内容的宣传意识形态工作。先后制作各类展板20余个，确保全体干部职工充分认识到意识形态工作的重要性和必要性，在思想上和行动上同党中央保持高度一致。同时，将职工思想建设工作也纳入重要工作日程，及时掌握干部职工思想动态，把握正确舆论导向，做到主要负责人亲自抓网络意识形态安全。严格监督本单位职工QQ群、党员微信群发言，注重引导党员和职工积极传播正能量。定期召开工作会议，研究讨论网络热点和舆论风向，及时做好重要节点和敏感时期的舆论监管。做好单位内部先进典型的培养、选拔和宣传工作，引领职工向身边的先进学习，激发工作干劲。平时注重掌握了解新闻媒体的舆情动态，及时搜集、研判、处置可能引发群体性事件和社会动荡的言论，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&gt;　　二、存在的问题和差距</w:t>
      </w:r>
    </w:p>
    <w:p>
      <w:pPr>
        <w:ind w:left="0" w:right="0" w:firstLine="560"/>
        <w:spacing w:before="450" w:after="450" w:line="312" w:lineRule="auto"/>
      </w:pPr>
      <w:r>
        <w:rPr>
          <w:rFonts w:ascii="宋体" w:hAnsi="宋体" w:eastAsia="宋体" w:cs="宋体"/>
          <w:color w:val="000"/>
          <w:sz w:val="28"/>
          <w:szCs w:val="28"/>
        </w:rPr>
        <w:t xml:space="preserve">　　半年来，我单位意识形态工作取得了一定的成效，但还存在一些问题和差距，主要是：政治理论学习的自觉性、主动性不够，习惯于会上学习，利用业余时间开展系统学习还不够;意识形态工作对内对外宣传力度还需要进一步加大;宣传意识形态工作的方法、形式、途径还需要进一步探索。</w:t>
      </w:r>
    </w:p>
    <w:p>
      <w:pPr>
        <w:ind w:left="0" w:right="0" w:firstLine="560"/>
        <w:spacing w:before="450" w:after="450" w:line="312" w:lineRule="auto"/>
      </w:pPr>
      <w:r>
        <w:rPr>
          <w:rFonts w:ascii="宋体" w:hAnsi="宋体" w:eastAsia="宋体" w:cs="宋体"/>
          <w:color w:val="000"/>
          <w:sz w:val="28"/>
          <w:szCs w:val="28"/>
        </w:rPr>
        <w:t xml:space="preserve">&gt;　　三、下半年工作思路</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(一)进一步落实意识形态工作责任制。继续认真落实意识形态工作责任制，建立健全意识形态工作研判机制，坚持意识形态工作原则，把意识形态工作同中心工作同部署、同落实、同检查。</w:t>
      </w:r>
    </w:p>
    <w:p>
      <w:pPr>
        <w:ind w:left="0" w:right="0" w:firstLine="560"/>
        <w:spacing w:before="450" w:after="450" w:line="312" w:lineRule="auto"/>
      </w:pPr>
      <w:r>
        <w:rPr>
          <w:rFonts w:ascii="宋体" w:hAnsi="宋体" w:eastAsia="宋体" w:cs="宋体"/>
          <w:color w:val="000"/>
          <w:sz w:val="28"/>
          <w:szCs w:val="28"/>
        </w:rPr>
        <w:t xml:space="preserve">　　(二)坚持不懈抓好理论学习。以支部委员学习为龙头，以党员干部为重点，以十九大精神和习近平新时代中国特色社会主义思想为主要内容，创新理论学习方式，丰富理论学习内容，不断完善落实好理论学习活动。围绕学习贯彻党的十九大精神，紧密联系我单位干部职工的思想实际，积极探索意识形态工作新方法。</w:t>
      </w:r>
    </w:p>
    <w:p>
      <w:pPr>
        <w:ind w:left="0" w:right="0" w:firstLine="560"/>
        <w:spacing w:before="450" w:after="450" w:line="312" w:lineRule="auto"/>
      </w:pPr>
      <w:r>
        <w:rPr>
          <w:rFonts w:ascii="宋体" w:hAnsi="宋体" w:eastAsia="宋体" w:cs="宋体"/>
          <w:color w:val="000"/>
          <w:sz w:val="28"/>
          <w:szCs w:val="28"/>
        </w:rPr>
        <w:t xml:space="preserve">　　(三)切实提高舆论引导水平。结合上级党委重大决策部署，通过开设专题、专栏等方式，扎实推进意识形态工作宣传活动。</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今年上半年以来，我单位把意识形态工作作为党的建设重要内容，列入党建年度工作要点，与业务工作紧密结合，同部署、同落实，同考核，切实做好意识形态各方面工作，现将有关情况汇报如下：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党中央和省、市、县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围绕“坚持用新发展理念引领发展行动，坚持全面从严治党”开展专题讨论，学习党章和党的纪律规定及党的光辉历史等 知识。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将每周一上午确定为固定学习日，抓好全体干部职工集中学习以及“两学一做”学习教育制度化常态化，突出理想信念教育，提高政治鉴别力。做好宣传思想政治工作，为全体职工提供丰富多彩的文化活动，创新活动方式，不断推进思想政治工作的进一步深入。二是积极开展主题教育。紧扣“理想信念”主题，开展了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QQ、微信圈发布反动消极的言论、低级庸俗的图片、视频。三是大力推进政务公开。建立党务政务公开制度，认真开展党务政务公开工作，依托党务、政务信息公开网，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一是开展作风建设年活动。紧密结合“两学一做”学习教育常态化制度化和扶贫领域作风建设年活动以及“三纠三促专项行动”，从领导干部抓起，从落实重点工作抓起，深入开展“转变作风改善发展环境建设年”活动，对照5个方面39个问题，查摆出领导班子 条共性问题，班子成员 条共性问题，其他干部 条共性问题。二是积极开展党内关怀活动。春节前，积极开展了退休职工和部分困难职工慰问活动，并解决一些生活实际困难，使广大职工切实感受到单位的温暖和关怀。</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上半年的工作虽有一些成绩，但也存在很多不足，主要表现在四个方面：一是理论学习坚持不够经常。存在以干代学，以忙挤学现象，不能持之以恒，理论联系实践有差距;二是工作抓得不到位。工作上存在很多的薄弱环节，安排部署多，督办检查少，缺乏条理性，工作力度不够;三是缺乏深入调查研究的精神。对一些难点问题解决办法不多，缺乏解决实际问题的力度。四是心系群众、为民执政意识还有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w:t>
      </w:r>
    </w:p>
    <w:p>
      <w:pPr>
        <w:ind w:left="0" w:right="0" w:firstLine="560"/>
        <w:spacing w:before="450" w:after="450" w:line="312" w:lineRule="auto"/>
      </w:pPr>
      <w:r>
        <w:rPr>
          <w:rFonts w:ascii="宋体" w:hAnsi="宋体" w:eastAsia="宋体" w:cs="宋体"/>
          <w:color w:val="000"/>
          <w:sz w:val="28"/>
          <w:szCs w:val="28"/>
        </w:rPr>
        <w:t xml:space="preserve">　　XX在县委、县政府的正确领导下，在上级各部门的大力支持下，坚持以习近平新时代中国特色社会主义思想为指导，深入学习贯彻党的十九大精神，坚定不移地贯彻县委“一二三四五”发展战略，建设“大美XX，区域中心”发展思路，紧紧围绕XX乡中心工作任务，找准立足点，发挥着思想引领、舆论推动、精神激励的重要作用，深入做好意识形态工作。现将2024年上半年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抓好理论武装头脑，凝聚思想教育共识。依托“不忘初心，牢记使命”主题教育实践活动，通过三会一课、农民夜校、党小组会议等方式对党的政策方针进行宣讲，以党的十九大精神和习近平新时代中国特色社会主义思想为重点，扎实做好省、市、县相关意识形态相关文件及会议精神宣讲。为深入学习党的十九大报告，十九大一中、二中、三中全会精神，特别邀请县委宣讲XXX进行全覆盖的宣讲，进一步深入学习了习近平来川视察重要讲话，进一步加强了全乡各党员领导干部的理论水平。围绕讲党恩爱核心、讲团结爱祖国、讲贡献爱家园、讲文明爱生活和党的十九大精神等主题，积极培训宣讲员，提前编写《宣讲提纲》，采取集中宣讲与分散宣讲相结合的方式，组织领导干部、党校讲师、夜校教师宣讲员组成宣讲团，到各村开展宣讲，积极为基层干部群众释疑解惑，全力实现宣讲全覆盖。上半年以来，共开展集中宣讲10余场，听众1000余人次，推动了各类学习活动深入开展。</w:t>
      </w:r>
    </w:p>
    <w:p>
      <w:pPr>
        <w:ind w:left="0" w:right="0" w:firstLine="560"/>
        <w:spacing w:before="450" w:after="450" w:line="312" w:lineRule="auto"/>
      </w:pPr>
      <w:r>
        <w:rPr>
          <w:rFonts w:ascii="宋体" w:hAnsi="宋体" w:eastAsia="宋体" w:cs="宋体"/>
          <w:color w:val="000"/>
          <w:sz w:val="28"/>
          <w:szCs w:val="28"/>
        </w:rPr>
        <w:t xml:space="preserve">　　(二)落实“五个责任”，掌握意识形态话语权。认真落实党委意识形态工作责任制。按照制定的《XX乡贯彻落实党委意识形态工作责任制实施意见》，全力落实党委的主体责任、党委书记的第一责任、分管领导的直接责任、领导班子成员的“一岗双责”，确保重要工作亲自部署、重要问题亲自过问、重大事件亲自处置，不折不扣地把意识形态的工作责任落实到位。坚持把意识形态工作作为乡党委向县委报告的重要内容，严格落实每半年向宣传部汇报意识形态工作制度，有力推动意识形态工作常态化。坚持把意识形态工作作为党委班子成员民主生活会、述职报告、履行党建责任制的重要内容，明确要求班子成员认真落实。切实把意识形态工作责任制落实情况纳入对全乡干部的目标考核，明确考核内容、方法和程序，推动意识形态工作规范化。</w:t>
      </w:r>
    </w:p>
    <w:p>
      <w:pPr>
        <w:ind w:left="0" w:right="0" w:firstLine="560"/>
        <w:spacing w:before="450" w:after="450" w:line="312" w:lineRule="auto"/>
      </w:pPr>
      <w:r>
        <w:rPr>
          <w:rFonts w:ascii="宋体" w:hAnsi="宋体" w:eastAsia="宋体" w:cs="宋体"/>
          <w:color w:val="000"/>
          <w:sz w:val="28"/>
          <w:szCs w:val="28"/>
        </w:rPr>
        <w:t xml:space="preserve">　　(三)搞好了新闻宣传，充分营造了舆论氛围。坚持围绕中心、服务大局，精心策划、聚力高端，全力展示XX人民自立更生、感恩奋进的良好精神风貌。2024年上半年以来发布关于XX乡产业发展、脱贫攻坚、党的建设、“两学一做”相关新闻报道3条，有效向内外宣传推介绍了XX乡。按照县委宣传部关于意识形态工作的相关要求，XX乡结合工作实际，明确了学习专题、学习形式、学习时间和学习要求，并将该计划印发至全乡各党支部，用以指导各党支部理论学习工作。同时，根据形势发展，及时更新学习内容，对学习习近平总书记系列重要讲话精神、党的十九大精神、习近平总书记来川视察讲话精神、脱贫攻坚等工作进行重点学习、难点突破，在全乡迅速掀起学习贯彻热潮。</w:t>
      </w:r>
    </w:p>
    <w:p>
      <w:pPr>
        <w:ind w:left="0" w:right="0" w:firstLine="560"/>
        <w:spacing w:before="450" w:after="450" w:line="312" w:lineRule="auto"/>
      </w:pPr>
      <w:r>
        <w:rPr>
          <w:rFonts w:ascii="宋体" w:hAnsi="宋体" w:eastAsia="宋体" w:cs="宋体"/>
          <w:color w:val="000"/>
          <w:sz w:val="28"/>
          <w:szCs w:val="28"/>
        </w:rPr>
        <w:t xml:space="preserve">　　(四)建立健全网络意识形态的主阵地。严格落实XX县2024年宣传思想工作会议精神，充分加强互联网信息管理力度，统筹协调全乡互联网信息管理和舆论引导工作，切实维护互联网意识形态安全工作。一是推动网络阵地建设。XX乡充分利用微信群，建立乡工作微信群，各村建立工作微信群，正面引导，不断加强政府在网络意识形态领域的引导作用和发言主导权，群众对于政府信息的认可度和可信度明显增强，在保障信息上报数量和质量的前提下，切实推动了网络意识形态的阵地建设。二是积极开展文明活动。在学校周边、群众集中的地方开展树文明新风的活动，通过法治宣传、文化墙潜移默化的影响带动下，加强了群众的思想教育和舆论导向，树立正确的舆论导向，使群众的思想和文明素质有了明显提升。</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2024年上半年以来，尽管我们做了一些工作，但与县委宣传部和群众的需求相比，还有差距和不足。主要表现在：未运用新媒体对政策措施进行权威解读，及时回应社会关切;网络舆情引导及监测力度有待加强。这些问题，都需要我们深入思考并在今后加以认真解决。</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是进一步强化理论武装工作。深入学习贯彻党的十九大精神和习近平总书记来川视察讲话精神，以县委中心组学习为龙头，持续深化乡党委中心组学习和学习型党组织建设，狠抓理论宣讲，不断增强党员干部群众的“四个自信”，进一步把学习贯彻习近平总书记系列重要讲话精神引向深入。</w:t>
      </w:r>
    </w:p>
    <w:p>
      <w:pPr>
        <w:ind w:left="0" w:right="0" w:firstLine="560"/>
        <w:spacing w:before="450" w:after="450" w:line="312" w:lineRule="auto"/>
      </w:pPr>
      <w:r>
        <w:rPr>
          <w:rFonts w:ascii="宋体" w:hAnsi="宋体" w:eastAsia="宋体" w:cs="宋体"/>
          <w:color w:val="000"/>
          <w:sz w:val="28"/>
          <w:szCs w:val="28"/>
        </w:rPr>
        <w:t xml:space="preserve">　　二是坚守舆论引导工作底线。紧紧围绕市委“1485”、县委“大美XX.区域中心”工作思路、继续抓好产业发展、脱贫攻坚等重点项目，做到网上网下、内宣外宣同步发力，全力唱响舆论引导主旋律。</w:t>
      </w:r>
    </w:p>
    <w:p>
      <w:pPr>
        <w:ind w:left="0" w:right="0" w:firstLine="560"/>
        <w:spacing w:before="450" w:after="450" w:line="312" w:lineRule="auto"/>
      </w:pPr>
      <w:r>
        <w:rPr>
          <w:rFonts w:ascii="宋体" w:hAnsi="宋体" w:eastAsia="宋体" w:cs="宋体"/>
          <w:color w:val="000"/>
          <w:sz w:val="28"/>
          <w:szCs w:val="28"/>
        </w:rPr>
        <w:t xml:space="preserve">　　三是进一步培育和践行社会主义核心价值观。广泛开展“道德模范在身边”、身边好人推荐评议、“我们的节日”等活动，深入开展公民道德建设工作，推进诚信建设制度化。继续加强公益广告展播工作，推动意识形态具体化、鲜活化、文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2024-11-22T21:29:55+08:00</dcterms:created>
  <dcterms:modified xsi:type="dcterms:W3CDTF">2024-11-22T21:29:55+08:00</dcterms:modified>
</cp:coreProperties>
</file>

<file path=docProps/custom.xml><?xml version="1.0" encoding="utf-8"?>
<Properties xmlns="http://schemas.openxmlformats.org/officeDocument/2006/custom-properties" xmlns:vt="http://schemas.openxmlformats.org/officeDocument/2006/docPropsVTypes"/>
</file>