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退役士兵syb创业培训总结</w:t>
      </w:r>
      <w:bookmarkEnd w:id="1"/>
    </w:p>
    <w:p>
      <w:pPr>
        <w:jc w:val="center"/>
        <w:spacing w:before="0" w:after="450"/>
      </w:pPr>
      <w:r>
        <w:rPr>
          <w:rFonts w:ascii="Arial" w:hAnsi="Arial" w:eastAsia="Arial" w:cs="Arial"/>
          <w:color w:val="999999"/>
          <w:sz w:val="20"/>
          <w:szCs w:val="20"/>
        </w:rPr>
        <w:t xml:space="preserve">来源：网络  作者：悠然自得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退役士兵syb创业培训总结 1月21日，嘉兴技师学院的合班教室里暖意融融，温馨满室，嘉兴市20_年退役士兵创业培训结业典礼在这里隆重举行。南湖区民政局优抚安置科蒋舜科长、秀洲区民政局优抚安置科徐如明科长、经济开发区民政局优抚安置科狄滨全科长...</w:t>
      </w:r>
    </w:p>
    <w:p>
      <w:pPr>
        <w:ind w:left="0" w:right="0" w:firstLine="560"/>
        <w:spacing w:before="450" w:after="450" w:line="312" w:lineRule="auto"/>
      </w:pPr>
      <w:r>
        <w:rPr>
          <w:rFonts w:ascii="宋体" w:hAnsi="宋体" w:eastAsia="宋体" w:cs="宋体"/>
          <w:color w:val="000"/>
          <w:sz w:val="28"/>
          <w:szCs w:val="28"/>
        </w:rPr>
        <w:t xml:space="preserve">退役士兵syb创业培训总结</w:t>
      </w:r>
    </w:p>
    <w:p>
      <w:pPr>
        <w:ind w:left="0" w:right="0" w:firstLine="560"/>
        <w:spacing w:before="450" w:after="450" w:line="312" w:lineRule="auto"/>
      </w:pPr>
      <w:r>
        <w:rPr>
          <w:rFonts w:ascii="宋体" w:hAnsi="宋体" w:eastAsia="宋体" w:cs="宋体"/>
          <w:color w:val="000"/>
          <w:sz w:val="28"/>
          <w:szCs w:val="28"/>
        </w:rPr>
        <w:t xml:space="preserve">1月21日，嘉兴技师学院的合班教室里暖意融融，温馨满室，嘉兴市20_年退役士兵创业培训结业典礼在这里隆重举行。南湖区民政局优抚安置科蒋舜科长、秀洲区民政局优抚安置科徐如明科长、经济开发区民政局优抚安置科狄滨全科长，嘉兴技师学院培训处领导出席毕业典礼，35名学员参加了典礼活动。典礼由吴燕萍主任主持。</w:t>
      </w:r>
    </w:p>
    <w:p>
      <w:pPr>
        <w:ind w:left="0" w:right="0" w:firstLine="560"/>
        <w:spacing w:before="450" w:after="450" w:line="312" w:lineRule="auto"/>
      </w:pPr>
      <w:r>
        <w:rPr>
          <w:rFonts w:ascii="宋体" w:hAnsi="宋体" w:eastAsia="宋体" w:cs="宋体"/>
          <w:color w:val="000"/>
          <w:sz w:val="28"/>
          <w:szCs w:val="28"/>
        </w:rPr>
        <w:t xml:space="preserve">培训处吴燕萍主任总结了本期退役士兵SYB创业培训班情况。这次培训班由启动到开班历时两个月。从201X年11月初开始，学校就今年退役士兵的创业培训及职业技能培训项目召开专题会议、安排招生宣传、制定培训计划、筹备开班前各项工作等。学校相关职能部门通力协作，各司其责，确保培训班顺利开班。在为期10天的创业培训中，35名退役士兵通过创业意识培训、创业计划的安排、创业计划书的制定等内容的学习，比较系统全面地学习有关创办企业的知识，提高了退伍军人的创业能力，实现开发式帮扶，鼓励自主创业，帮助解决退伍军人就业和再就业问题。经过考核，35名学员全部获得结业证书。最后她希望大家能够在自己受益的同时，把SYB培训项目推介给更多的青年朋友，也希望在座的各位未来小老板之中，涌现出真正的大老板，成为退役士兵创业的典型!</w:t>
      </w:r>
    </w:p>
    <w:p>
      <w:pPr>
        <w:ind w:left="0" w:right="0" w:firstLine="560"/>
        <w:spacing w:before="450" w:after="450" w:line="312" w:lineRule="auto"/>
      </w:pPr>
      <w:r>
        <w:rPr>
          <w:rFonts w:ascii="宋体" w:hAnsi="宋体" w:eastAsia="宋体" w:cs="宋体"/>
          <w:color w:val="000"/>
          <w:sz w:val="28"/>
          <w:szCs w:val="28"/>
        </w:rPr>
        <w:t xml:space="preserve">典礼上，民政局领导和培训处老师为学员颁发了毕业证书。当接过这张凝聚自己心血和汗水的沉甸甸的证书时，学员们的脸上露出了灿烂的笑容，有的学员情不自禁地向领导、老师们鞠躬、敬礼、握手，表达了这批退役士兵们对领导关怀的感谢和为祖国建设努力奋斗的决心。此刻，他们收获的不仅仅是一张张证书，更是对创业的憧憬、梦想，对自己从“最可爱的人”变成“最有用的人”的一份人生的自信!</w:t>
      </w:r>
    </w:p>
    <w:p>
      <w:pPr>
        <w:ind w:left="0" w:right="0" w:firstLine="560"/>
        <w:spacing w:before="450" w:after="450" w:line="312" w:lineRule="auto"/>
      </w:pPr>
      <w:r>
        <w:rPr>
          <w:rFonts w:ascii="宋体" w:hAnsi="宋体" w:eastAsia="宋体" w:cs="宋体"/>
          <w:color w:val="000"/>
          <w:sz w:val="28"/>
          <w:szCs w:val="28"/>
        </w:rPr>
        <w:t xml:space="preserve">虽然这批学员已经结业，但对于他们的后续学习需求，学校会继续提供免费咨询服务。参加本次培训的学员普遍反映在学习中受到了启发和教育。学员小费高兴地对笔者说：“我在退役前几个月就有创业的愿望，但是苦于自身缺乏创业知识，没有经营管理的能力和经验，创业无从下手。这次参加培训，学到了那么多的创业知识，让我更加坚定了自己创业的信心了。”让我们期待他们成功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2024-11-22T21:12:59+08:00</dcterms:created>
  <dcterms:modified xsi:type="dcterms:W3CDTF">2024-11-22T21:12:59+08:00</dcterms:modified>
</cp:coreProperties>
</file>

<file path=docProps/custom.xml><?xml version="1.0" encoding="utf-8"?>
<Properties xmlns="http://schemas.openxmlformats.org/officeDocument/2006/custom-properties" xmlns:vt="http://schemas.openxmlformats.org/officeDocument/2006/docPropsVTypes"/>
</file>