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公司202_年工作总结|202_公司文秘工作总结</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w:t>
      </w:r>
    </w:p>
    <w:p>
      <w:pPr>
        <w:ind w:left="0" w:right="0" w:firstLine="560"/>
        <w:spacing w:before="450" w:after="450" w:line="312" w:lineRule="auto"/>
      </w:pPr>
      <w:r>
        <w:rPr>
          <w:rFonts w:ascii="宋体" w:hAnsi="宋体" w:eastAsia="宋体" w:cs="宋体"/>
          <w:color w:val="000"/>
          <w:sz w:val="28"/>
          <w:szCs w:val="28"/>
        </w:rPr>
        <w:t xml:space="preserve">　　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&gt;202_公司文秘工作总结(一)</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 我们必须具有先进的观念，要用科学发展的眼光看待一切，才能适应未来的发展。</w:t>
      </w:r>
    </w:p>
    <w:p>
      <w:pPr>
        <w:ind w:left="0" w:right="0" w:firstLine="560"/>
        <w:spacing w:before="450" w:after="450" w:line="312" w:lineRule="auto"/>
      </w:pPr>
      <w:r>
        <w:rPr>
          <w:rFonts w:ascii="宋体" w:hAnsi="宋体" w:eastAsia="宋体" w:cs="宋体"/>
          <w:color w:val="000"/>
          <w:sz w:val="28"/>
          <w:szCs w:val="28"/>
        </w:rPr>
        <w:t xml:space="preserve">　　因此，我通过网络、书籍及各类文件资料的学习，不断提高了自己的政治理论水平。工作中，能从单位大局出发，从单位整体利益出发，凡事都为单位着想，同事之间互帮互助，并保持融洽的工作气氛，形成了和谐、默契的工作氛围。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 我还有很多不足，比如在作会议记录时，没有抓住重点，记录不全，导致遗漏一些重内容。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&gt;　　202_公司文秘工作总结(三)</w:t>
      </w:r>
    </w:p>
    <w:p>
      <w:pPr>
        <w:ind w:left="0" w:right="0" w:firstLine="560"/>
        <w:spacing w:before="450" w:after="450" w:line="312" w:lineRule="auto"/>
      </w:pPr>
      <w:r>
        <w:rPr>
          <w:rFonts w:ascii="宋体" w:hAnsi="宋体" w:eastAsia="宋体" w:cs="宋体"/>
          <w:color w:val="000"/>
          <w:sz w:val="28"/>
          <w:szCs w:val="28"/>
        </w:rPr>
        <w:t xml:space="preserve">　　202_年文秘科在公司办公室的领导下，紧紧围绕公司领导重大决策与部署，以服务领导、服务员工为宗旨，内修素质、外塑形象，着眼全局、协调各方、恪尽职守，在沟通和服务工作中狠抓实效，不断改进，较好地完成了本职工作，为公司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　　&gt;(一)办文质量明显提高，重要信息上通下达</w:t>
      </w:r>
    </w:p>
    <w:p>
      <w:pPr>
        <w:ind w:left="0" w:right="0" w:firstLine="560"/>
        <w:spacing w:before="450" w:after="450" w:line="312" w:lineRule="auto"/>
      </w:pPr>
      <w:r>
        <w:rPr>
          <w:rFonts w:ascii="宋体" w:hAnsi="宋体" w:eastAsia="宋体" w:cs="宋体"/>
          <w:color w:val="000"/>
          <w:sz w:val="28"/>
          <w:szCs w:val="28"/>
        </w:rPr>
        <w:t xml:space="preserve">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　　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&gt;　(二)制度规范日趋完善，各项管理有章可循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　　202_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&gt;　　(三)党群工作高潮迭起，企业活力不断增强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　　202_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202_年管理制度汇编;二是起草、发布了202_年公司岗位技能竞赛方案，组织、协助开展了现场管理知识竞赛等富有成效的活动，台前通过xxxx、xx、xx、领导宣讲等多种方式宣传造势，全方位、立体化的在公司内部进行宣传和动员，台后为各种技能竞赛活动准备场地，各种致辞和进行各种协调工作。三是协助完成了xx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　&gt;　(四)后勤保障持续强化，档案管理日趋完善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　　认真贯彻落实公司相关制度精神及领导指示，搞好会议组织服务、学习活动组织、食堂及宿舍管理、办公大楼卫生管理、报刊收发、来访接待、电话接待、印章使用登记和档案收集整理等基础性工作。其中，在档案整理方面，共整理202_年文书档案 件，202_年会计档案共计 卷，扫描202_年数据 页，录入数据共计 件，202_至202_年留存的文书档案共整理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　　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　　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　　三、建立稳定后勤保障，扮好“大总管”角色。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202_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&gt;202_公司文秘工作总结(四)</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2024-11-26T20:54:50+08:00</dcterms:created>
  <dcterms:modified xsi:type="dcterms:W3CDTF">2024-11-26T20:54:50+08:00</dcterms:modified>
</cp:coreProperties>
</file>

<file path=docProps/custom.xml><?xml version="1.0" encoding="utf-8"?>
<Properties xmlns="http://schemas.openxmlformats.org/officeDocument/2006/custom-properties" xmlns:vt="http://schemas.openxmlformats.org/officeDocument/2006/docPropsVTypes"/>
</file>